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0756" w:rsidRDefault="00910756" w:rsidP="00952980">
      <w:pPr>
        <w:rPr>
          <w:rFonts w:ascii="Times New Roman" w:hAnsi="Times New Roman" w:cs="Times New Roman"/>
          <w:b/>
          <w:bCs/>
          <w:sz w:val="24"/>
          <w:szCs w:val="24"/>
        </w:rPr>
      </w:pPr>
    </w:p>
    <w:p w:rsidR="00910756" w:rsidRDefault="00910756" w:rsidP="00952980">
      <w:pPr>
        <w:rPr>
          <w:rFonts w:ascii="Times New Roman" w:hAnsi="Times New Roman" w:cs="Times New Roman"/>
          <w:b/>
          <w:bCs/>
          <w:sz w:val="24"/>
          <w:szCs w:val="24"/>
        </w:rPr>
      </w:pPr>
      <w:r>
        <w:rPr>
          <w:noProof/>
        </w:rPr>
        <w:drawing>
          <wp:inline distT="0" distB="0" distL="0" distR="0">
            <wp:extent cx="5768975" cy="6949440"/>
            <wp:effectExtent l="0" t="0" r="3175" b="3810"/>
            <wp:docPr id="839554837" name="Εικόνα 2"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rotWithShape="1">
                    <a:blip r:embed="rId7">
                      <a:extLst>
                        <a:ext uri="{28A0092B-C50C-407E-A947-70E740481C1C}">
                          <a14:useLocalDpi xmlns:a14="http://schemas.microsoft.com/office/drawing/2010/main" val="0"/>
                        </a:ext>
                      </a:extLst>
                    </a:blip>
                    <a:srcRect t="-2664" r="30386" b="-1"/>
                    <a:stretch/>
                  </pic:blipFill>
                  <pic:spPr bwMode="auto">
                    <a:xfrm>
                      <a:off x="0" y="0"/>
                      <a:ext cx="5814320" cy="7004064"/>
                    </a:xfrm>
                    <a:prstGeom prst="rect">
                      <a:avLst/>
                    </a:prstGeom>
                    <a:noFill/>
                    <a:ln>
                      <a:noFill/>
                    </a:ln>
                    <a:extLst>
                      <a:ext uri="{53640926-AAD7-44D8-BBD7-CCE9431645EC}">
                        <a14:shadowObscured xmlns:a14="http://schemas.microsoft.com/office/drawing/2010/main"/>
                      </a:ext>
                    </a:extLst>
                  </pic:spPr>
                </pic:pic>
              </a:graphicData>
            </a:graphic>
          </wp:inline>
        </w:drawing>
      </w:r>
    </w:p>
    <w:p w:rsidR="00910756" w:rsidRPr="00910756" w:rsidRDefault="00910756" w:rsidP="00952980">
      <w:pPr>
        <w:rPr>
          <w:rFonts w:ascii="Times New Roman" w:hAnsi="Times New Roman" w:cs="Times New Roman"/>
          <w:b/>
          <w:bCs/>
          <w:sz w:val="40"/>
          <w:szCs w:val="40"/>
        </w:rPr>
      </w:pPr>
      <w:r>
        <w:rPr>
          <w:rFonts w:ascii="Times New Roman" w:hAnsi="Times New Roman" w:cs="Times New Roman"/>
          <w:b/>
          <w:bCs/>
          <w:sz w:val="40"/>
          <w:szCs w:val="40"/>
        </w:rPr>
        <w:t xml:space="preserve">                                                    ΚΟΝΤΗ ΜΑΡΙΑ</w:t>
      </w:r>
    </w:p>
    <w:p w:rsidR="00910756" w:rsidRPr="00910756" w:rsidRDefault="00910756" w:rsidP="00952980">
      <w:pPr>
        <w:rPr>
          <w:rFonts w:ascii="Times New Roman" w:hAnsi="Times New Roman" w:cs="Times New Roman"/>
          <w:b/>
          <w:bCs/>
          <w:sz w:val="36"/>
          <w:szCs w:val="36"/>
        </w:rPr>
      </w:pPr>
    </w:p>
    <w:p w:rsidR="00910756" w:rsidRDefault="00910756" w:rsidP="00952980">
      <w:pPr>
        <w:rPr>
          <w:rFonts w:ascii="Times New Roman" w:hAnsi="Times New Roman" w:cs="Times New Roman"/>
          <w:b/>
          <w:bCs/>
          <w:sz w:val="24"/>
          <w:szCs w:val="24"/>
        </w:rPr>
      </w:pPr>
    </w:p>
    <w:p w:rsidR="00910756" w:rsidRDefault="00910756" w:rsidP="00952980">
      <w:pPr>
        <w:rPr>
          <w:rFonts w:ascii="Times New Roman" w:hAnsi="Times New Roman" w:cs="Times New Roman"/>
          <w:b/>
          <w:bCs/>
          <w:sz w:val="24"/>
          <w:szCs w:val="24"/>
        </w:rPr>
      </w:pPr>
    </w:p>
    <w:p w:rsidR="004F0348" w:rsidRPr="00952980" w:rsidRDefault="004F0348" w:rsidP="00952980">
      <w:pPr>
        <w:rPr>
          <w:rFonts w:ascii="Times New Roman" w:hAnsi="Times New Roman" w:cs="Times New Roman"/>
          <w:b/>
          <w:bCs/>
          <w:sz w:val="24"/>
          <w:szCs w:val="24"/>
        </w:rPr>
      </w:pPr>
      <w:r w:rsidRPr="00952980">
        <w:rPr>
          <w:rFonts w:ascii="Times New Roman" w:hAnsi="Times New Roman" w:cs="Times New Roman"/>
          <w:b/>
          <w:bCs/>
          <w:sz w:val="24"/>
          <w:szCs w:val="24"/>
        </w:rPr>
        <w:lastRenderedPageBreak/>
        <w:t>ΕΠΙΚΛΗΣΗ ΣΤΗ ΛΟΓΙΚΗ</w:t>
      </w:r>
    </w:p>
    <w:p w:rsidR="004F0348" w:rsidRPr="00A97361" w:rsidRDefault="004F0348" w:rsidP="00A97361">
      <w:pPr>
        <w:rPr>
          <w:rFonts w:ascii="Times New Roman" w:hAnsi="Times New Roman" w:cs="Times New Roman"/>
          <w:b/>
          <w:bCs/>
          <w:sz w:val="24"/>
          <w:szCs w:val="24"/>
        </w:rPr>
      </w:pPr>
      <w:r w:rsidRPr="00A97361">
        <w:rPr>
          <w:rFonts w:ascii="Times New Roman" w:hAnsi="Times New Roman" w:cs="Times New Roman"/>
          <w:b/>
          <w:bCs/>
          <w:sz w:val="24"/>
          <w:szCs w:val="24"/>
        </w:rPr>
        <w:t>Α) ΕΠΙΧΕΙΡΗΜΑΤΑ</w:t>
      </w:r>
    </w:p>
    <w:p w:rsidR="004F0348" w:rsidRPr="00A97361" w:rsidRDefault="004F0348" w:rsidP="00A97361">
      <w:pPr>
        <w:rPr>
          <w:rFonts w:ascii="Times New Roman" w:hAnsi="Times New Roman" w:cs="Times New Roman"/>
          <w:sz w:val="24"/>
          <w:szCs w:val="24"/>
        </w:rPr>
      </w:pPr>
      <w:r w:rsidRPr="00A97361">
        <w:rPr>
          <w:rFonts w:ascii="Times New Roman" w:hAnsi="Times New Roman" w:cs="Times New Roman"/>
          <w:b/>
          <w:bCs/>
          <w:sz w:val="24"/>
          <w:szCs w:val="24"/>
          <w:lang w:val="en-US"/>
        </w:rPr>
        <w:t>SOS</w:t>
      </w:r>
      <w:r w:rsidRPr="00A97361">
        <w:rPr>
          <w:rFonts w:ascii="Times New Roman" w:hAnsi="Times New Roman" w:cs="Times New Roman"/>
          <w:b/>
          <w:bCs/>
          <w:sz w:val="24"/>
          <w:szCs w:val="24"/>
        </w:rPr>
        <w:t xml:space="preserve">= </w:t>
      </w:r>
      <w:r w:rsidRPr="00A97361">
        <w:rPr>
          <w:rFonts w:ascii="Times New Roman" w:hAnsi="Times New Roman" w:cs="Times New Roman"/>
          <w:sz w:val="24"/>
          <w:szCs w:val="24"/>
        </w:rPr>
        <w:t xml:space="preserve">Αιτιολόγηση </w:t>
      </w:r>
      <w:r w:rsidR="00952980">
        <w:rPr>
          <w:rFonts w:ascii="Times New Roman" w:hAnsi="Times New Roman" w:cs="Times New Roman"/>
          <w:sz w:val="24"/>
          <w:szCs w:val="24"/>
        </w:rPr>
        <w:t>/</w:t>
      </w:r>
      <w:r w:rsidRPr="00A97361">
        <w:rPr>
          <w:rFonts w:ascii="Times New Roman" w:hAnsi="Times New Roman" w:cs="Times New Roman"/>
          <w:sz w:val="24"/>
          <w:szCs w:val="24"/>
        </w:rPr>
        <w:t xml:space="preserve"> αίτιο αποτέλεσμα </w:t>
      </w:r>
      <w:r w:rsidR="00870149" w:rsidRPr="00A97361">
        <w:rPr>
          <w:rFonts w:ascii="Times New Roman" w:hAnsi="Times New Roman" w:cs="Times New Roman"/>
          <w:sz w:val="24"/>
          <w:szCs w:val="24"/>
        </w:rPr>
        <w:t>= ΕΠΙΧΕΙΡΗΜΑ</w:t>
      </w:r>
    </w:p>
    <w:p w:rsidR="00BB3814" w:rsidRPr="00A97361" w:rsidRDefault="00BB3814" w:rsidP="00A97361">
      <w:pPr>
        <w:rPr>
          <w:rFonts w:ascii="Times New Roman" w:hAnsi="Times New Roman" w:cs="Times New Roman"/>
          <w:sz w:val="24"/>
          <w:szCs w:val="24"/>
        </w:rPr>
      </w:pPr>
      <w:r w:rsidRPr="00A97361">
        <w:rPr>
          <w:rFonts w:ascii="Times New Roman" w:hAnsi="Times New Roman" w:cs="Times New Roman"/>
          <w:sz w:val="24"/>
          <w:szCs w:val="24"/>
        </w:rPr>
        <w:t>(γιατί, διότι, επομένως, συνεπώς, άρα…)</w:t>
      </w:r>
    </w:p>
    <w:p w:rsidR="004F0348" w:rsidRDefault="004F0348" w:rsidP="00A97361">
      <w:pPr>
        <w:rPr>
          <w:rFonts w:ascii="Times New Roman" w:hAnsi="Times New Roman" w:cs="Times New Roman"/>
          <w:sz w:val="24"/>
          <w:szCs w:val="24"/>
        </w:rPr>
      </w:pPr>
      <w:r w:rsidRPr="00A97361">
        <w:rPr>
          <w:rFonts w:ascii="Times New Roman" w:hAnsi="Times New Roman" w:cs="Times New Roman"/>
          <w:sz w:val="24"/>
          <w:szCs w:val="24"/>
        </w:rPr>
        <w:t>Όταν</w:t>
      </w:r>
      <w:r w:rsidR="00F02353" w:rsidRPr="00A97361">
        <w:rPr>
          <w:rFonts w:ascii="Times New Roman" w:hAnsi="Times New Roman" w:cs="Times New Roman"/>
          <w:sz w:val="24"/>
          <w:szCs w:val="24"/>
        </w:rPr>
        <w:t xml:space="preserve"> σκοπεύουμε να αποδείξουμε την ορθότητα των απόψεων μας, να υποστηρίξουμε τη γνώμη μας, να πείσουμε τον δέκτη να αποδεχτεί τις θέσεις μας ή να ανασκευάσουμε τα επιχειρήματα κάποιου άλλου χρησιμοποιούμε επιχειρήματα.</w:t>
      </w:r>
      <w:r w:rsidR="00115208">
        <w:rPr>
          <w:rFonts w:ascii="Times New Roman" w:hAnsi="Times New Roman" w:cs="Times New Roman"/>
          <w:sz w:val="24"/>
          <w:szCs w:val="24"/>
        </w:rPr>
        <w:t xml:space="preserve"> Η επ</w:t>
      </w:r>
      <w:r w:rsidR="00952980">
        <w:rPr>
          <w:rFonts w:ascii="Times New Roman" w:hAnsi="Times New Roman" w:cs="Times New Roman"/>
          <w:sz w:val="24"/>
          <w:szCs w:val="24"/>
        </w:rPr>
        <w:t>ι</w:t>
      </w:r>
      <w:r w:rsidR="00115208">
        <w:rPr>
          <w:rFonts w:ascii="Times New Roman" w:hAnsi="Times New Roman" w:cs="Times New Roman"/>
          <w:sz w:val="24"/>
          <w:szCs w:val="24"/>
        </w:rPr>
        <w:t xml:space="preserve">χειρηματολογία προσδίδει σοβαρό, επίσημο και αντικειμενικό τόνο στα λεγόμενα. </w:t>
      </w:r>
    </w:p>
    <w:p w:rsidR="00115208" w:rsidRPr="00A97361" w:rsidRDefault="00115208" w:rsidP="00A97361">
      <w:pPr>
        <w:rPr>
          <w:rFonts w:ascii="Times New Roman" w:hAnsi="Times New Roman" w:cs="Times New Roman"/>
          <w:sz w:val="24"/>
          <w:szCs w:val="24"/>
        </w:rPr>
      </w:pPr>
    </w:p>
    <w:p w:rsidR="004F0348" w:rsidRPr="00A97361" w:rsidRDefault="004F0348" w:rsidP="00A97361">
      <w:pPr>
        <w:rPr>
          <w:rFonts w:ascii="Times New Roman" w:hAnsi="Times New Roman" w:cs="Times New Roman"/>
          <w:b/>
          <w:bCs/>
          <w:sz w:val="24"/>
          <w:szCs w:val="24"/>
        </w:rPr>
      </w:pPr>
      <w:r w:rsidRPr="00A97361">
        <w:rPr>
          <w:rFonts w:ascii="Times New Roman" w:hAnsi="Times New Roman" w:cs="Times New Roman"/>
          <w:b/>
          <w:bCs/>
          <w:sz w:val="24"/>
          <w:szCs w:val="24"/>
        </w:rPr>
        <w:t xml:space="preserve">Επιχειρήματα, με την ευρύτερη έννοια, είναι λογικές προτάσεις που συνήθως διευθετούνται σε κλιμακωτή σειρά για την απόδειξη μιας θέσης. </w:t>
      </w:r>
    </w:p>
    <w:p w:rsidR="004F0348" w:rsidRPr="00A97361" w:rsidRDefault="004F0348" w:rsidP="00A97361">
      <w:pPr>
        <w:rPr>
          <w:rFonts w:ascii="Times New Roman" w:hAnsi="Times New Roman" w:cs="Times New Roman"/>
          <w:sz w:val="24"/>
          <w:szCs w:val="24"/>
          <w:u w:val="single"/>
        </w:rPr>
      </w:pPr>
      <w:r w:rsidRPr="00A97361">
        <w:rPr>
          <w:rFonts w:ascii="Times New Roman" w:hAnsi="Times New Roman" w:cs="Times New Roman"/>
          <w:sz w:val="24"/>
          <w:szCs w:val="24"/>
          <w:u w:val="single"/>
        </w:rPr>
        <w:t>Προκείμενες:</w:t>
      </w:r>
    </w:p>
    <w:p w:rsidR="004F0348" w:rsidRPr="00A97361" w:rsidRDefault="004F0348" w:rsidP="00A97361">
      <w:pPr>
        <w:rPr>
          <w:rFonts w:ascii="Times New Roman" w:hAnsi="Times New Roman" w:cs="Times New Roman"/>
          <w:sz w:val="24"/>
          <w:szCs w:val="24"/>
        </w:rPr>
      </w:pPr>
      <w:r w:rsidRPr="00A97361">
        <w:rPr>
          <w:rFonts w:ascii="Times New Roman" w:hAnsi="Times New Roman" w:cs="Times New Roman"/>
          <w:sz w:val="24"/>
          <w:szCs w:val="24"/>
        </w:rPr>
        <w:t>Τα φάρμακα που έχουν επικίνδυνες παρενέργειες πρέπει να αποσύρονται από την κυκλοφορία.</w:t>
      </w:r>
      <w:r w:rsidRPr="00A97361">
        <w:rPr>
          <w:rFonts w:ascii="Times New Roman" w:hAnsi="Times New Roman" w:cs="Times New Roman"/>
          <w:sz w:val="24"/>
          <w:szCs w:val="24"/>
        </w:rPr>
        <w:br/>
        <w:t>Το φάρμακο Χ αποδείχτηκε ότι έχει επικίνδυνες παρενέργειες.</w:t>
      </w:r>
    </w:p>
    <w:p w:rsidR="004F0348" w:rsidRPr="00A97361" w:rsidRDefault="004F0348" w:rsidP="00A97361">
      <w:pPr>
        <w:rPr>
          <w:rFonts w:ascii="Times New Roman" w:hAnsi="Times New Roman" w:cs="Times New Roman"/>
          <w:sz w:val="24"/>
          <w:szCs w:val="24"/>
          <w:u w:val="single"/>
        </w:rPr>
      </w:pPr>
      <w:r w:rsidRPr="00A97361">
        <w:rPr>
          <w:rFonts w:ascii="Times New Roman" w:hAnsi="Times New Roman" w:cs="Times New Roman"/>
          <w:sz w:val="24"/>
          <w:szCs w:val="24"/>
          <w:u w:val="single"/>
        </w:rPr>
        <w:t>Συμπέρασμα:</w:t>
      </w:r>
    </w:p>
    <w:p w:rsidR="004F0348" w:rsidRPr="00A97361" w:rsidRDefault="004F0348" w:rsidP="00A97361">
      <w:pPr>
        <w:rPr>
          <w:rFonts w:ascii="Times New Roman" w:hAnsi="Times New Roman" w:cs="Times New Roman"/>
          <w:sz w:val="24"/>
          <w:szCs w:val="24"/>
        </w:rPr>
      </w:pPr>
      <w:r w:rsidRPr="00A97361">
        <w:rPr>
          <w:rFonts w:ascii="Times New Roman" w:hAnsi="Times New Roman" w:cs="Times New Roman"/>
          <w:sz w:val="24"/>
          <w:szCs w:val="24"/>
        </w:rPr>
        <w:t>Άρα: Το φάρμακο Χ πρέπει να αποσυρθεί από την κυκλοφορία.</w:t>
      </w:r>
    </w:p>
    <w:p w:rsidR="00BB3814" w:rsidRPr="00A97361" w:rsidRDefault="00BB3814" w:rsidP="00A97361">
      <w:pPr>
        <w:rPr>
          <w:rFonts w:ascii="Times New Roman" w:hAnsi="Times New Roman" w:cs="Times New Roman"/>
          <w:b/>
          <w:bCs/>
          <w:sz w:val="24"/>
          <w:szCs w:val="24"/>
        </w:rPr>
      </w:pPr>
      <w:r w:rsidRPr="00A97361">
        <w:rPr>
          <w:rFonts w:ascii="Times New Roman" w:hAnsi="Times New Roman" w:cs="Times New Roman"/>
          <w:b/>
          <w:bCs/>
          <w:sz w:val="24"/>
          <w:szCs w:val="24"/>
        </w:rPr>
        <w:t>ΠΑΡΟΥΣΙΑΣΗ ΕΠΙΧΕΙΡΗΜΑΤΟΣ ΣΥΜΦΩΝΑ ΜΕ ΤΗΝ ΤΡΑΠΕΖΑ ΘΕΜΑΤΩΝ</w:t>
      </w:r>
      <w:r w:rsidR="00115208">
        <w:rPr>
          <w:rFonts w:ascii="Times New Roman" w:hAnsi="Times New Roman" w:cs="Times New Roman"/>
          <w:b/>
          <w:bCs/>
          <w:sz w:val="24"/>
          <w:szCs w:val="24"/>
        </w:rPr>
        <w:t>- ΔΟΜΗ ΕΠΙΧΕΙΡΗΜΑΤΟΣ</w:t>
      </w:r>
    </w:p>
    <w:p w:rsidR="00BB3814" w:rsidRPr="00A97361" w:rsidRDefault="00BB3814" w:rsidP="00A97361">
      <w:pPr>
        <w:rPr>
          <w:rFonts w:ascii="Times New Roman" w:hAnsi="Times New Roman" w:cs="Times New Roman"/>
          <w:sz w:val="24"/>
          <w:szCs w:val="24"/>
        </w:rPr>
      </w:pPr>
      <w:r w:rsidRPr="00A97361">
        <w:rPr>
          <w:rFonts w:ascii="Times New Roman" w:hAnsi="Times New Roman" w:cs="Times New Roman"/>
          <w:sz w:val="24"/>
          <w:szCs w:val="24"/>
        </w:rPr>
        <w:t>Η αρθρογράφος ισχυρίζεται ότι…</w:t>
      </w:r>
    </w:p>
    <w:p w:rsidR="00BB3814" w:rsidRPr="00A97361" w:rsidRDefault="00BB3814" w:rsidP="00A97361">
      <w:pPr>
        <w:rPr>
          <w:rFonts w:ascii="Times New Roman" w:hAnsi="Times New Roman" w:cs="Times New Roman"/>
          <w:sz w:val="24"/>
          <w:szCs w:val="24"/>
        </w:rPr>
      </w:pPr>
      <w:r w:rsidRPr="00A97361">
        <w:rPr>
          <w:rFonts w:ascii="Times New Roman" w:hAnsi="Times New Roman" w:cs="Times New Roman"/>
          <w:sz w:val="24"/>
          <w:szCs w:val="24"/>
        </w:rPr>
        <w:t>Αιτιολογεί τον ισχυρισμό της υποστηρίζοντας ότι…</w:t>
      </w:r>
    </w:p>
    <w:p w:rsidR="00BB3814" w:rsidRPr="00A97361" w:rsidRDefault="00BB3814" w:rsidP="00A97361">
      <w:pPr>
        <w:rPr>
          <w:rFonts w:ascii="Times New Roman" w:hAnsi="Times New Roman" w:cs="Times New Roman"/>
          <w:sz w:val="24"/>
          <w:szCs w:val="24"/>
        </w:rPr>
      </w:pPr>
      <w:r w:rsidRPr="00A97361">
        <w:rPr>
          <w:rFonts w:ascii="Times New Roman" w:hAnsi="Times New Roman" w:cs="Times New Roman"/>
          <w:sz w:val="24"/>
          <w:szCs w:val="24"/>
        </w:rPr>
        <w:t>Στηρίζει τον ισχυρισμό της με τη χρήση (ενός παραδείγματος, στατιστικών στοιχείων…)</w:t>
      </w:r>
    </w:p>
    <w:p w:rsidR="00BB3814" w:rsidRDefault="00BB3814" w:rsidP="00A97361">
      <w:pPr>
        <w:rPr>
          <w:rFonts w:ascii="Times New Roman" w:hAnsi="Times New Roman" w:cs="Times New Roman"/>
          <w:sz w:val="24"/>
          <w:szCs w:val="24"/>
        </w:rPr>
      </w:pPr>
      <w:r w:rsidRPr="00A97361">
        <w:rPr>
          <w:rFonts w:ascii="Times New Roman" w:hAnsi="Times New Roman" w:cs="Times New Roman"/>
          <w:sz w:val="24"/>
          <w:szCs w:val="24"/>
        </w:rPr>
        <w:t>Με βάση αυτά, καταλήγει στο συμπέρασμα ότι..</w:t>
      </w:r>
    </w:p>
    <w:p w:rsidR="00115208" w:rsidRPr="00A97361" w:rsidRDefault="00115208" w:rsidP="00A97361">
      <w:pPr>
        <w:rPr>
          <w:rFonts w:ascii="Times New Roman" w:hAnsi="Times New Roman" w:cs="Times New Roman"/>
          <w:sz w:val="24"/>
          <w:szCs w:val="24"/>
        </w:rPr>
      </w:pPr>
    </w:p>
    <w:p w:rsidR="00F02353" w:rsidRPr="00A97361" w:rsidRDefault="00F02353" w:rsidP="00A97361">
      <w:pPr>
        <w:rPr>
          <w:rFonts w:ascii="Times New Roman" w:hAnsi="Times New Roman" w:cs="Times New Roman"/>
          <w:b/>
          <w:bCs/>
          <w:sz w:val="24"/>
          <w:szCs w:val="24"/>
        </w:rPr>
      </w:pPr>
      <w:r w:rsidRPr="00A97361">
        <w:rPr>
          <w:rFonts w:ascii="Times New Roman" w:hAnsi="Times New Roman" w:cs="Times New Roman"/>
          <w:b/>
          <w:bCs/>
          <w:sz w:val="24"/>
          <w:szCs w:val="24"/>
        </w:rPr>
        <w:t>Είδη συλλογισμών</w:t>
      </w:r>
    </w:p>
    <w:p w:rsidR="00F02353" w:rsidRPr="00A97361" w:rsidRDefault="00F02353" w:rsidP="00A97361">
      <w:pPr>
        <w:rPr>
          <w:rFonts w:ascii="Times New Roman" w:hAnsi="Times New Roman" w:cs="Times New Roman"/>
          <w:sz w:val="24"/>
          <w:szCs w:val="24"/>
        </w:rPr>
      </w:pPr>
      <w:r w:rsidRPr="00A97361">
        <w:rPr>
          <w:rFonts w:ascii="Times New Roman" w:hAnsi="Times New Roman" w:cs="Times New Roman"/>
          <w:sz w:val="24"/>
          <w:szCs w:val="24"/>
        </w:rPr>
        <w:t xml:space="preserve"> Η διαδικασία με την οποία ο νους καταστρώνει ένα επιχείρημα</w:t>
      </w:r>
      <w:r w:rsidR="00115208">
        <w:rPr>
          <w:rFonts w:ascii="Times New Roman" w:hAnsi="Times New Roman" w:cs="Times New Roman"/>
          <w:sz w:val="24"/>
          <w:szCs w:val="24"/>
        </w:rPr>
        <w:t xml:space="preserve"> λ</w:t>
      </w:r>
      <w:r w:rsidRPr="00A97361">
        <w:rPr>
          <w:rFonts w:ascii="Times New Roman" w:hAnsi="Times New Roman" w:cs="Times New Roman"/>
          <w:sz w:val="24"/>
          <w:szCs w:val="24"/>
        </w:rPr>
        <w:t>έγεται </w:t>
      </w:r>
      <w:r w:rsidRPr="00A97361">
        <w:rPr>
          <w:rFonts w:ascii="Times New Roman" w:hAnsi="Times New Roman" w:cs="Times New Roman"/>
          <w:b/>
          <w:bCs/>
          <w:sz w:val="24"/>
          <w:szCs w:val="24"/>
        </w:rPr>
        <w:t>συλλογισμός</w:t>
      </w:r>
      <w:r w:rsidRPr="00A97361">
        <w:rPr>
          <w:rFonts w:ascii="Times New Roman" w:hAnsi="Times New Roman" w:cs="Times New Roman"/>
          <w:sz w:val="24"/>
          <w:szCs w:val="24"/>
        </w:rPr>
        <w:t>.</w:t>
      </w:r>
    </w:p>
    <w:p w:rsidR="00F02353" w:rsidRPr="00A97361" w:rsidRDefault="00F02353" w:rsidP="00A97361">
      <w:pPr>
        <w:rPr>
          <w:rFonts w:ascii="Times New Roman" w:hAnsi="Times New Roman" w:cs="Times New Roman"/>
          <w:sz w:val="24"/>
          <w:szCs w:val="24"/>
        </w:rPr>
      </w:pPr>
      <w:r w:rsidRPr="00A97361">
        <w:rPr>
          <w:rFonts w:ascii="Times New Roman" w:hAnsi="Times New Roman" w:cs="Times New Roman"/>
          <w:sz w:val="24"/>
          <w:szCs w:val="24"/>
        </w:rPr>
        <w:t>Οι συλλογισμοί διακρίνονται σε</w:t>
      </w:r>
      <w:r w:rsidRPr="00A97361">
        <w:rPr>
          <w:rFonts w:ascii="Times New Roman" w:hAnsi="Times New Roman" w:cs="Times New Roman"/>
          <w:b/>
          <w:bCs/>
          <w:sz w:val="24"/>
          <w:szCs w:val="24"/>
        </w:rPr>
        <w:t> παραγωγικούς</w:t>
      </w:r>
      <w:r w:rsidR="00115208">
        <w:rPr>
          <w:rFonts w:ascii="Times New Roman" w:hAnsi="Times New Roman" w:cs="Times New Roman"/>
          <w:b/>
          <w:bCs/>
          <w:sz w:val="24"/>
          <w:szCs w:val="24"/>
        </w:rPr>
        <w:t xml:space="preserve"> και </w:t>
      </w:r>
      <w:r w:rsidRPr="00A97361">
        <w:rPr>
          <w:rFonts w:ascii="Times New Roman" w:hAnsi="Times New Roman" w:cs="Times New Roman"/>
          <w:b/>
          <w:bCs/>
          <w:sz w:val="24"/>
          <w:szCs w:val="24"/>
        </w:rPr>
        <w:t>επαγωγικούς.</w:t>
      </w:r>
    </w:p>
    <w:p w:rsidR="00F02353" w:rsidRPr="00A97361" w:rsidRDefault="00F02353" w:rsidP="00A97361">
      <w:pPr>
        <w:rPr>
          <w:rFonts w:ascii="Times New Roman" w:hAnsi="Times New Roman" w:cs="Times New Roman"/>
          <w:b/>
          <w:bCs/>
          <w:sz w:val="24"/>
          <w:szCs w:val="24"/>
        </w:rPr>
      </w:pPr>
      <w:r w:rsidRPr="00A97361">
        <w:rPr>
          <w:rFonts w:ascii="Times New Roman" w:hAnsi="Times New Roman" w:cs="Times New Roman"/>
          <w:b/>
          <w:bCs/>
          <w:sz w:val="24"/>
          <w:szCs w:val="24"/>
        </w:rPr>
        <w:t>Α) ΠΑΡΑΓΩΓΙΚΟΣ</w:t>
      </w:r>
    </w:p>
    <w:p w:rsidR="00F02353" w:rsidRPr="00A97361" w:rsidRDefault="00F02353" w:rsidP="00A97361">
      <w:pPr>
        <w:rPr>
          <w:rFonts w:ascii="Times New Roman" w:hAnsi="Times New Roman" w:cs="Times New Roman"/>
          <w:sz w:val="24"/>
          <w:szCs w:val="24"/>
        </w:rPr>
      </w:pPr>
      <w:r w:rsidRPr="00A97361">
        <w:rPr>
          <w:rFonts w:ascii="Times New Roman" w:hAnsi="Times New Roman" w:cs="Times New Roman"/>
          <w:sz w:val="24"/>
          <w:szCs w:val="24"/>
        </w:rPr>
        <w:t>Προκείμενες: Τα φυτά είναι οργανισμοί.</w:t>
      </w:r>
    </w:p>
    <w:p w:rsidR="00F02353" w:rsidRPr="00A97361" w:rsidRDefault="00F02353" w:rsidP="00A97361">
      <w:pPr>
        <w:rPr>
          <w:rFonts w:ascii="Times New Roman" w:hAnsi="Times New Roman" w:cs="Times New Roman"/>
          <w:sz w:val="24"/>
          <w:szCs w:val="24"/>
        </w:rPr>
      </w:pPr>
      <w:r w:rsidRPr="00A97361">
        <w:rPr>
          <w:rFonts w:ascii="Times New Roman" w:hAnsi="Times New Roman" w:cs="Times New Roman"/>
          <w:sz w:val="24"/>
          <w:szCs w:val="24"/>
        </w:rPr>
        <w:t>Η μηλιά είναι φυτό.</w:t>
      </w:r>
    </w:p>
    <w:p w:rsidR="00F02353" w:rsidRPr="00A97361" w:rsidRDefault="00F02353" w:rsidP="00A97361">
      <w:pPr>
        <w:rPr>
          <w:rFonts w:ascii="Times New Roman" w:hAnsi="Times New Roman" w:cs="Times New Roman"/>
          <w:sz w:val="24"/>
          <w:szCs w:val="24"/>
        </w:rPr>
      </w:pPr>
      <w:r w:rsidRPr="00A97361">
        <w:rPr>
          <w:rFonts w:ascii="Times New Roman" w:hAnsi="Times New Roman" w:cs="Times New Roman"/>
          <w:sz w:val="24"/>
          <w:szCs w:val="24"/>
        </w:rPr>
        <w:t>Συμπέρασμα: Άρα: Η μηλιά είναι οργανισμός.</w:t>
      </w:r>
    </w:p>
    <w:p w:rsidR="00F02353" w:rsidRPr="00A97361" w:rsidRDefault="00F02353" w:rsidP="00A97361">
      <w:pPr>
        <w:rPr>
          <w:rFonts w:ascii="Times New Roman" w:hAnsi="Times New Roman" w:cs="Times New Roman"/>
          <w:sz w:val="24"/>
          <w:szCs w:val="24"/>
        </w:rPr>
      </w:pPr>
      <w:r w:rsidRPr="00A97361">
        <w:rPr>
          <w:rFonts w:ascii="Times New Roman" w:hAnsi="Times New Roman" w:cs="Times New Roman"/>
          <w:sz w:val="24"/>
          <w:szCs w:val="24"/>
        </w:rPr>
        <w:t>Στον </w:t>
      </w:r>
      <w:r w:rsidRPr="00A97361">
        <w:rPr>
          <w:rFonts w:ascii="Times New Roman" w:hAnsi="Times New Roman" w:cs="Times New Roman"/>
          <w:b/>
          <w:bCs/>
          <w:sz w:val="24"/>
          <w:szCs w:val="24"/>
        </w:rPr>
        <w:t>παραγωγικό</w:t>
      </w:r>
      <w:r w:rsidRPr="00A97361">
        <w:rPr>
          <w:rFonts w:ascii="Times New Roman" w:hAnsi="Times New Roman" w:cs="Times New Roman"/>
          <w:sz w:val="24"/>
          <w:szCs w:val="24"/>
        </w:rPr>
        <w:t> συλλογισμό ξεκινούμε από κάτι γενικό και αφηρημένο (μια αρχή, έναν ορισμό, έναν κανόνα κτλ.)</w:t>
      </w:r>
      <w:r w:rsidR="00952980">
        <w:rPr>
          <w:rFonts w:ascii="Times New Roman" w:hAnsi="Times New Roman" w:cs="Times New Roman"/>
          <w:sz w:val="24"/>
          <w:szCs w:val="24"/>
        </w:rPr>
        <w:t xml:space="preserve"> και</w:t>
      </w:r>
      <w:r w:rsidRPr="00A97361">
        <w:rPr>
          <w:rFonts w:ascii="Times New Roman" w:hAnsi="Times New Roman" w:cs="Times New Roman"/>
          <w:sz w:val="24"/>
          <w:szCs w:val="24"/>
        </w:rPr>
        <w:t xml:space="preserve"> καταλήγουμε σε κάτι ειδικό</w:t>
      </w:r>
      <w:r w:rsidR="00952980">
        <w:rPr>
          <w:rFonts w:ascii="Times New Roman" w:hAnsi="Times New Roman" w:cs="Times New Roman"/>
          <w:sz w:val="24"/>
          <w:szCs w:val="24"/>
        </w:rPr>
        <w:t>.</w:t>
      </w:r>
    </w:p>
    <w:p w:rsidR="00F02353" w:rsidRPr="00A97361" w:rsidRDefault="00F02353" w:rsidP="00A97361">
      <w:pPr>
        <w:rPr>
          <w:rFonts w:ascii="Times New Roman" w:hAnsi="Times New Roman" w:cs="Times New Roman"/>
          <w:b/>
          <w:bCs/>
          <w:sz w:val="24"/>
          <w:szCs w:val="24"/>
        </w:rPr>
      </w:pPr>
      <w:r w:rsidRPr="00A97361">
        <w:rPr>
          <w:rFonts w:ascii="Times New Roman" w:hAnsi="Times New Roman" w:cs="Times New Roman"/>
          <w:b/>
          <w:bCs/>
          <w:sz w:val="24"/>
          <w:szCs w:val="24"/>
        </w:rPr>
        <w:lastRenderedPageBreak/>
        <w:t>Β) ΕΠΑΓΩΓΙΚΟΣ</w:t>
      </w:r>
    </w:p>
    <w:p w:rsidR="00F02353" w:rsidRPr="00A97361" w:rsidRDefault="00F02353" w:rsidP="00A97361">
      <w:pPr>
        <w:rPr>
          <w:rFonts w:ascii="Times New Roman" w:hAnsi="Times New Roman" w:cs="Times New Roman"/>
          <w:sz w:val="24"/>
          <w:szCs w:val="24"/>
        </w:rPr>
      </w:pPr>
      <w:r w:rsidRPr="00A97361">
        <w:rPr>
          <w:rFonts w:ascii="Times New Roman" w:hAnsi="Times New Roman" w:cs="Times New Roman"/>
          <w:sz w:val="24"/>
          <w:szCs w:val="24"/>
        </w:rPr>
        <w:t>Η μηλιά, η αχλαδιά ... είναι οργανισμοί.</w:t>
      </w:r>
    </w:p>
    <w:p w:rsidR="00F02353" w:rsidRPr="00A97361" w:rsidRDefault="00F02353" w:rsidP="00A97361">
      <w:pPr>
        <w:rPr>
          <w:rFonts w:ascii="Times New Roman" w:hAnsi="Times New Roman" w:cs="Times New Roman"/>
          <w:sz w:val="24"/>
          <w:szCs w:val="24"/>
        </w:rPr>
      </w:pPr>
      <w:r w:rsidRPr="00A97361">
        <w:rPr>
          <w:rFonts w:ascii="Times New Roman" w:hAnsi="Times New Roman" w:cs="Times New Roman"/>
          <w:sz w:val="24"/>
          <w:szCs w:val="24"/>
        </w:rPr>
        <w:t>Η μηλιά, η αχλαδιά ... είναι φυτά.</w:t>
      </w:r>
    </w:p>
    <w:p w:rsidR="00F02353" w:rsidRPr="00A97361" w:rsidRDefault="00F02353" w:rsidP="00A97361">
      <w:pPr>
        <w:rPr>
          <w:rFonts w:ascii="Times New Roman" w:hAnsi="Times New Roman" w:cs="Times New Roman"/>
          <w:sz w:val="24"/>
          <w:szCs w:val="24"/>
        </w:rPr>
      </w:pPr>
      <w:r w:rsidRPr="00A97361">
        <w:rPr>
          <w:rFonts w:ascii="Times New Roman" w:hAnsi="Times New Roman" w:cs="Times New Roman"/>
          <w:sz w:val="24"/>
          <w:szCs w:val="24"/>
        </w:rPr>
        <w:t>Άρα: Τα φυτά είναι οργανισμοί.</w:t>
      </w:r>
    </w:p>
    <w:p w:rsidR="009A137A" w:rsidRPr="00A97361" w:rsidRDefault="00F02353" w:rsidP="00A97361">
      <w:pPr>
        <w:rPr>
          <w:rFonts w:ascii="Times New Roman" w:hAnsi="Times New Roman" w:cs="Times New Roman"/>
          <w:sz w:val="24"/>
          <w:szCs w:val="24"/>
        </w:rPr>
      </w:pPr>
      <w:r w:rsidRPr="00A97361">
        <w:rPr>
          <w:rFonts w:ascii="Times New Roman" w:hAnsi="Times New Roman" w:cs="Times New Roman"/>
          <w:sz w:val="24"/>
          <w:szCs w:val="24"/>
        </w:rPr>
        <w:t>Στον </w:t>
      </w:r>
      <w:r w:rsidRPr="00A97361">
        <w:rPr>
          <w:rFonts w:ascii="Times New Roman" w:hAnsi="Times New Roman" w:cs="Times New Roman"/>
          <w:b/>
          <w:bCs/>
          <w:sz w:val="24"/>
          <w:szCs w:val="24"/>
        </w:rPr>
        <w:t>επαγωγικό</w:t>
      </w:r>
      <w:r w:rsidRPr="00A97361">
        <w:rPr>
          <w:rFonts w:ascii="Times New Roman" w:hAnsi="Times New Roman" w:cs="Times New Roman"/>
          <w:sz w:val="24"/>
          <w:szCs w:val="24"/>
        </w:rPr>
        <w:t xml:space="preserve"> συλλογισμό ακολουθούμε πορεία αντίστροφη προς τον παραγωγικό: ξεκινούμε από το ειδικό και το συγκεκριμένο και καταλήγουμε στο γενικό και το αφηρημένο· από τις επιμέρους περιπτώσεις στον κανόνα, στο νόμο που τις διέπει. Στον επαγωγικό συλλογισμό οδηγούμαστε στο συμπέρασμα συνήθως πιθανολογικά, </w:t>
      </w:r>
    </w:p>
    <w:p w:rsidR="00952980" w:rsidRDefault="00952980" w:rsidP="00A97361">
      <w:pPr>
        <w:rPr>
          <w:rFonts w:ascii="Times New Roman" w:hAnsi="Times New Roman" w:cs="Times New Roman"/>
          <w:sz w:val="24"/>
          <w:szCs w:val="24"/>
        </w:rPr>
      </w:pPr>
    </w:p>
    <w:p w:rsidR="009A137A" w:rsidRPr="00952980" w:rsidRDefault="009A137A" w:rsidP="00A97361">
      <w:pPr>
        <w:rPr>
          <w:rFonts w:ascii="Times New Roman" w:hAnsi="Times New Roman" w:cs="Times New Roman"/>
          <w:sz w:val="20"/>
          <w:szCs w:val="20"/>
        </w:rPr>
      </w:pPr>
      <w:r w:rsidRPr="00952980">
        <w:rPr>
          <w:rFonts w:ascii="Times New Roman" w:hAnsi="Times New Roman" w:cs="Times New Roman"/>
          <w:sz w:val="20"/>
          <w:szCs w:val="20"/>
        </w:rPr>
        <w:t>Η παραπάνω διαίρεση των συλλογισμών γίνεται με βάση την πορεία που ακολουθεί ο νους, για να φθάσει στο συμπέρασμα. Αν η διαίρεση γίνει με βάση το είδος των προτάσεων που αποτελούν τις προκείμενες, διακρίνουμε τους συλλογισμούς σε:</w:t>
      </w:r>
    </w:p>
    <w:p w:rsidR="009A137A" w:rsidRPr="00A97361" w:rsidRDefault="009A137A" w:rsidP="00A97361">
      <w:pPr>
        <w:rPr>
          <w:rFonts w:ascii="Times New Roman" w:hAnsi="Times New Roman" w:cs="Times New Roman"/>
          <w:sz w:val="24"/>
          <w:szCs w:val="24"/>
        </w:rPr>
      </w:pPr>
      <w:r w:rsidRPr="00A97361">
        <w:rPr>
          <w:rFonts w:ascii="Times New Roman" w:hAnsi="Times New Roman" w:cs="Times New Roman"/>
          <w:b/>
          <w:bCs/>
          <w:sz w:val="24"/>
          <w:szCs w:val="24"/>
        </w:rPr>
        <w:t>•κατηγορικούς,</w:t>
      </w:r>
      <w:r w:rsidRPr="00A97361">
        <w:rPr>
          <w:rFonts w:ascii="Times New Roman" w:hAnsi="Times New Roman" w:cs="Times New Roman"/>
          <w:sz w:val="24"/>
          <w:szCs w:val="24"/>
        </w:rPr>
        <w:t> όταν οι προκείμενες είναι κατηγορικές προτάσεις·</w:t>
      </w:r>
    </w:p>
    <w:p w:rsidR="009A137A" w:rsidRPr="00A97361" w:rsidRDefault="009A137A" w:rsidP="00A97361">
      <w:pPr>
        <w:rPr>
          <w:rFonts w:ascii="Times New Roman" w:hAnsi="Times New Roman" w:cs="Times New Roman"/>
          <w:sz w:val="24"/>
          <w:szCs w:val="24"/>
        </w:rPr>
      </w:pPr>
      <w:r w:rsidRPr="00A97361">
        <w:rPr>
          <w:rFonts w:ascii="Times New Roman" w:hAnsi="Times New Roman" w:cs="Times New Roman"/>
          <w:sz w:val="24"/>
          <w:szCs w:val="24"/>
        </w:rPr>
        <w:t>(κατηγορικοί συλλογισμοί είναι όλα τα προηγούμενα παραδείγματα)</w:t>
      </w:r>
    </w:p>
    <w:p w:rsidR="009A137A" w:rsidRPr="00A97361" w:rsidRDefault="009A137A" w:rsidP="00A97361">
      <w:pPr>
        <w:rPr>
          <w:rFonts w:ascii="Times New Roman" w:hAnsi="Times New Roman" w:cs="Times New Roman"/>
          <w:sz w:val="24"/>
          <w:szCs w:val="24"/>
        </w:rPr>
      </w:pPr>
      <w:r w:rsidRPr="00A97361">
        <w:rPr>
          <w:rFonts w:ascii="Times New Roman" w:hAnsi="Times New Roman" w:cs="Times New Roman"/>
          <w:b/>
          <w:bCs/>
          <w:sz w:val="24"/>
          <w:szCs w:val="24"/>
        </w:rPr>
        <w:t>•υποθετικούς,</w:t>
      </w:r>
      <w:r w:rsidRPr="00A97361">
        <w:rPr>
          <w:rFonts w:ascii="Times New Roman" w:hAnsi="Times New Roman" w:cs="Times New Roman"/>
          <w:sz w:val="24"/>
          <w:szCs w:val="24"/>
        </w:rPr>
        <w:t> όταν η μία προκείμενη ή και οι δύο είναι υποθετικές προτάσεις·</w:t>
      </w:r>
    </w:p>
    <w:p w:rsidR="009A137A" w:rsidRPr="00A97361" w:rsidRDefault="009A137A" w:rsidP="00A97361">
      <w:pPr>
        <w:rPr>
          <w:rFonts w:ascii="Times New Roman" w:hAnsi="Times New Roman" w:cs="Times New Roman"/>
          <w:sz w:val="24"/>
          <w:szCs w:val="24"/>
        </w:rPr>
      </w:pPr>
      <w:r w:rsidRPr="00A97361">
        <w:rPr>
          <w:rFonts w:ascii="Times New Roman" w:hAnsi="Times New Roman" w:cs="Times New Roman"/>
          <w:sz w:val="24"/>
          <w:szCs w:val="24"/>
        </w:rPr>
        <w:t>π.χ.: Αν ο άνεμος έχει δύναμη πάνω από 9 μποφόρ, το ταξίδι είναι επικίνδυνο.</w:t>
      </w:r>
    </w:p>
    <w:p w:rsidR="009A137A" w:rsidRPr="00A97361" w:rsidRDefault="009A137A" w:rsidP="00A97361">
      <w:pPr>
        <w:rPr>
          <w:rFonts w:ascii="Times New Roman" w:hAnsi="Times New Roman" w:cs="Times New Roman"/>
          <w:sz w:val="24"/>
          <w:szCs w:val="24"/>
        </w:rPr>
      </w:pPr>
      <w:r w:rsidRPr="00A97361">
        <w:rPr>
          <w:rFonts w:ascii="Times New Roman" w:hAnsi="Times New Roman" w:cs="Times New Roman"/>
          <w:sz w:val="24"/>
          <w:szCs w:val="24"/>
        </w:rPr>
        <w:t>Ο άνεμος έχει δύναμη πάνω από 9 μποφόρ.</w:t>
      </w:r>
    </w:p>
    <w:p w:rsidR="009A137A" w:rsidRPr="00A97361" w:rsidRDefault="009A137A" w:rsidP="00A97361">
      <w:pPr>
        <w:rPr>
          <w:rFonts w:ascii="Times New Roman" w:hAnsi="Times New Roman" w:cs="Times New Roman"/>
          <w:sz w:val="24"/>
          <w:szCs w:val="24"/>
        </w:rPr>
      </w:pPr>
      <w:r w:rsidRPr="00A97361">
        <w:rPr>
          <w:rFonts w:ascii="Times New Roman" w:hAnsi="Times New Roman" w:cs="Times New Roman"/>
          <w:sz w:val="24"/>
          <w:szCs w:val="24"/>
        </w:rPr>
        <w:t>Άρα: Το ταξίδι είναι επικίνδυνο.</w:t>
      </w:r>
    </w:p>
    <w:p w:rsidR="009A137A" w:rsidRPr="00A97361" w:rsidRDefault="009A137A" w:rsidP="00A97361">
      <w:pPr>
        <w:rPr>
          <w:rFonts w:ascii="Times New Roman" w:hAnsi="Times New Roman" w:cs="Times New Roman"/>
          <w:sz w:val="24"/>
          <w:szCs w:val="24"/>
        </w:rPr>
      </w:pPr>
      <w:r w:rsidRPr="00A97361">
        <w:rPr>
          <w:rFonts w:ascii="Times New Roman" w:hAnsi="Times New Roman" w:cs="Times New Roman"/>
          <w:b/>
          <w:bCs/>
          <w:sz w:val="24"/>
          <w:szCs w:val="24"/>
        </w:rPr>
        <w:t>•διαζευκτικούς,</w:t>
      </w:r>
      <w:r w:rsidRPr="00A97361">
        <w:rPr>
          <w:rFonts w:ascii="Times New Roman" w:hAnsi="Times New Roman" w:cs="Times New Roman"/>
          <w:sz w:val="24"/>
          <w:szCs w:val="24"/>
        </w:rPr>
        <w:t> όταν μία έστω προκείμενη είναι διαζευκτική πρόταση·</w:t>
      </w:r>
    </w:p>
    <w:p w:rsidR="009A137A" w:rsidRPr="00A97361" w:rsidRDefault="009A137A" w:rsidP="00A97361">
      <w:pPr>
        <w:rPr>
          <w:rFonts w:ascii="Times New Roman" w:hAnsi="Times New Roman" w:cs="Times New Roman"/>
          <w:sz w:val="24"/>
          <w:szCs w:val="24"/>
        </w:rPr>
      </w:pPr>
      <w:r w:rsidRPr="00A97361">
        <w:rPr>
          <w:rFonts w:ascii="Times New Roman" w:hAnsi="Times New Roman" w:cs="Times New Roman"/>
          <w:sz w:val="24"/>
          <w:szCs w:val="24"/>
        </w:rPr>
        <w:t>π.χ.: Τα θέματα του διαγωνισμού ανήκουν ή στα διδαγμένα ή στα αδίδακτα κεφάλαια του μαθήματος.</w:t>
      </w:r>
    </w:p>
    <w:p w:rsidR="009A137A" w:rsidRPr="00A97361" w:rsidRDefault="009A137A" w:rsidP="00A97361">
      <w:pPr>
        <w:rPr>
          <w:rFonts w:ascii="Times New Roman" w:hAnsi="Times New Roman" w:cs="Times New Roman"/>
          <w:sz w:val="24"/>
          <w:szCs w:val="24"/>
        </w:rPr>
      </w:pPr>
      <w:r w:rsidRPr="00A97361">
        <w:rPr>
          <w:rFonts w:ascii="Times New Roman" w:hAnsi="Times New Roman" w:cs="Times New Roman"/>
          <w:sz w:val="24"/>
          <w:szCs w:val="24"/>
        </w:rPr>
        <w:t>Εξακριβώθηκε ότι ανήκουν στα διδαγμένα.</w:t>
      </w:r>
    </w:p>
    <w:p w:rsidR="009A137A" w:rsidRPr="00A97361" w:rsidRDefault="009A137A" w:rsidP="00A97361">
      <w:pPr>
        <w:rPr>
          <w:rFonts w:ascii="Times New Roman" w:hAnsi="Times New Roman" w:cs="Times New Roman"/>
          <w:sz w:val="24"/>
          <w:szCs w:val="24"/>
        </w:rPr>
      </w:pPr>
      <w:r w:rsidRPr="00A97361">
        <w:rPr>
          <w:rFonts w:ascii="Times New Roman" w:hAnsi="Times New Roman" w:cs="Times New Roman"/>
          <w:sz w:val="24"/>
          <w:szCs w:val="24"/>
        </w:rPr>
        <w:t>Άρα: Δεν ανήκουν στα αδίδακτα κεφάλαια του μαθήματος.</w:t>
      </w:r>
    </w:p>
    <w:p w:rsidR="009A137A" w:rsidRPr="00A97361" w:rsidRDefault="009A137A" w:rsidP="00A97361">
      <w:pPr>
        <w:rPr>
          <w:rFonts w:ascii="Times New Roman" w:hAnsi="Times New Roman" w:cs="Times New Roman"/>
          <w:sz w:val="24"/>
          <w:szCs w:val="24"/>
        </w:rPr>
      </w:pPr>
    </w:p>
    <w:p w:rsidR="009A137A" w:rsidRPr="00A97361" w:rsidRDefault="009A137A" w:rsidP="00A97361">
      <w:pPr>
        <w:rPr>
          <w:rFonts w:ascii="Times New Roman" w:hAnsi="Times New Roman" w:cs="Times New Roman"/>
          <w:sz w:val="24"/>
          <w:szCs w:val="24"/>
        </w:rPr>
      </w:pPr>
    </w:p>
    <w:p w:rsidR="009A137A" w:rsidRPr="0075477C" w:rsidRDefault="0075477C" w:rsidP="00A97361">
      <w:pPr>
        <w:rPr>
          <w:rFonts w:ascii="Times New Roman" w:hAnsi="Times New Roman" w:cs="Times New Roman"/>
          <w:b/>
          <w:bCs/>
          <w:sz w:val="24"/>
          <w:szCs w:val="24"/>
        </w:rPr>
      </w:pPr>
      <w:r>
        <w:rPr>
          <w:rFonts w:ascii="Times New Roman" w:hAnsi="Times New Roman" w:cs="Times New Roman"/>
          <w:b/>
          <w:bCs/>
          <w:sz w:val="24"/>
          <w:szCs w:val="24"/>
        </w:rPr>
        <w:t>ΔΙΑΦΟΡΑ ΣΥΛΛΟΓΙΣΜΟΥ- ΣΥΛΛΟΓΙΣΤΙΚΟΥ ΕΠΙΧΕΙΡΗΜΑΤΟΣ</w:t>
      </w:r>
    </w:p>
    <w:p w:rsidR="009A137A" w:rsidRPr="00A97361" w:rsidRDefault="009A137A" w:rsidP="00A97361">
      <w:pPr>
        <w:rPr>
          <w:rFonts w:ascii="Times New Roman" w:hAnsi="Times New Roman" w:cs="Times New Roman"/>
          <w:b/>
          <w:bCs/>
          <w:sz w:val="24"/>
          <w:szCs w:val="24"/>
        </w:rPr>
      </w:pPr>
      <w:r w:rsidRPr="00A97361">
        <w:rPr>
          <w:rFonts w:ascii="Times New Roman" w:hAnsi="Times New Roman" w:cs="Times New Roman"/>
          <w:b/>
          <w:bCs/>
          <w:sz w:val="24"/>
          <w:szCs w:val="24"/>
        </w:rPr>
        <w:t>Συλλογισμός της λογικής:</w:t>
      </w:r>
    </w:p>
    <w:p w:rsidR="009A137A" w:rsidRPr="00A97361" w:rsidRDefault="009A137A" w:rsidP="00A97361">
      <w:pPr>
        <w:rPr>
          <w:rFonts w:ascii="Times New Roman" w:hAnsi="Times New Roman" w:cs="Times New Roman"/>
          <w:sz w:val="24"/>
          <w:szCs w:val="24"/>
        </w:rPr>
      </w:pPr>
      <w:r w:rsidRPr="00A97361">
        <w:rPr>
          <w:rFonts w:ascii="Times New Roman" w:hAnsi="Times New Roman" w:cs="Times New Roman"/>
          <w:sz w:val="24"/>
          <w:szCs w:val="24"/>
        </w:rPr>
        <w:t>Μερικές εφευρέσεις μεταβάλλουν τις τύχες της ανθρωπότητας.</w:t>
      </w:r>
      <w:r w:rsidRPr="00A97361">
        <w:rPr>
          <w:rFonts w:ascii="Times New Roman" w:hAnsi="Times New Roman" w:cs="Times New Roman"/>
          <w:sz w:val="24"/>
          <w:szCs w:val="24"/>
        </w:rPr>
        <w:br/>
        <w:t>Καθετί που μεταβάλλει τις τύχες της ανθρωπότητας είναι γεγονός κοσμοϊστορικό.</w:t>
      </w:r>
      <w:r w:rsidRPr="00A97361">
        <w:rPr>
          <w:rFonts w:ascii="Times New Roman" w:hAnsi="Times New Roman" w:cs="Times New Roman"/>
          <w:sz w:val="24"/>
          <w:szCs w:val="24"/>
        </w:rPr>
        <w:br/>
        <w:t>Άρα: Μερικές εφευρέσεις είναι γεγονότα κοσμοϊστορικά.</w:t>
      </w:r>
    </w:p>
    <w:p w:rsidR="009A137A" w:rsidRPr="00A97361" w:rsidRDefault="009A137A" w:rsidP="00A97361">
      <w:pPr>
        <w:rPr>
          <w:rFonts w:ascii="Times New Roman" w:hAnsi="Times New Roman" w:cs="Times New Roman"/>
          <w:b/>
          <w:bCs/>
          <w:sz w:val="24"/>
          <w:szCs w:val="24"/>
        </w:rPr>
      </w:pPr>
      <w:bookmarkStart w:id="0" w:name="keim1"/>
      <w:bookmarkEnd w:id="0"/>
      <w:r w:rsidRPr="00A97361">
        <w:rPr>
          <w:rFonts w:ascii="Times New Roman" w:hAnsi="Times New Roman" w:cs="Times New Roman"/>
          <w:b/>
          <w:bCs/>
          <w:sz w:val="24"/>
          <w:szCs w:val="24"/>
        </w:rPr>
        <w:t>Κείμενο</w:t>
      </w:r>
    </w:p>
    <w:p w:rsidR="009A137A" w:rsidRPr="00A97361" w:rsidRDefault="009A137A" w:rsidP="00A97361">
      <w:pPr>
        <w:jc w:val="both"/>
        <w:rPr>
          <w:rFonts w:ascii="Times New Roman" w:hAnsi="Times New Roman" w:cs="Times New Roman"/>
          <w:i/>
          <w:iCs/>
          <w:sz w:val="24"/>
          <w:szCs w:val="24"/>
        </w:rPr>
      </w:pPr>
      <w:r w:rsidRPr="00A97361">
        <w:rPr>
          <w:rFonts w:ascii="Times New Roman" w:hAnsi="Times New Roman" w:cs="Times New Roman"/>
          <w:b/>
          <w:bCs/>
          <w:i/>
          <w:iCs/>
          <w:sz w:val="24"/>
          <w:szCs w:val="24"/>
        </w:rPr>
        <w:t>Είναι γεγονός ότι οι σπουδαίες εφευρέσεις έχουν μεταβάλει τις τύχες της ανθρωπότητας.</w:t>
      </w:r>
      <w:r w:rsidRPr="00A97361">
        <w:rPr>
          <w:rFonts w:ascii="Times New Roman" w:hAnsi="Times New Roman" w:cs="Times New Roman"/>
          <w:i/>
          <w:iCs/>
          <w:sz w:val="24"/>
          <w:szCs w:val="24"/>
        </w:rPr>
        <w:t xml:space="preserve"> Όλοι έχουμε υπόψη μας κάποια χαρακτηριστικά παραδείγματα: άλλος τη φωτιά, άλλος τον τροχό, τρίτος τον ατμό, τέταρτος την πυρίτιδα, άλλος τους ηλεκτρονικούς υπολογιστές και άλλοι άλλα. Πίσω από τις εφευρέσεις κρύβεται μια μοίρα, </w:t>
      </w:r>
      <w:r w:rsidRPr="00A97361">
        <w:rPr>
          <w:rFonts w:ascii="Times New Roman" w:hAnsi="Times New Roman" w:cs="Times New Roman"/>
          <w:i/>
          <w:iCs/>
          <w:sz w:val="24"/>
          <w:szCs w:val="24"/>
        </w:rPr>
        <w:lastRenderedPageBreak/>
        <w:t>μια τύχη που υπαγορεύει νέους τρόπους ζωής, ακόμη και νέους τρόπους καταστροφής της ζωής. Πόσο μπορεί να βοηθήσει τον άνθρωπο η πυρηνική ιατρική, αλλά και πώς μπορεί να τον εξοντώσει η πυρηνική βόμβα! </w:t>
      </w:r>
      <w:r w:rsidRPr="00A97361">
        <w:rPr>
          <w:rFonts w:ascii="Times New Roman" w:hAnsi="Times New Roman" w:cs="Times New Roman"/>
          <w:b/>
          <w:bCs/>
          <w:i/>
          <w:iCs/>
          <w:sz w:val="24"/>
          <w:szCs w:val="24"/>
        </w:rPr>
        <w:t>Πραγματικά οι εφευρέσεις αυτές είναι κοσμοϊστορικής σημασίας,</w:t>
      </w:r>
      <w:r w:rsidRPr="00A97361">
        <w:rPr>
          <w:rFonts w:ascii="Times New Roman" w:hAnsi="Times New Roman" w:cs="Times New Roman"/>
          <w:i/>
          <w:iCs/>
          <w:sz w:val="24"/>
          <w:szCs w:val="24"/>
        </w:rPr>
        <w:t> όπως βέβαια καθετί άλλο ( ένας κατακλυσμός, η μόλυνση του περιβάλλοντος, μια επιδημική νόσος, μια διδασκαλία όπως του Χριστού) που μπορεί να μεταβάλει τις ανθρώπινες τύχες. Δίκαια λοιπόν υποστηρίζεται ότι όσες εφευρέσεις κατόρθωσαν κάτι τέτοιο </w:t>
      </w:r>
      <w:r w:rsidRPr="00A97361">
        <w:rPr>
          <w:rFonts w:ascii="Times New Roman" w:hAnsi="Times New Roman" w:cs="Times New Roman"/>
          <w:b/>
          <w:bCs/>
          <w:i/>
          <w:iCs/>
          <w:sz w:val="24"/>
          <w:szCs w:val="24"/>
        </w:rPr>
        <w:t>είναι γεγονότα κοσμοϊστορικής σημασίας.</w:t>
      </w:r>
      <w:r w:rsidRPr="00A97361">
        <w:rPr>
          <w:rFonts w:ascii="Times New Roman" w:hAnsi="Times New Roman" w:cs="Times New Roman"/>
          <w:i/>
          <w:iCs/>
          <w:sz w:val="24"/>
          <w:szCs w:val="24"/>
        </w:rPr>
        <w:t> Επομένως είναι γεγονότα άξια μελέτης από όλους εκείνους οι οποίοι θέλουν να ξέρουν την ιστορία τους και τη μοίρα τους.</w:t>
      </w:r>
    </w:p>
    <w:p w:rsidR="009A137A" w:rsidRPr="00A97361" w:rsidRDefault="009A137A" w:rsidP="00A97361">
      <w:pPr>
        <w:rPr>
          <w:rFonts w:ascii="Times New Roman" w:hAnsi="Times New Roman" w:cs="Times New Roman"/>
          <w:sz w:val="24"/>
          <w:szCs w:val="24"/>
        </w:rPr>
      </w:pPr>
    </w:p>
    <w:p w:rsidR="009A137A" w:rsidRPr="00A97361" w:rsidRDefault="009A137A" w:rsidP="00A97361">
      <w:pPr>
        <w:rPr>
          <w:rFonts w:ascii="Times New Roman" w:hAnsi="Times New Roman" w:cs="Times New Roman"/>
          <w:sz w:val="24"/>
          <w:szCs w:val="24"/>
        </w:rPr>
      </w:pPr>
    </w:p>
    <w:p w:rsidR="009A137A" w:rsidRPr="00A97361" w:rsidRDefault="009A137A" w:rsidP="00A97361">
      <w:pPr>
        <w:rPr>
          <w:rFonts w:ascii="Times New Roman" w:hAnsi="Times New Roman" w:cs="Times New Roman"/>
          <w:b/>
          <w:bCs/>
          <w:sz w:val="24"/>
          <w:szCs w:val="24"/>
        </w:rPr>
      </w:pPr>
      <w:r w:rsidRPr="00A97361">
        <w:rPr>
          <w:rFonts w:ascii="Times New Roman" w:hAnsi="Times New Roman" w:cs="Times New Roman"/>
          <w:sz w:val="24"/>
          <w:szCs w:val="24"/>
          <w:lang w:val="en-US"/>
        </w:rPr>
        <w:t>SOS</w:t>
      </w:r>
      <w:r w:rsidRPr="00A97361">
        <w:rPr>
          <w:rFonts w:ascii="Times New Roman" w:hAnsi="Times New Roman" w:cs="Times New Roman"/>
          <w:sz w:val="24"/>
          <w:szCs w:val="24"/>
        </w:rPr>
        <w:t xml:space="preserve">= </w:t>
      </w:r>
      <w:r w:rsidRPr="00A97361">
        <w:rPr>
          <w:rFonts w:ascii="Times New Roman" w:hAnsi="Times New Roman" w:cs="Times New Roman"/>
          <w:b/>
          <w:bCs/>
          <w:sz w:val="24"/>
          <w:szCs w:val="24"/>
        </w:rPr>
        <w:t>ΤΡΟΠΟΣ ΟΡΓΑΝΩΣΗΣ ΤΗΣ ΠΑΡΑΓΡΑΦΟΥ</w:t>
      </w:r>
    </w:p>
    <w:p w:rsidR="009A137A" w:rsidRPr="00A97361" w:rsidRDefault="009A137A" w:rsidP="00A97361">
      <w:pPr>
        <w:pStyle w:val="a3"/>
        <w:numPr>
          <w:ilvl w:val="0"/>
          <w:numId w:val="2"/>
        </w:numPr>
        <w:ind w:left="0"/>
        <w:rPr>
          <w:rFonts w:ascii="Times New Roman" w:hAnsi="Times New Roman" w:cs="Times New Roman"/>
          <w:b/>
          <w:bCs/>
          <w:sz w:val="24"/>
          <w:szCs w:val="24"/>
        </w:rPr>
      </w:pPr>
      <w:r w:rsidRPr="00A97361">
        <w:rPr>
          <w:rFonts w:ascii="Times New Roman" w:hAnsi="Times New Roman" w:cs="Times New Roman"/>
          <w:sz w:val="24"/>
          <w:szCs w:val="24"/>
        </w:rPr>
        <w:t>Τρόποι ανάπτυξης της παραγράφου</w:t>
      </w:r>
    </w:p>
    <w:p w:rsidR="009A137A" w:rsidRPr="00A97361" w:rsidRDefault="009A137A" w:rsidP="00A97361">
      <w:pPr>
        <w:pStyle w:val="a3"/>
        <w:numPr>
          <w:ilvl w:val="0"/>
          <w:numId w:val="2"/>
        </w:numPr>
        <w:ind w:left="0"/>
        <w:rPr>
          <w:rFonts w:ascii="Times New Roman" w:hAnsi="Times New Roman" w:cs="Times New Roman"/>
          <w:b/>
          <w:bCs/>
          <w:sz w:val="24"/>
          <w:szCs w:val="24"/>
        </w:rPr>
      </w:pPr>
      <w:r w:rsidRPr="00A97361">
        <w:rPr>
          <w:rFonts w:ascii="Times New Roman" w:hAnsi="Times New Roman" w:cs="Times New Roman"/>
          <w:sz w:val="24"/>
          <w:szCs w:val="24"/>
        </w:rPr>
        <w:t>Παραγωγικός – Επαγωγικός συλλογισμός</w:t>
      </w:r>
    </w:p>
    <w:p w:rsidR="009A137A" w:rsidRPr="00A97361" w:rsidRDefault="009A137A" w:rsidP="00A97361">
      <w:pPr>
        <w:rPr>
          <w:rFonts w:ascii="Times New Roman" w:hAnsi="Times New Roman" w:cs="Times New Roman"/>
          <w:b/>
          <w:bCs/>
          <w:sz w:val="24"/>
          <w:szCs w:val="24"/>
        </w:rPr>
      </w:pPr>
    </w:p>
    <w:p w:rsidR="009A137A" w:rsidRPr="00A97361" w:rsidRDefault="009A137A" w:rsidP="00A97361">
      <w:pPr>
        <w:rPr>
          <w:rFonts w:ascii="Times New Roman" w:hAnsi="Times New Roman" w:cs="Times New Roman"/>
          <w:b/>
          <w:bCs/>
          <w:sz w:val="24"/>
          <w:szCs w:val="24"/>
        </w:rPr>
      </w:pPr>
      <w:r w:rsidRPr="00A97361">
        <w:rPr>
          <w:rFonts w:ascii="Times New Roman" w:hAnsi="Times New Roman" w:cs="Times New Roman"/>
          <w:b/>
          <w:bCs/>
          <w:sz w:val="24"/>
          <w:szCs w:val="24"/>
        </w:rPr>
        <w:t xml:space="preserve">ΑΞΙΟΛΟΓΗΣΗ ΕΠΙΧΕΙΡΗΜΑΤΟΣ </w:t>
      </w:r>
    </w:p>
    <w:p w:rsidR="009A137A" w:rsidRPr="00A97361" w:rsidRDefault="009A137A" w:rsidP="00A97361">
      <w:pPr>
        <w:rPr>
          <w:rFonts w:ascii="Times New Roman" w:hAnsi="Times New Roman" w:cs="Times New Roman"/>
          <w:sz w:val="24"/>
          <w:szCs w:val="24"/>
        </w:rPr>
      </w:pPr>
      <w:r w:rsidRPr="00A97361">
        <w:rPr>
          <w:rFonts w:ascii="Times New Roman" w:hAnsi="Times New Roman" w:cs="Times New Roman"/>
          <w:sz w:val="24"/>
          <w:szCs w:val="24"/>
        </w:rPr>
        <w:t>Ένα επιχείρημα αξιολογείται ως ορθό</w:t>
      </w:r>
      <w:r w:rsidR="0002455C" w:rsidRPr="00A97361">
        <w:rPr>
          <w:rFonts w:ascii="Times New Roman" w:hAnsi="Times New Roman" w:cs="Times New Roman"/>
          <w:sz w:val="24"/>
          <w:szCs w:val="24"/>
        </w:rPr>
        <w:t xml:space="preserve"> δηλαδή πειστικό</w:t>
      </w:r>
      <w:r w:rsidRPr="00A97361">
        <w:rPr>
          <w:rFonts w:ascii="Times New Roman" w:hAnsi="Times New Roman" w:cs="Times New Roman"/>
          <w:sz w:val="24"/>
          <w:szCs w:val="24"/>
        </w:rPr>
        <w:t xml:space="preserve"> όταν διαθέτει </w:t>
      </w:r>
    </w:p>
    <w:p w:rsidR="009A137A" w:rsidRPr="00A97361" w:rsidRDefault="009A137A" w:rsidP="00A97361">
      <w:pPr>
        <w:pStyle w:val="a3"/>
        <w:numPr>
          <w:ilvl w:val="0"/>
          <w:numId w:val="3"/>
        </w:numPr>
        <w:ind w:left="0"/>
        <w:rPr>
          <w:rFonts w:ascii="Times New Roman" w:hAnsi="Times New Roman" w:cs="Times New Roman"/>
          <w:sz w:val="24"/>
          <w:szCs w:val="24"/>
        </w:rPr>
      </w:pPr>
      <w:r w:rsidRPr="00A97361">
        <w:rPr>
          <w:rFonts w:ascii="Times New Roman" w:hAnsi="Times New Roman" w:cs="Times New Roman"/>
          <w:sz w:val="24"/>
          <w:szCs w:val="24"/>
        </w:rPr>
        <w:t>Αλήθεια= Και οι δύο προκείμενες ανταποκρίνονται στην πραγματικότητα, αποτελούν αντικειμενικά δεδομένα και όχι υποκειμενικές κρίσεις</w:t>
      </w:r>
    </w:p>
    <w:p w:rsidR="009A137A" w:rsidRPr="00A97361" w:rsidRDefault="009A137A" w:rsidP="00A97361">
      <w:pPr>
        <w:pStyle w:val="a3"/>
        <w:numPr>
          <w:ilvl w:val="0"/>
          <w:numId w:val="3"/>
        </w:numPr>
        <w:ind w:left="0"/>
        <w:rPr>
          <w:rFonts w:ascii="Times New Roman" w:hAnsi="Times New Roman" w:cs="Times New Roman"/>
          <w:sz w:val="24"/>
          <w:szCs w:val="24"/>
        </w:rPr>
      </w:pPr>
      <w:r w:rsidRPr="00A97361">
        <w:rPr>
          <w:rFonts w:ascii="Times New Roman" w:hAnsi="Times New Roman" w:cs="Times New Roman"/>
          <w:sz w:val="24"/>
          <w:szCs w:val="24"/>
        </w:rPr>
        <w:t xml:space="preserve">Εγκυρότητα= </w:t>
      </w:r>
      <w:r w:rsidR="0002455C" w:rsidRPr="00A97361">
        <w:rPr>
          <w:rFonts w:ascii="Times New Roman" w:hAnsi="Times New Roman" w:cs="Times New Roman"/>
          <w:sz w:val="24"/>
          <w:szCs w:val="24"/>
        </w:rPr>
        <w:t>Το συμπέρασμα προκύπτει με λογική αναγκαιότητα από τις προκείμενες</w:t>
      </w:r>
    </w:p>
    <w:p w:rsidR="0075477C" w:rsidRDefault="0075477C" w:rsidP="00A97361">
      <w:pPr>
        <w:rPr>
          <w:rFonts w:ascii="Times New Roman" w:hAnsi="Times New Roman" w:cs="Times New Roman"/>
          <w:sz w:val="24"/>
          <w:szCs w:val="24"/>
        </w:rPr>
      </w:pPr>
    </w:p>
    <w:p w:rsidR="001C770D" w:rsidRPr="00A97361" w:rsidRDefault="0075477C" w:rsidP="00A97361">
      <w:pPr>
        <w:rPr>
          <w:rFonts w:ascii="Times New Roman" w:hAnsi="Times New Roman" w:cs="Times New Roman"/>
          <w:b/>
          <w:bCs/>
          <w:sz w:val="24"/>
          <w:szCs w:val="24"/>
        </w:rPr>
      </w:pPr>
      <w:r>
        <w:rPr>
          <w:rFonts w:ascii="Times New Roman" w:hAnsi="Times New Roman" w:cs="Times New Roman"/>
          <w:b/>
          <w:bCs/>
          <w:sz w:val="24"/>
          <w:szCs w:val="24"/>
        </w:rPr>
        <w:t>Η ΓΛΩΣΣΑ ΤΗΣ ΕΠΙΧΕΙΡΗΜΑΤΟΛΟΓΙΑΣ</w:t>
      </w:r>
    </w:p>
    <w:p w:rsidR="001C770D" w:rsidRPr="00A97361" w:rsidRDefault="001C770D" w:rsidP="00A97361">
      <w:pPr>
        <w:rPr>
          <w:rFonts w:ascii="Times New Roman" w:hAnsi="Times New Roman" w:cs="Times New Roman"/>
          <w:sz w:val="24"/>
          <w:szCs w:val="24"/>
        </w:rPr>
      </w:pPr>
      <w:r w:rsidRPr="00A97361">
        <w:rPr>
          <w:rFonts w:ascii="Times New Roman" w:hAnsi="Times New Roman" w:cs="Times New Roman"/>
          <w:sz w:val="24"/>
          <w:szCs w:val="24"/>
        </w:rPr>
        <w:t>Στα επιχειρηματολογικά κείμενα συναντάμε ορισμένα κοινά χαρακτηριστικά:</w:t>
      </w:r>
    </w:p>
    <w:p w:rsidR="001C770D" w:rsidRPr="00A97361" w:rsidRDefault="001C770D" w:rsidP="00A97361">
      <w:pPr>
        <w:rPr>
          <w:rFonts w:ascii="Times New Roman" w:hAnsi="Times New Roman" w:cs="Times New Roman"/>
          <w:sz w:val="24"/>
          <w:szCs w:val="24"/>
        </w:rPr>
      </w:pPr>
      <w:r w:rsidRPr="00A97361">
        <w:rPr>
          <w:rFonts w:ascii="Times New Roman" w:hAnsi="Times New Roman" w:cs="Times New Roman"/>
          <w:sz w:val="24"/>
          <w:szCs w:val="24"/>
        </w:rPr>
        <w:t xml:space="preserve"> • Σαφήνεια (κυριολεξία, αποφυγή της πολυσημίας, ακρίβεια στη χρήση του λεξιλογίου, ειδικοί όροι κ.λπ.)</w:t>
      </w:r>
    </w:p>
    <w:p w:rsidR="001C770D" w:rsidRPr="00A97361" w:rsidRDefault="001C770D" w:rsidP="00A97361">
      <w:pPr>
        <w:rPr>
          <w:rFonts w:ascii="Times New Roman" w:hAnsi="Times New Roman" w:cs="Times New Roman"/>
          <w:sz w:val="24"/>
          <w:szCs w:val="24"/>
        </w:rPr>
      </w:pPr>
      <w:r w:rsidRPr="00A97361">
        <w:rPr>
          <w:rFonts w:ascii="Times New Roman" w:hAnsi="Times New Roman" w:cs="Times New Roman"/>
          <w:sz w:val="24"/>
          <w:szCs w:val="24"/>
        </w:rPr>
        <w:t xml:space="preserve"> • Ονοματοποίηση </w:t>
      </w:r>
    </w:p>
    <w:p w:rsidR="001C770D" w:rsidRPr="00A97361" w:rsidRDefault="001C770D" w:rsidP="00A97361">
      <w:pPr>
        <w:rPr>
          <w:rFonts w:ascii="Times New Roman" w:hAnsi="Times New Roman" w:cs="Times New Roman"/>
          <w:sz w:val="24"/>
          <w:szCs w:val="24"/>
        </w:rPr>
      </w:pPr>
      <w:r w:rsidRPr="00A97361">
        <w:rPr>
          <w:rFonts w:ascii="Times New Roman" w:hAnsi="Times New Roman" w:cs="Times New Roman"/>
          <w:sz w:val="24"/>
          <w:szCs w:val="24"/>
        </w:rPr>
        <w:t xml:space="preserve"> • Παθητική σύνταξη </w:t>
      </w:r>
    </w:p>
    <w:p w:rsidR="001C770D" w:rsidRPr="00A97361" w:rsidRDefault="001C770D" w:rsidP="00A97361">
      <w:pPr>
        <w:rPr>
          <w:rFonts w:ascii="Times New Roman" w:hAnsi="Times New Roman" w:cs="Times New Roman"/>
          <w:sz w:val="24"/>
          <w:szCs w:val="24"/>
        </w:rPr>
      </w:pPr>
      <w:r w:rsidRPr="00A97361">
        <w:rPr>
          <w:rFonts w:ascii="Times New Roman" w:hAnsi="Times New Roman" w:cs="Times New Roman"/>
          <w:sz w:val="24"/>
          <w:szCs w:val="24"/>
        </w:rPr>
        <w:t xml:space="preserve"> • Διαρθρωτικές λέξεις/φράσεις που δηλώνουν σχέσεις χρόνου, αντίθεσης, αιτίου και αποτελέσματος, συμπεράσματος κ.λπ. </w:t>
      </w:r>
    </w:p>
    <w:p w:rsidR="001C770D" w:rsidRPr="00A97361" w:rsidRDefault="001C770D" w:rsidP="00A97361">
      <w:pPr>
        <w:rPr>
          <w:rFonts w:ascii="Times New Roman" w:hAnsi="Times New Roman" w:cs="Times New Roman"/>
          <w:sz w:val="24"/>
          <w:szCs w:val="24"/>
        </w:rPr>
      </w:pPr>
      <w:r w:rsidRPr="00A97361">
        <w:rPr>
          <w:rFonts w:ascii="Times New Roman" w:hAnsi="Times New Roman" w:cs="Times New Roman"/>
          <w:sz w:val="24"/>
          <w:szCs w:val="24"/>
        </w:rPr>
        <w:t>• Ρητορικά ερωτήματα</w:t>
      </w:r>
    </w:p>
    <w:p w:rsidR="001C770D" w:rsidRPr="00A97361" w:rsidRDefault="001C770D" w:rsidP="00A97361">
      <w:pPr>
        <w:rPr>
          <w:rFonts w:ascii="Times New Roman" w:hAnsi="Times New Roman" w:cs="Times New Roman"/>
          <w:sz w:val="24"/>
          <w:szCs w:val="24"/>
        </w:rPr>
      </w:pPr>
      <w:r w:rsidRPr="00A97361">
        <w:rPr>
          <w:rFonts w:ascii="Times New Roman" w:hAnsi="Times New Roman" w:cs="Times New Roman"/>
          <w:sz w:val="24"/>
          <w:szCs w:val="24"/>
        </w:rPr>
        <w:t xml:space="preserve"> • Αποφαντικές (δηλωτικές) προτάσεις</w:t>
      </w:r>
    </w:p>
    <w:p w:rsidR="001C770D" w:rsidRPr="00A97361" w:rsidRDefault="001C770D" w:rsidP="00A97361">
      <w:pPr>
        <w:rPr>
          <w:rFonts w:ascii="Times New Roman" w:hAnsi="Times New Roman" w:cs="Times New Roman"/>
          <w:sz w:val="24"/>
          <w:szCs w:val="24"/>
        </w:rPr>
      </w:pPr>
      <w:r w:rsidRPr="00A97361">
        <w:rPr>
          <w:rFonts w:ascii="Times New Roman" w:hAnsi="Times New Roman" w:cs="Times New Roman"/>
          <w:sz w:val="24"/>
          <w:szCs w:val="24"/>
        </w:rPr>
        <w:t xml:space="preserve"> • Επιστημική και δεοντική τροπικότητα </w:t>
      </w:r>
    </w:p>
    <w:p w:rsidR="001C770D" w:rsidRPr="00A97361" w:rsidRDefault="001C770D" w:rsidP="00A97361">
      <w:pPr>
        <w:rPr>
          <w:rFonts w:ascii="Times New Roman" w:hAnsi="Times New Roman" w:cs="Times New Roman"/>
          <w:sz w:val="24"/>
          <w:szCs w:val="24"/>
        </w:rPr>
      </w:pPr>
      <w:r w:rsidRPr="00A97361">
        <w:rPr>
          <w:rFonts w:ascii="Times New Roman" w:hAnsi="Times New Roman" w:cs="Times New Roman"/>
          <w:sz w:val="24"/>
          <w:szCs w:val="24"/>
        </w:rPr>
        <w:t xml:space="preserve"> • Πλούσια στίξη </w:t>
      </w:r>
    </w:p>
    <w:p w:rsidR="0002455C" w:rsidRPr="00A97361" w:rsidRDefault="0002455C" w:rsidP="00A97361">
      <w:pPr>
        <w:rPr>
          <w:rFonts w:ascii="Times New Roman" w:hAnsi="Times New Roman" w:cs="Times New Roman"/>
          <w:sz w:val="24"/>
          <w:szCs w:val="24"/>
        </w:rPr>
      </w:pPr>
    </w:p>
    <w:p w:rsidR="00A762AF" w:rsidRPr="00A97361" w:rsidRDefault="00A762AF" w:rsidP="00A97361">
      <w:pPr>
        <w:rPr>
          <w:rFonts w:ascii="Times New Roman" w:hAnsi="Times New Roman" w:cs="Times New Roman"/>
          <w:sz w:val="24"/>
          <w:szCs w:val="24"/>
        </w:rPr>
      </w:pPr>
      <w:r w:rsidRPr="00A97361">
        <w:rPr>
          <w:rFonts w:ascii="Times New Roman" w:hAnsi="Times New Roman" w:cs="Times New Roman"/>
          <w:b/>
          <w:bCs/>
          <w:sz w:val="24"/>
          <w:szCs w:val="24"/>
        </w:rPr>
        <w:lastRenderedPageBreak/>
        <w:t>Τεκμήρια</w:t>
      </w:r>
      <w:r w:rsidRPr="00A97361">
        <w:rPr>
          <w:rFonts w:ascii="Times New Roman" w:hAnsi="Times New Roman" w:cs="Times New Roman"/>
          <w:sz w:val="24"/>
          <w:szCs w:val="24"/>
        </w:rPr>
        <w:t> </w:t>
      </w:r>
    </w:p>
    <w:p w:rsidR="00A762AF" w:rsidRPr="00A97361" w:rsidRDefault="00A762AF" w:rsidP="00A97361">
      <w:pPr>
        <w:rPr>
          <w:rFonts w:ascii="Times New Roman" w:hAnsi="Times New Roman" w:cs="Times New Roman"/>
          <w:sz w:val="24"/>
          <w:szCs w:val="24"/>
        </w:rPr>
      </w:pPr>
      <w:r w:rsidRPr="00A97361">
        <w:rPr>
          <w:rFonts w:ascii="Times New Roman" w:hAnsi="Times New Roman" w:cs="Times New Roman"/>
          <w:sz w:val="24"/>
          <w:szCs w:val="24"/>
        </w:rPr>
        <w:t>1.είναι συγκεκριμένα στοιχεία που δεν επιδέχονται αμφισβήτηση καθώς αναφέρονται σε μια ορισμένη εμπειρία (παραδείγματα, αλήθειες, γεγονότα, αυθεντίες, στατιστικά στοιχεία κτλ.) και χρησιμοποιούνται από τον πομπό, για να ΙΣΧΥΡΟΠΟΙΗΣΕΙ τη θέση του.</w:t>
      </w:r>
    </w:p>
    <w:p w:rsidR="00A762AF" w:rsidRPr="00A97361" w:rsidRDefault="00A762AF" w:rsidP="00A97361">
      <w:pPr>
        <w:rPr>
          <w:rFonts w:ascii="Times New Roman" w:hAnsi="Times New Roman" w:cs="Times New Roman"/>
          <w:sz w:val="24"/>
          <w:szCs w:val="24"/>
        </w:rPr>
      </w:pPr>
      <w:r w:rsidRPr="00A97361">
        <w:rPr>
          <w:rFonts w:ascii="Times New Roman" w:hAnsi="Times New Roman" w:cs="Times New Roman"/>
          <w:sz w:val="24"/>
          <w:szCs w:val="24"/>
        </w:rPr>
        <w:t>2. Προσδίδουν στο κείμενο πειστικότητα και όταν πρόκειται για επιστημονικά δεδομένα, επιστημονική εγκυρότητα και αποδεικτικότητα.</w:t>
      </w:r>
    </w:p>
    <w:p w:rsidR="00083B7D" w:rsidRPr="00A97361" w:rsidRDefault="00083B7D" w:rsidP="00A97361">
      <w:pPr>
        <w:rPr>
          <w:rFonts w:ascii="Times New Roman" w:hAnsi="Times New Roman" w:cs="Times New Roman"/>
          <w:sz w:val="24"/>
          <w:szCs w:val="24"/>
        </w:rPr>
      </w:pPr>
      <w:r w:rsidRPr="00A97361">
        <w:rPr>
          <w:rFonts w:ascii="Times New Roman" w:hAnsi="Times New Roman" w:cs="Times New Roman"/>
          <w:sz w:val="24"/>
          <w:szCs w:val="24"/>
        </w:rPr>
        <w:t>3. Προσφέρουν ερεθίσματα στη σκέψη του δέκτη ώστε να λειτουργήσει λογικά και να υιοθετήσει τις θέσεις και τις απόψεις του πομπού.</w:t>
      </w:r>
    </w:p>
    <w:p w:rsidR="00083B7D" w:rsidRPr="00A97361" w:rsidRDefault="00083B7D" w:rsidP="00A97361">
      <w:pPr>
        <w:rPr>
          <w:rFonts w:ascii="Times New Roman" w:hAnsi="Times New Roman" w:cs="Times New Roman"/>
          <w:sz w:val="24"/>
          <w:szCs w:val="24"/>
        </w:rPr>
      </w:pPr>
      <w:r w:rsidRPr="00A97361">
        <w:rPr>
          <w:rFonts w:ascii="Times New Roman" w:hAnsi="Times New Roman" w:cs="Times New Roman"/>
          <w:sz w:val="24"/>
          <w:szCs w:val="24"/>
        </w:rPr>
        <w:t>4. Προσφέρουν αξιοπιστία και αντικειμενικότητα.</w:t>
      </w:r>
    </w:p>
    <w:p w:rsidR="00083B7D" w:rsidRPr="00A97361" w:rsidRDefault="00083B7D" w:rsidP="00A97361">
      <w:pPr>
        <w:rPr>
          <w:rFonts w:ascii="Times New Roman" w:hAnsi="Times New Roman" w:cs="Times New Roman"/>
          <w:sz w:val="24"/>
          <w:szCs w:val="24"/>
        </w:rPr>
      </w:pPr>
      <w:r w:rsidRPr="00A97361">
        <w:rPr>
          <w:rFonts w:ascii="Times New Roman" w:hAnsi="Times New Roman" w:cs="Times New Roman"/>
          <w:sz w:val="24"/>
          <w:szCs w:val="24"/>
        </w:rPr>
        <w:t>Παραδείγματα, αλήθειες, γεγονότα, ονόματα αυθεντιών, στατιστικά στοιχεία</w:t>
      </w:r>
    </w:p>
    <w:p w:rsidR="001C770D" w:rsidRPr="00A97361" w:rsidRDefault="00083B7D" w:rsidP="00A97361">
      <w:pPr>
        <w:rPr>
          <w:rFonts w:ascii="Times New Roman" w:hAnsi="Times New Roman" w:cs="Times New Roman"/>
          <w:sz w:val="24"/>
          <w:szCs w:val="24"/>
        </w:rPr>
      </w:pPr>
      <w:r w:rsidRPr="00A97361">
        <w:rPr>
          <w:rFonts w:ascii="Times New Roman" w:hAnsi="Times New Roman" w:cs="Times New Roman"/>
          <w:sz w:val="24"/>
          <w:szCs w:val="24"/>
          <w:lang w:val="en-US"/>
        </w:rPr>
        <w:t>SOS</w:t>
      </w:r>
      <w:r w:rsidRPr="00A97361">
        <w:rPr>
          <w:rFonts w:ascii="Times New Roman" w:hAnsi="Times New Roman" w:cs="Times New Roman"/>
          <w:sz w:val="24"/>
          <w:szCs w:val="24"/>
        </w:rPr>
        <w:t>= Στα ονόματα αυθεντιών περιλαμβανονται</w:t>
      </w:r>
      <w:r w:rsidR="00F02353" w:rsidRPr="00A97361">
        <w:rPr>
          <w:rFonts w:ascii="Times New Roman" w:hAnsi="Times New Roman" w:cs="Times New Roman"/>
          <w:sz w:val="24"/>
          <w:szCs w:val="24"/>
        </w:rPr>
        <w:t xml:space="preserve"> και οι αναφορές σε επιστημονικούς κλάδους και ειδικότητες (π.χ. ειδικοί, νομπελίστες,μελετητές…)</w:t>
      </w:r>
    </w:p>
    <w:p w:rsidR="001C770D" w:rsidRPr="00A97361" w:rsidRDefault="001C770D" w:rsidP="00A97361">
      <w:pPr>
        <w:rPr>
          <w:rFonts w:ascii="Times New Roman" w:hAnsi="Times New Roman" w:cs="Times New Roman"/>
          <w:sz w:val="24"/>
          <w:szCs w:val="24"/>
        </w:rPr>
      </w:pPr>
    </w:p>
    <w:p w:rsidR="001C770D" w:rsidRPr="00A97361" w:rsidRDefault="001C770D" w:rsidP="00A97361">
      <w:pPr>
        <w:rPr>
          <w:rFonts w:ascii="Times New Roman" w:hAnsi="Times New Roman" w:cs="Times New Roman"/>
          <w:b/>
          <w:bCs/>
          <w:sz w:val="24"/>
          <w:szCs w:val="24"/>
        </w:rPr>
      </w:pPr>
      <w:r w:rsidRPr="00A97361">
        <w:rPr>
          <w:rFonts w:ascii="Times New Roman" w:hAnsi="Times New Roman" w:cs="Times New Roman"/>
          <w:b/>
          <w:bCs/>
          <w:sz w:val="24"/>
          <w:szCs w:val="24"/>
        </w:rPr>
        <w:t>ΕΠΙΚΛΗΣΗ ΣΤΟ ΣΥΝΑΙΣΘΗΜΑ</w:t>
      </w:r>
    </w:p>
    <w:p w:rsidR="004D6AE8" w:rsidRPr="00A97361" w:rsidRDefault="004D6AE8" w:rsidP="00A97361">
      <w:pPr>
        <w:jc w:val="both"/>
        <w:rPr>
          <w:rFonts w:ascii="Times New Roman" w:hAnsi="Times New Roman" w:cs="Times New Roman"/>
          <w:sz w:val="24"/>
          <w:szCs w:val="24"/>
        </w:rPr>
      </w:pPr>
      <w:r w:rsidRPr="00A97361">
        <w:rPr>
          <w:rFonts w:ascii="Times New Roman" w:hAnsi="Times New Roman" w:cs="Times New Roman"/>
          <w:b/>
          <w:bCs/>
          <w:sz w:val="24"/>
          <w:szCs w:val="24"/>
        </w:rPr>
        <w:t xml:space="preserve">Σκοπός: </w:t>
      </w:r>
      <w:r w:rsidRPr="00A97361">
        <w:rPr>
          <w:rFonts w:ascii="Times New Roman" w:hAnsi="Times New Roman" w:cs="Times New Roman"/>
          <w:sz w:val="24"/>
          <w:szCs w:val="24"/>
        </w:rPr>
        <w:t>Ψυχική επιρροή, διέγερση και κινητοποίηση συναισθημάτων…..προκειμένου να…. ΕΚΠΑ</w:t>
      </w:r>
    </w:p>
    <w:p w:rsidR="004D6AE8" w:rsidRPr="00A97361" w:rsidRDefault="004D6AE8" w:rsidP="00A97361">
      <w:pPr>
        <w:jc w:val="both"/>
        <w:rPr>
          <w:rFonts w:ascii="Times New Roman" w:hAnsi="Times New Roman" w:cs="Times New Roman"/>
          <w:sz w:val="24"/>
          <w:szCs w:val="24"/>
        </w:rPr>
      </w:pPr>
    </w:p>
    <w:p w:rsidR="004D6AE8" w:rsidRPr="00A97361" w:rsidRDefault="004D6AE8" w:rsidP="00A97361">
      <w:pPr>
        <w:jc w:val="both"/>
        <w:rPr>
          <w:rFonts w:ascii="Times New Roman" w:hAnsi="Times New Roman" w:cs="Times New Roman"/>
          <w:sz w:val="24"/>
          <w:szCs w:val="24"/>
        </w:rPr>
      </w:pPr>
      <w:r w:rsidRPr="00A97361">
        <w:rPr>
          <w:rFonts w:ascii="Times New Roman" w:hAnsi="Times New Roman" w:cs="Times New Roman"/>
          <w:sz w:val="24"/>
          <w:szCs w:val="24"/>
        </w:rPr>
        <w:t>Η επιτυχία της προσπάθειας επηρεασμού του δέκτη εξαρτάται και από τη συναισθηματική διάθεση του ακροατηρίου. Διότι οι άνθρωποι δεν κρίνουν με τον ίδιο τρόπο, όταν χαίρονται και θρηνούν, ή όταν είναι φιλικοί ή εχθρικοί. Γι’ αυτό ο ομιλητής/συγγραφέας οφείλει να γνωρίζει τα συναισθήματα του κοινού (ακροατών/αναγνωστών) στο οποίο απευθύνεται, αλλά και τα κοινωνικά και πολιτισμικά χαρακτηριστικά του, τα διανοητικά (γνώσεις, εμπειρίες, ενδιαφέροντα), τα βουλητικά (ανάγκες, προσδοκίες, επιδιώξεις) και υπαρξιακά (στάσεις, συμπεριφορές,</w:t>
      </w:r>
      <w:r w:rsidRPr="00A97361">
        <w:rPr>
          <w:rFonts w:ascii="Times New Roman" w:hAnsi="Times New Roman" w:cs="Times New Roman"/>
          <w:sz w:val="24"/>
          <w:szCs w:val="24"/>
        </w:rPr>
        <w:t xml:space="preserve"> νοοτροπίες)</w:t>
      </w:r>
    </w:p>
    <w:p w:rsidR="00495FBF" w:rsidRPr="00A97361" w:rsidRDefault="00495FBF" w:rsidP="00A97361">
      <w:pPr>
        <w:jc w:val="both"/>
        <w:rPr>
          <w:rFonts w:ascii="Times New Roman" w:hAnsi="Times New Roman" w:cs="Times New Roman"/>
          <w:b/>
          <w:bCs/>
          <w:sz w:val="24"/>
          <w:szCs w:val="24"/>
        </w:rPr>
      </w:pPr>
    </w:p>
    <w:p w:rsidR="004D6AE8" w:rsidRPr="00A97361" w:rsidRDefault="004D6AE8" w:rsidP="00A97361">
      <w:pPr>
        <w:jc w:val="both"/>
        <w:rPr>
          <w:rFonts w:ascii="Times New Roman" w:hAnsi="Times New Roman" w:cs="Times New Roman"/>
          <w:b/>
          <w:bCs/>
          <w:sz w:val="24"/>
          <w:szCs w:val="24"/>
        </w:rPr>
      </w:pPr>
      <w:r w:rsidRPr="00A97361">
        <w:rPr>
          <w:rFonts w:ascii="Times New Roman" w:hAnsi="Times New Roman" w:cs="Times New Roman"/>
          <w:b/>
          <w:bCs/>
          <w:sz w:val="24"/>
          <w:szCs w:val="24"/>
        </w:rPr>
        <w:t>ΜΕΣΑ ΠΕΙΘΟΥΣ</w:t>
      </w:r>
    </w:p>
    <w:p w:rsidR="004D6AE8" w:rsidRPr="00A97361" w:rsidRDefault="004D6AE8" w:rsidP="00A97361">
      <w:pPr>
        <w:pStyle w:val="a3"/>
        <w:numPr>
          <w:ilvl w:val="0"/>
          <w:numId w:val="4"/>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Περιγραφή</w:t>
      </w:r>
      <w:r w:rsidR="00495FBF" w:rsidRPr="00A97361">
        <w:rPr>
          <w:rFonts w:ascii="Times New Roman" w:hAnsi="Times New Roman" w:cs="Times New Roman"/>
          <w:b/>
          <w:bCs/>
          <w:sz w:val="24"/>
          <w:szCs w:val="24"/>
        </w:rPr>
        <w:t xml:space="preserve"> ( πραγματώνεται γλωσσικά </w:t>
      </w:r>
      <w:r w:rsidR="00495FBF" w:rsidRPr="00A97361">
        <w:rPr>
          <w:rFonts w:ascii="Times New Roman" w:hAnsi="Times New Roman" w:cs="Times New Roman"/>
          <w:sz w:val="24"/>
          <w:szCs w:val="24"/>
        </w:rPr>
        <w:t>με επίθετα και εικόνες ώστε να..)</w:t>
      </w:r>
    </w:p>
    <w:p w:rsidR="004D6AE8" w:rsidRPr="00A97361" w:rsidRDefault="004D6AE8" w:rsidP="00A97361">
      <w:pPr>
        <w:pStyle w:val="a3"/>
        <w:numPr>
          <w:ilvl w:val="0"/>
          <w:numId w:val="4"/>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Αφήγηση</w:t>
      </w:r>
      <w:r w:rsidR="00495FBF" w:rsidRPr="00A97361">
        <w:rPr>
          <w:rFonts w:ascii="Times New Roman" w:hAnsi="Times New Roman" w:cs="Times New Roman"/>
          <w:b/>
          <w:bCs/>
          <w:sz w:val="24"/>
          <w:szCs w:val="24"/>
        </w:rPr>
        <w:t xml:space="preserve"> (</w:t>
      </w:r>
      <w:r w:rsidR="00495FBF" w:rsidRPr="00A97361">
        <w:rPr>
          <w:rFonts w:ascii="Times New Roman" w:hAnsi="Times New Roman" w:cs="Times New Roman"/>
          <w:sz w:val="24"/>
          <w:szCs w:val="24"/>
        </w:rPr>
        <w:t>παρελθοντικοί χρόνοι και χρονικοί προσδιορισμοί= Ο αποδέκτης μιας αφήγησης απορροφάται από τη δραματικότητά της, ταυτίζεται με πρόσωπα και επηρεάζεται συναισθηματικά)</w:t>
      </w:r>
    </w:p>
    <w:p w:rsidR="004D6AE8" w:rsidRPr="00A97361" w:rsidRDefault="004D6AE8" w:rsidP="00A97361">
      <w:pPr>
        <w:pStyle w:val="a3"/>
        <w:numPr>
          <w:ilvl w:val="0"/>
          <w:numId w:val="4"/>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Σχήματα Λόγου (</w:t>
      </w:r>
      <w:r w:rsidRPr="00A97361">
        <w:rPr>
          <w:rFonts w:ascii="Times New Roman" w:hAnsi="Times New Roman" w:cs="Times New Roman"/>
          <w:sz w:val="24"/>
          <w:szCs w:val="24"/>
        </w:rPr>
        <w:t>μεταφορές, εικόνες,</w:t>
      </w:r>
      <w:r w:rsidR="006E7D20" w:rsidRPr="00A97361">
        <w:rPr>
          <w:rFonts w:ascii="Times New Roman" w:hAnsi="Times New Roman" w:cs="Times New Roman"/>
          <w:sz w:val="24"/>
          <w:szCs w:val="24"/>
        </w:rPr>
        <w:t xml:space="preserve"> παρομοιώσεις, επαναλήψεις,</w:t>
      </w:r>
      <w:r w:rsidRPr="00A97361">
        <w:rPr>
          <w:rFonts w:ascii="Times New Roman" w:hAnsi="Times New Roman" w:cs="Times New Roman"/>
          <w:sz w:val="24"/>
          <w:szCs w:val="24"/>
        </w:rPr>
        <w:t xml:space="preserve"> ασύνδετο σχήμα…)</w:t>
      </w:r>
    </w:p>
    <w:p w:rsidR="004D6AE8" w:rsidRPr="00A97361" w:rsidRDefault="004D6AE8" w:rsidP="00A97361">
      <w:pPr>
        <w:pStyle w:val="a3"/>
        <w:numPr>
          <w:ilvl w:val="0"/>
          <w:numId w:val="4"/>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Α΄ και Β΄ πρόσωπο</w:t>
      </w:r>
      <w:r w:rsidR="00495FBF" w:rsidRPr="00A97361">
        <w:rPr>
          <w:rFonts w:ascii="Times New Roman" w:hAnsi="Times New Roman" w:cs="Times New Roman"/>
          <w:b/>
          <w:bCs/>
          <w:sz w:val="24"/>
          <w:szCs w:val="24"/>
        </w:rPr>
        <w:t xml:space="preserve"> (</w:t>
      </w:r>
      <w:r w:rsidR="00495FBF" w:rsidRPr="00A97361">
        <w:rPr>
          <w:rFonts w:ascii="Times New Roman" w:hAnsi="Times New Roman" w:cs="Times New Roman"/>
          <w:sz w:val="24"/>
          <w:szCs w:val="24"/>
        </w:rPr>
        <w:t>οικείο ύφος, προσεταιρισμός της εύνοιας του δέκτη)</w:t>
      </w:r>
    </w:p>
    <w:p w:rsidR="004D6AE8" w:rsidRPr="00A97361" w:rsidRDefault="004D6AE8" w:rsidP="00A97361">
      <w:pPr>
        <w:pStyle w:val="a3"/>
        <w:numPr>
          <w:ilvl w:val="0"/>
          <w:numId w:val="4"/>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Σημεία στίξης</w:t>
      </w:r>
    </w:p>
    <w:p w:rsidR="004D6AE8" w:rsidRPr="00A97361" w:rsidRDefault="004D6AE8" w:rsidP="00A97361">
      <w:pPr>
        <w:pStyle w:val="a3"/>
        <w:numPr>
          <w:ilvl w:val="0"/>
          <w:numId w:val="4"/>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 xml:space="preserve">Χιούμορ </w:t>
      </w:r>
      <w:r w:rsidR="00495FBF" w:rsidRPr="00A97361">
        <w:rPr>
          <w:rFonts w:ascii="Times New Roman" w:hAnsi="Times New Roman" w:cs="Times New Roman"/>
          <w:b/>
          <w:bCs/>
          <w:sz w:val="24"/>
          <w:szCs w:val="24"/>
        </w:rPr>
        <w:t>(</w:t>
      </w:r>
      <w:r w:rsidR="00495FBF" w:rsidRPr="00A97361">
        <w:rPr>
          <w:rFonts w:ascii="Times New Roman" w:hAnsi="Times New Roman" w:cs="Times New Roman"/>
          <w:sz w:val="24"/>
          <w:szCs w:val="24"/>
        </w:rPr>
        <w:t>μέσω του εύθυμου κλίματος</w:t>
      </w:r>
      <w:r w:rsidR="006E7D20" w:rsidRPr="00A97361">
        <w:rPr>
          <w:rFonts w:ascii="Times New Roman" w:hAnsi="Times New Roman" w:cs="Times New Roman"/>
          <w:sz w:val="24"/>
          <w:szCs w:val="24"/>
        </w:rPr>
        <w:t xml:space="preserve"> μεταφέρονται στον αποδέκτη χωρίς αυτός να το συνειδητοποιεί ιδέες, αξιολογήσεις, στερεότυπα..)</w:t>
      </w:r>
    </w:p>
    <w:p w:rsidR="004D6AE8" w:rsidRPr="00A97361" w:rsidRDefault="004D6AE8" w:rsidP="00A97361">
      <w:pPr>
        <w:pStyle w:val="a3"/>
        <w:numPr>
          <w:ilvl w:val="0"/>
          <w:numId w:val="4"/>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lastRenderedPageBreak/>
        <w:t>Ειρωνεία</w:t>
      </w:r>
      <w:r w:rsidR="00495FBF" w:rsidRPr="00A97361">
        <w:rPr>
          <w:rFonts w:ascii="Times New Roman" w:hAnsi="Times New Roman" w:cs="Times New Roman"/>
          <w:b/>
          <w:bCs/>
          <w:sz w:val="24"/>
          <w:szCs w:val="24"/>
        </w:rPr>
        <w:t xml:space="preserve"> ( </w:t>
      </w:r>
      <w:r w:rsidR="00495FBF" w:rsidRPr="00A97361">
        <w:rPr>
          <w:rFonts w:ascii="Times New Roman" w:hAnsi="Times New Roman" w:cs="Times New Roman"/>
          <w:sz w:val="24"/>
          <w:szCs w:val="24"/>
        </w:rPr>
        <w:t>Δηλώνει με περιπαιχτική διάθεση το αντίθετο νόημα από αυτό που αφήνουμε να εννοηθεί</w:t>
      </w:r>
      <w:r w:rsidR="00495FBF" w:rsidRPr="00A97361">
        <w:rPr>
          <w:rFonts w:ascii="Times New Roman" w:hAnsi="Times New Roman" w:cs="Times New Roman"/>
          <w:b/>
          <w:bCs/>
          <w:sz w:val="24"/>
          <w:szCs w:val="24"/>
        </w:rPr>
        <w:t>-</w:t>
      </w:r>
      <w:r w:rsidR="00495FBF" w:rsidRPr="00A97361">
        <w:rPr>
          <w:rFonts w:ascii="Times New Roman" w:hAnsi="Times New Roman" w:cs="Times New Roman"/>
          <w:sz w:val="24"/>
          <w:szCs w:val="24"/>
        </w:rPr>
        <w:t>αποδομεί μια άποψη, ένα πρόσωπο μια κατάσταση καθώς μεταφέρει μειωτική αξιολόγηση</w:t>
      </w:r>
      <w:r w:rsidR="006E7D20" w:rsidRPr="00A97361">
        <w:rPr>
          <w:rFonts w:ascii="Times New Roman" w:hAnsi="Times New Roman" w:cs="Times New Roman"/>
          <w:sz w:val="24"/>
          <w:szCs w:val="24"/>
        </w:rPr>
        <w:t>-έμμεσα υιοθετεί την άποψη που μεταφέρεται)</w:t>
      </w:r>
    </w:p>
    <w:p w:rsidR="004D6AE8" w:rsidRPr="00A97361" w:rsidRDefault="004D6AE8" w:rsidP="00A97361">
      <w:pPr>
        <w:pStyle w:val="a3"/>
        <w:numPr>
          <w:ilvl w:val="0"/>
          <w:numId w:val="4"/>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Επίκληση στο ήθος του δέκτη (</w:t>
      </w:r>
      <w:r w:rsidRPr="00A97361">
        <w:rPr>
          <w:rFonts w:ascii="Times New Roman" w:hAnsi="Times New Roman" w:cs="Times New Roman"/>
          <w:sz w:val="24"/>
          <w:szCs w:val="24"/>
        </w:rPr>
        <w:t>με θετικούς αξιολογικούς χαρακτηρισμούς που τονίζουν τις αρετές της προσωπικότητας του ή με αρνητικούς χαρακτηρισμούς ώστε να συναισθανθεί την ευθύνη του και να οδηγηθεί στις κατάλληλες ενέργειες)</w:t>
      </w:r>
    </w:p>
    <w:p w:rsidR="004D6AE8" w:rsidRPr="00A97361" w:rsidRDefault="004D6AE8" w:rsidP="00A97361">
      <w:pPr>
        <w:pStyle w:val="a3"/>
        <w:numPr>
          <w:ilvl w:val="0"/>
          <w:numId w:val="4"/>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Ρητορικές Ερωτήσεις</w:t>
      </w:r>
    </w:p>
    <w:p w:rsidR="006E7D20" w:rsidRPr="00A97361" w:rsidRDefault="006E7D20" w:rsidP="00A97361">
      <w:pPr>
        <w:pStyle w:val="a3"/>
        <w:numPr>
          <w:ilvl w:val="0"/>
          <w:numId w:val="4"/>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Συγκινησιακά φορτισμένο λεξιλόγιο (</w:t>
      </w:r>
      <w:r w:rsidRPr="00A97361">
        <w:rPr>
          <w:rFonts w:ascii="Times New Roman" w:hAnsi="Times New Roman" w:cs="Times New Roman"/>
          <w:sz w:val="24"/>
          <w:szCs w:val="24"/>
        </w:rPr>
        <w:t>ελπίδα= αισιοδοξία)</w:t>
      </w:r>
    </w:p>
    <w:p w:rsidR="006E7D20" w:rsidRPr="00A97361" w:rsidRDefault="006E7D20" w:rsidP="00A97361">
      <w:pPr>
        <w:pStyle w:val="a3"/>
        <w:numPr>
          <w:ilvl w:val="0"/>
          <w:numId w:val="4"/>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 xml:space="preserve">Προστακτική και Υποτακτική: </w:t>
      </w:r>
      <w:r w:rsidRPr="00A97361">
        <w:rPr>
          <w:rFonts w:ascii="Times New Roman" w:hAnsi="Times New Roman" w:cs="Times New Roman"/>
          <w:sz w:val="24"/>
          <w:szCs w:val="24"/>
        </w:rPr>
        <w:t>απαίτηση, προτροπή</w:t>
      </w:r>
    </w:p>
    <w:p w:rsidR="006E7D20" w:rsidRPr="00A97361" w:rsidRDefault="006E7D20" w:rsidP="00A97361">
      <w:pPr>
        <w:pStyle w:val="a3"/>
        <w:numPr>
          <w:ilvl w:val="0"/>
          <w:numId w:val="4"/>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Δεοντική τροπικότητα (</w:t>
      </w:r>
      <w:r w:rsidRPr="00A97361">
        <w:rPr>
          <w:rFonts w:ascii="Times New Roman" w:hAnsi="Times New Roman" w:cs="Times New Roman"/>
          <w:sz w:val="24"/>
          <w:szCs w:val="24"/>
        </w:rPr>
        <w:t>οφείλει, πρέπει να..)= Αναγκαιότητα, υποχρέωση</w:t>
      </w:r>
    </w:p>
    <w:p w:rsidR="006E7D20" w:rsidRPr="00A97361" w:rsidRDefault="006E7D20" w:rsidP="00A97361">
      <w:pPr>
        <w:jc w:val="both"/>
        <w:rPr>
          <w:rFonts w:ascii="Times New Roman" w:hAnsi="Times New Roman" w:cs="Times New Roman"/>
          <w:b/>
          <w:bCs/>
          <w:sz w:val="24"/>
          <w:szCs w:val="24"/>
        </w:rPr>
      </w:pPr>
    </w:p>
    <w:p w:rsidR="006E7D20" w:rsidRPr="00A97361" w:rsidRDefault="006E7D20" w:rsidP="00A97361">
      <w:pPr>
        <w:jc w:val="both"/>
        <w:rPr>
          <w:rFonts w:ascii="Times New Roman" w:hAnsi="Times New Roman" w:cs="Times New Roman"/>
          <w:b/>
          <w:bCs/>
          <w:sz w:val="24"/>
          <w:szCs w:val="24"/>
        </w:rPr>
      </w:pPr>
      <w:r w:rsidRPr="00A97361">
        <w:rPr>
          <w:rFonts w:ascii="Times New Roman" w:hAnsi="Times New Roman" w:cs="Times New Roman"/>
          <w:b/>
          <w:bCs/>
          <w:sz w:val="24"/>
          <w:szCs w:val="24"/>
        </w:rPr>
        <w:t xml:space="preserve">ΕΠΙΚΛΗΣΗ ΣΤΟ ΗΘΟΣ </w:t>
      </w:r>
    </w:p>
    <w:p w:rsidR="001C2E03" w:rsidRPr="00A97361" w:rsidRDefault="001C2E03" w:rsidP="00A97361">
      <w:pPr>
        <w:jc w:val="both"/>
        <w:rPr>
          <w:rFonts w:ascii="Times New Roman" w:hAnsi="Times New Roman" w:cs="Times New Roman"/>
          <w:sz w:val="24"/>
          <w:szCs w:val="24"/>
        </w:rPr>
      </w:pPr>
      <w:r w:rsidRPr="00A97361">
        <w:rPr>
          <w:rFonts w:ascii="Times New Roman" w:hAnsi="Times New Roman" w:cs="Times New Roman"/>
          <w:sz w:val="24"/>
          <w:szCs w:val="24"/>
        </w:rPr>
        <w:t>Η πειθώ επιτυγχάνεται μέσω της επίκλησης στο ήθος του πομπού, όταν ο λόγος συγκροτείται με σκοπό να καταστήσει τον ομιλητή/συγγραφέα αξιόπιστο στα μάτια του ακροατή/αναγνώστη: σώφρονα (γνώστη του θέματος, λογικό, αντικειμενικό κ.λπ.), ηθικό χαρακτήρα και καλοπροαίρετο (σκέφτεται το καλό του δέκτη). Για τον ίδιο σκοπό επικαλείται κάποια αυθεντία (επίκληση στην αυθεντία) ή ανασκευάζει τα επιχειρήματα του αντιπάλου κάνοντας προσωπική επίθεση εναντίον του (επίθεση στο ήθος του αντιπάλου).</w:t>
      </w:r>
    </w:p>
    <w:p w:rsidR="00AB293A" w:rsidRPr="00A97361" w:rsidRDefault="006E7D20" w:rsidP="00A97361">
      <w:pPr>
        <w:jc w:val="both"/>
        <w:rPr>
          <w:rFonts w:ascii="Times New Roman" w:hAnsi="Times New Roman" w:cs="Times New Roman"/>
          <w:sz w:val="24"/>
          <w:szCs w:val="24"/>
          <w:u w:val="thick"/>
        </w:rPr>
      </w:pPr>
      <w:r w:rsidRPr="00A97361">
        <w:rPr>
          <w:rFonts w:ascii="Times New Roman" w:hAnsi="Times New Roman" w:cs="Times New Roman"/>
          <w:b/>
          <w:bCs/>
          <w:sz w:val="24"/>
          <w:szCs w:val="24"/>
        </w:rPr>
        <w:t>Α) ΕΠΙΚΛΗΣΗ ΣΤΟ ΗΘΟΣ ΤΟΥ ΠΟΜΠΟΥ</w:t>
      </w:r>
      <w:r w:rsidR="001C2E03" w:rsidRPr="00A97361">
        <w:rPr>
          <w:rFonts w:ascii="Times New Roman" w:hAnsi="Times New Roman" w:cs="Times New Roman"/>
          <w:b/>
          <w:bCs/>
          <w:sz w:val="24"/>
          <w:szCs w:val="24"/>
        </w:rPr>
        <w:t xml:space="preserve"> </w:t>
      </w:r>
      <w:r w:rsidR="001C2E03" w:rsidRPr="00A97361">
        <w:rPr>
          <w:rFonts w:ascii="Times New Roman" w:hAnsi="Times New Roman" w:cs="Times New Roman"/>
          <w:sz w:val="24"/>
          <w:szCs w:val="24"/>
        </w:rPr>
        <w:t xml:space="preserve">Ο </w:t>
      </w:r>
      <w:r w:rsidR="00BA35C7" w:rsidRPr="00A97361">
        <w:rPr>
          <w:rFonts w:ascii="Times New Roman" w:hAnsi="Times New Roman" w:cs="Times New Roman"/>
          <w:sz w:val="24"/>
          <w:szCs w:val="24"/>
        </w:rPr>
        <w:t>πομπός αυτοπροβάλλεται: τονίζει την προσηλώση του σε αξίες, παρουσιάζεται ως υπεύθυνος, ειλικρινής…</w:t>
      </w:r>
      <w:r w:rsidR="000845DC" w:rsidRPr="00A97361">
        <w:rPr>
          <w:rFonts w:ascii="Times New Roman" w:hAnsi="Times New Roman" w:cs="Times New Roman"/>
          <w:sz w:val="24"/>
          <w:szCs w:val="24"/>
        </w:rPr>
        <w:t>/ Προσεταιρίζεται την εύνοια του ακοατηρίου/ Ε</w:t>
      </w:r>
      <w:r w:rsidR="00BA35C7" w:rsidRPr="00A97361">
        <w:rPr>
          <w:rFonts w:ascii="Times New Roman" w:hAnsi="Times New Roman" w:cs="Times New Roman"/>
          <w:sz w:val="24"/>
          <w:szCs w:val="24"/>
          <w:u w:val="thick"/>
        </w:rPr>
        <w:t>νισχύει την αξιοπιστία του και τη</w:t>
      </w:r>
      <w:r w:rsidR="0075477C">
        <w:rPr>
          <w:rFonts w:ascii="Times New Roman" w:hAnsi="Times New Roman" w:cs="Times New Roman"/>
          <w:sz w:val="24"/>
          <w:szCs w:val="24"/>
          <w:u w:val="thick"/>
        </w:rPr>
        <w:t>ν</w:t>
      </w:r>
      <w:r w:rsidR="00BA35C7" w:rsidRPr="00A97361">
        <w:rPr>
          <w:rFonts w:ascii="Times New Roman" w:hAnsi="Times New Roman" w:cs="Times New Roman"/>
          <w:sz w:val="24"/>
          <w:szCs w:val="24"/>
          <w:u w:val="thick"/>
        </w:rPr>
        <w:t xml:space="preserve"> πειστικότητά του προωθώντας τις επιδιώξεις του</w:t>
      </w:r>
      <w:r w:rsidR="00AB293A" w:rsidRPr="00A97361">
        <w:rPr>
          <w:rFonts w:ascii="Times New Roman" w:hAnsi="Times New Roman" w:cs="Times New Roman"/>
          <w:sz w:val="24"/>
          <w:szCs w:val="24"/>
          <w:u w:val="thick"/>
        </w:rPr>
        <w:t>.</w:t>
      </w:r>
    </w:p>
    <w:p w:rsidR="000845DC" w:rsidRPr="00A97361" w:rsidRDefault="000845DC" w:rsidP="00A97361">
      <w:pPr>
        <w:jc w:val="both"/>
        <w:rPr>
          <w:rFonts w:ascii="Times New Roman" w:hAnsi="Times New Roman" w:cs="Times New Roman"/>
          <w:b/>
          <w:bCs/>
          <w:sz w:val="24"/>
          <w:szCs w:val="24"/>
        </w:rPr>
      </w:pPr>
      <w:r w:rsidRPr="00A97361">
        <w:rPr>
          <w:rFonts w:ascii="Times New Roman" w:hAnsi="Times New Roman" w:cs="Times New Roman"/>
          <w:b/>
          <w:bCs/>
          <w:sz w:val="24"/>
          <w:szCs w:val="24"/>
        </w:rPr>
        <w:t>Μέσα πειθούς:</w:t>
      </w:r>
    </w:p>
    <w:p w:rsidR="000845DC" w:rsidRPr="00A97361" w:rsidRDefault="000845DC" w:rsidP="00A97361">
      <w:pPr>
        <w:pStyle w:val="a3"/>
        <w:numPr>
          <w:ilvl w:val="0"/>
          <w:numId w:val="6"/>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Α΄ ενικό – Α΄πληθυντικό</w:t>
      </w:r>
    </w:p>
    <w:p w:rsidR="000845DC" w:rsidRPr="00A97361" w:rsidRDefault="000845DC" w:rsidP="00A97361">
      <w:pPr>
        <w:pStyle w:val="a3"/>
        <w:numPr>
          <w:ilvl w:val="0"/>
          <w:numId w:val="6"/>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Εγκώμια, έπαινοι, λέξεις που δηλώνουν ηθικές αρετές</w:t>
      </w:r>
    </w:p>
    <w:p w:rsidR="000845DC" w:rsidRPr="00A97361" w:rsidRDefault="000845DC" w:rsidP="00A97361">
      <w:pPr>
        <w:pStyle w:val="a3"/>
        <w:numPr>
          <w:ilvl w:val="0"/>
          <w:numId w:val="6"/>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Αναφορά σε πράξεις, επιλογές, αποφάσεις, επιτυχίες που αποδεικνύουν το ήθος του πομπού, τον ενάρετο χαρακτήρα του, την εμπειρία του και την κατάρτισή του.</w:t>
      </w:r>
    </w:p>
    <w:p w:rsidR="006E7D20" w:rsidRPr="00A97361" w:rsidRDefault="006E7D20" w:rsidP="00A97361">
      <w:pPr>
        <w:jc w:val="both"/>
        <w:rPr>
          <w:rFonts w:ascii="Times New Roman" w:hAnsi="Times New Roman" w:cs="Times New Roman"/>
          <w:sz w:val="24"/>
          <w:szCs w:val="24"/>
        </w:rPr>
      </w:pPr>
      <w:r w:rsidRPr="00A97361">
        <w:rPr>
          <w:rFonts w:ascii="Times New Roman" w:hAnsi="Times New Roman" w:cs="Times New Roman"/>
          <w:b/>
          <w:bCs/>
          <w:sz w:val="24"/>
          <w:szCs w:val="24"/>
        </w:rPr>
        <w:t>Β)ΕΠΙΘΕΣΗ ΣΤΟ ΗΘΟΣ ΤΟΥ ΑΝΤΙΠΑΛΟΥ</w:t>
      </w:r>
      <w:r w:rsidR="00BA35C7" w:rsidRPr="00A97361">
        <w:rPr>
          <w:rFonts w:ascii="Times New Roman" w:hAnsi="Times New Roman" w:cs="Times New Roman"/>
          <w:b/>
          <w:bCs/>
          <w:sz w:val="24"/>
          <w:szCs w:val="24"/>
        </w:rPr>
        <w:t>(</w:t>
      </w:r>
      <w:r w:rsidR="00BA35C7" w:rsidRPr="00A97361">
        <w:rPr>
          <w:rFonts w:ascii="Times New Roman" w:hAnsi="Times New Roman" w:cs="Times New Roman"/>
          <w:sz w:val="24"/>
          <w:szCs w:val="24"/>
        </w:rPr>
        <w:t xml:space="preserve">Ο πομπός </w:t>
      </w:r>
      <w:r w:rsidR="00937AC1" w:rsidRPr="00A97361">
        <w:rPr>
          <w:rFonts w:ascii="Times New Roman" w:hAnsi="Times New Roman" w:cs="Times New Roman"/>
          <w:sz w:val="24"/>
          <w:szCs w:val="24"/>
        </w:rPr>
        <w:t>επιχειρεί να ενισχύσει τη δική του αξιοπιστία μειώνοντας ηθικά τον αντίπαλο. Για τούτο καταφεύγει σε αρνητικούς χαρακτηρισμούς ….παρουσιάζοντας τον αντίπαλο ως…)</w:t>
      </w:r>
    </w:p>
    <w:p w:rsidR="000845DC" w:rsidRPr="00A97361" w:rsidRDefault="000845DC" w:rsidP="00A97361">
      <w:pPr>
        <w:jc w:val="both"/>
        <w:rPr>
          <w:rFonts w:ascii="Times New Roman" w:hAnsi="Times New Roman" w:cs="Times New Roman"/>
          <w:b/>
          <w:bCs/>
          <w:sz w:val="24"/>
          <w:szCs w:val="24"/>
        </w:rPr>
      </w:pPr>
      <w:r w:rsidRPr="00A97361">
        <w:rPr>
          <w:rFonts w:ascii="Times New Roman" w:hAnsi="Times New Roman" w:cs="Times New Roman"/>
          <w:b/>
          <w:bCs/>
          <w:sz w:val="24"/>
          <w:szCs w:val="24"/>
        </w:rPr>
        <w:t>Μέσα πειθούς:</w:t>
      </w:r>
    </w:p>
    <w:p w:rsidR="000845DC" w:rsidRPr="00A97361" w:rsidRDefault="000845DC" w:rsidP="00A97361">
      <w:pPr>
        <w:pStyle w:val="a3"/>
        <w:numPr>
          <w:ilvl w:val="0"/>
          <w:numId w:val="7"/>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Β΄</w:t>
      </w:r>
      <w:r w:rsidR="00910756">
        <w:rPr>
          <w:rFonts w:ascii="Times New Roman" w:hAnsi="Times New Roman" w:cs="Times New Roman"/>
          <w:b/>
          <w:bCs/>
          <w:sz w:val="24"/>
          <w:szCs w:val="24"/>
        </w:rPr>
        <w:t xml:space="preserve"> </w:t>
      </w:r>
      <w:r w:rsidRPr="00A97361">
        <w:rPr>
          <w:rFonts w:ascii="Times New Roman" w:hAnsi="Times New Roman" w:cs="Times New Roman"/>
          <w:b/>
          <w:bCs/>
          <w:sz w:val="24"/>
          <w:szCs w:val="24"/>
        </w:rPr>
        <w:t>και γ</w:t>
      </w:r>
      <w:r w:rsidR="00910756">
        <w:rPr>
          <w:rFonts w:ascii="Times New Roman" w:hAnsi="Times New Roman" w:cs="Times New Roman"/>
          <w:b/>
          <w:bCs/>
          <w:sz w:val="24"/>
          <w:szCs w:val="24"/>
        </w:rPr>
        <w:t>΄</w:t>
      </w:r>
      <w:r w:rsidRPr="00A97361">
        <w:rPr>
          <w:rFonts w:ascii="Times New Roman" w:hAnsi="Times New Roman" w:cs="Times New Roman"/>
          <w:b/>
          <w:bCs/>
          <w:sz w:val="24"/>
          <w:szCs w:val="24"/>
        </w:rPr>
        <w:t xml:space="preserve"> ρηματικό πρόσωπο</w:t>
      </w:r>
    </w:p>
    <w:p w:rsidR="000845DC" w:rsidRPr="00A97361" w:rsidRDefault="000845DC" w:rsidP="00A97361">
      <w:pPr>
        <w:pStyle w:val="a3"/>
        <w:numPr>
          <w:ilvl w:val="0"/>
          <w:numId w:val="7"/>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Λέξεις που εκφράζουν ηθικά ελαττώματα</w:t>
      </w:r>
    </w:p>
    <w:p w:rsidR="000845DC" w:rsidRPr="00A97361" w:rsidRDefault="000845DC" w:rsidP="00A97361">
      <w:pPr>
        <w:pStyle w:val="a3"/>
        <w:numPr>
          <w:ilvl w:val="0"/>
          <w:numId w:val="7"/>
        </w:numPr>
        <w:ind w:left="0"/>
        <w:jc w:val="both"/>
        <w:rPr>
          <w:rFonts w:ascii="Times New Roman" w:hAnsi="Times New Roman" w:cs="Times New Roman"/>
          <w:b/>
          <w:bCs/>
          <w:sz w:val="24"/>
          <w:szCs w:val="24"/>
        </w:rPr>
      </w:pPr>
      <w:r w:rsidRPr="00A97361">
        <w:rPr>
          <w:rFonts w:ascii="Times New Roman" w:hAnsi="Times New Roman" w:cs="Times New Roman"/>
          <w:b/>
          <w:bCs/>
          <w:sz w:val="24"/>
          <w:szCs w:val="24"/>
        </w:rPr>
        <w:t>Αναφορά σε πράξεις και επιλογέ</w:t>
      </w:r>
      <w:r w:rsidR="00420F49" w:rsidRPr="00A97361">
        <w:rPr>
          <w:rFonts w:ascii="Times New Roman" w:hAnsi="Times New Roman" w:cs="Times New Roman"/>
          <w:b/>
          <w:bCs/>
          <w:sz w:val="24"/>
          <w:szCs w:val="24"/>
        </w:rPr>
        <w:t>ς</w:t>
      </w:r>
      <w:r w:rsidRPr="00A97361">
        <w:rPr>
          <w:rFonts w:ascii="Times New Roman" w:hAnsi="Times New Roman" w:cs="Times New Roman"/>
          <w:b/>
          <w:bCs/>
          <w:sz w:val="24"/>
          <w:szCs w:val="24"/>
        </w:rPr>
        <w:t xml:space="preserve"> που αποδεικνύουν την απουσία ηθικής του</w:t>
      </w:r>
      <w:r w:rsidR="00420F49" w:rsidRPr="00A97361">
        <w:rPr>
          <w:rFonts w:ascii="Times New Roman" w:hAnsi="Times New Roman" w:cs="Times New Roman"/>
          <w:b/>
          <w:bCs/>
          <w:sz w:val="24"/>
          <w:szCs w:val="24"/>
        </w:rPr>
        <w:t xml:space="preserve"> αντιπάλου.</w:t>
      </w:r>
    </w:p>
    <w:p w:rsidR="006E7D20" w:rsidRPr="00A97361" w:rsidRDefault="006E7D20" w:rsidP="00A97361">
      <w:pPr>
        <w:jc w:val="both"/>
        <w:rPr>
          <w:rFonts w:ascii="Times New Roman" w:hAnsi="Times New Roman" w:cs="Times New Roman"/>
          <w:sz w:val="24"/>
          <w:szCs w:val="24"/>
        </w:rPr>
      </w:pPr>
      <w:r w:rsidRPr="00A97361">
        <w:rPr>
          <w:rFonts w:ascii="Times New Roman" w:hAnsi="Times New Roman" w:cs="Times New Roman"/>
          <w:b/>
          <w:bCs/>
          <w:sz w:val="24"/>
          <w:szCs w:val="24"/>
        </w:rPr>
        <w:t>Γ) ΕΠΙΚΛΗΣΗ ΣΤΗΝ ΑΥΘΕΝΤΙΑ</w:t>
      </w:r>
      <w:r w:rsidR="00115208">
        <w:rPr>
          <w:rFonts w:ascii="Times New Roman" w:hAnsi="Times New Roman" w:cs="Times New Roman"/>
          <w:b/>
          <w:bCs/>
          <w:sz w:val="24"/>
          <w:szCs w:val="24"/>
        </w:rPr>
        <w:t xml:space="preserve"> -</w:t>
      </w:r>
      <w:r w:rsidR="00937AC1" w:rsidRPr="00A97361">
        <w:rPr>
          <w:rFonts w:ascii="Times New Roman" w:hAnsi="Times New Roman" w:cs="Times New Roman"/>
          <w:sz w:val="24"/>
          <w:szCs w:val="24"/>
        </w:rPr>
        <w:t xml:space="preserve">Επικαλούμενος μια αυθεντία ο συντάκτης πετυχαίνει να: </w:t>
      </w:r>
    </w:p>
    <w:p w:rsidR="00937AC1" w:rsidRPr="00A97361" w:rsidRDefault="00937AC1" w:rsidP="00A97361">
      <w:pPr>
        <w:jc w:val="both"/>
        <w:rPr>
          <w:rFonts w:ascii="Times New Roman" w:hAnsi="Times New Roman" w:cs="Times New Roman"/>
          <w:sz w:val="24"/>
          <w:szCs w:val="24"/>
        </w:rPr>
      </w:pPr>
      <w:r w:rsidRPr="00A97361">
        <w:rPr>
          <w:rFonts w:ascii="Times New Roman" w:hAnsi="Times New Roman" w:cs="Times New Roman"/>
          <w:sz w:val="24"/>
          <w:szCs w:val="24"/>
        </w:rPr>
        <w:t>1. Να ενισχύσει με το κύρος του λόγου της αυθεντίας τις δικές του απόψεις.</w:t>
      </w:r>
    </w:p>
    <w:p w:rsidR="00937AC1" w:rsidRPr="00A97361" w:rsidRDefault="00937AC1" w:rsidP="00A97361">
      <w:pPr>
        <w:jc w:val="both"/>
        <w:rPr>
          <w:rFonts w:ascii="Times New Roman" w:hAnsi="Times New Roman" w:cs="Times New Roman"/>
          <w:sz w:val="24"/>
          <w:szCs w:val="24"/>
        </w:rPr>
      </w:pPr>
      <w:r w:rsidRPr="00A97361">
        <w:rPr>
          <w:rFonts w:ascii="Times New Roman" w:hAnsi="Times New Roman" w:cs="Times New Roman"/>
          <w:sz w:val="24"/>
          <w:szCs w:val="24"/>
        </w:rPr>
        <w:lastRenderedPageBreak/>
        <w:t>2. Να προσδώσει στις απόψεις του πειστικότητα, επιστημονική εγκυρότητα και αποδεικτικότητα.</w:t>
      </w:r>
    </w:p>
    <w:p w:rsidR="00937AC1" w:rsidRPr="00A97361" w:rsidRDefault="00937AC1" w:rsidP="00A97361">
      <w:pPr>
        <w:jc w:val="both"/>
        <w:rPr>
          <w:rFonts w:ascii="Times New Roman" w:hAnsi="Times New Roman" w:cs="Times New Roman"/>
          <w:sz w:val="24"/>
          <w:szCs w:val="24"/>
        </w:rPr>
      </w:pPr>
      <w:r w:rsidRPr="00A97361">
        <w:rPr>
          <w:rFonts w:ascii="Times New Roman" w:hAnsi="Times New Roman" w:cs="Times New Roman"/>
          <w:sz w:val="24"/>
          <w:szCs w:val="24"/>
        </w:rPr>
        <w:t>3. Προβάλλει την ευρυμάθεια</w:t>
      </w:r>
      <w:r w:rsidR="000845DC" w:rsidRPr="00A97361">
        <w:rPr>
          <w:rFonts w:ascii="Times New Roman" w:hAnsi="Times New Roman" w:cs="Times New Roman"/>
          <w:sz w:val="24"/>
          <w:szCs w:val="24"/>
        </w:rPr>
        <w:t>, την επιστημονική του κατάρτιση</w:t>
      </w:r>
      <w:r w:rsidRPr="00A97361">
        <w:rPr>
          <w:rFonts w:ascii="Times New Roman" w:hAnsi="Times New Roman" w:cs="Times New Roman"/>
          <w:sz w:val="24"/>
          <w:szCs w:val="24"/>
        </w:rPr>
        <w:t xml:space="preserve"> και την αξιοπιστία του.</w:t>
      </w:r>
    </w:p>
    <w:p w:rsidR="000845DC" w:rsidRPr="00A97361" w:rsidRDefault="000845DC" w:rsidP="00A97361">
      <w:pPr>
        <w:jc w:val="both"/>
        <w:rPr>
          <w:rFonts w:ascii="Times New Roman" w:hAnsi="Times New Roman" w:cs="Times New Roman"/>
          <w:b/>
          <w:bCs/>
          <w:sz w:val="24"/>
          <w:szCs w:val="24"/>
        </w:rPr>
      </w:pPr>
      <w:r w:rsidRPr="00A97361">
        <w:rPr>
          <w:rFonts w:ascii="Times New Roman" w:hAnsi="Times New Roman" w:cs="Times New Roman"/>
          <w:b/>
          <w:bCs/>
          <w:sz w:val="24"/>
          <w:szCs w:val="24"/>
        </w:rPr>
        <w:t xml:space="preserve">Μέσα πειθούς: </w:t>
      </w:r>
    </w:p>
    <w:p w:rsidR="000845DC" w:rsidRPr="00A97361" w:rsidRDefault="000845DC" w:rsidP="00A97361">
      <w:pPr>
        <w:jc w:val="both"/>
        <w:rPr>
          <w:rFonts w:ascii="Times New Roman" w:hAnsi="Times New Roman" w:cs="Times New Roman"/>
          <w:sz w:val="24"/>
          <w:szCs w:val="24"/>
          <w:u w:val="thick"/>
        </w:rPr>
      </w:pPr>
      <w:r w:rsidRPr="00A97361">
        <w:rPr>
          <w:rFonts w:ascii="Times New Roman" w:hAnsi="Times New Roman" w:cs="Times New Roman"/>
          <w:b/>
          <w:bCs/>
          <w:sz w:val="24"/>
          <w:szCs w:val="24"/>
        </w:rPr>
        <w:t xml:space="preserve">1.Αυτούσια παράθεση </w:t>
      </w:r>
      <w:r w:rsidRPr="00A97361">
        <w:rPr>
          <w:rFonts w:ascii="Times New Roman" w:hAnsi="Times New Roman" w:cs="Times New Roman"/>
          <w:sz w:val="24"/>
          <w:szCs w:val="24"/>
        </w:rPr>
        <w:t>των απόψεων της αυθεντίας με χρήση εισαγωγικών και δήλωση του ονόματος και της ιδιότητας της</w:t>
      </w:r>
      <w:r w:rsidRPr="00A97361">
        <w:rPr>
          <w:rFonts w:ascii="Times New Roman" w:hAnsi="Times New Roman" w:cs="Times New Roman"/>
          <w:sz w:val="24"/>
          <w:szCs w:val="24"/>
          <w:u w:val="thick"/>
        </w:rPr>
        <w:t xml:space="preserve"> </w:t>
      </w:r>
    </w:p>
    <w:p w:rsidR="000845DC" w:rsidRPr="00A97361" w:rsidRDefault="000845DC" w:rsidP="00A97361">
      <w:pPr>
        <w:jc w:val="both"/>
        <w:rPr>
          <w:rFonts w:ascii="Times New Roman" w:hAnsi="Times New Roman" w:cs="Times New Roman"/>
          <w:sz w:val="24"/>
          <w:szCs w:val="24"/>
        </w:rPr>
      </w:pPr>
      <w:r w:rsidRPr="00A97361">
        <w:rPr>
          <w:rFonts w:ascii="Times New Roman" w:hAnsi="Times New Roman" w:cs="Times New Roman"/>
          <w:b/>
          <w:bCs/>
          <w:sz w:val="24"/>
          <w:szCs w:val="24"/>
        </w:rPr>
        <w:t xml:space="preserve">2. </w:t>
      </w:r>
      <w:r w:rsidRPr="00A97361">
        <w:rPr>
          <w:rFonts w:ascii="Times New Roman" w:hAnsi="Times New Roman" w:cs="Times New Roman"/>
          <w:sz w:val="24"/>
          <w:szCs w:val="24"/>
        </w:rPr>
        <w:t>Αναφορά σε ειδικότητες (αστροφυσικοί, μελετητές, αναλυτές, επιστήμονες…)</w:t>
      </w:r>
    </w:p>
    <w:p w:rsidR="000845DC" w:rsidRPr="00A97361" w:rsidRDefault="000845DC" w:rsidP="00A97361">
      <w:pPr>
        <w:jc w:val="both"/>
        <w:rPr>
          <w:rFonts w:ascii="Times New Roman" w:hAnsi="Times New Roman" w:cs="Times New Roman"/>
          <w:sz w:val="24"/>
          <w:szCs w:val="24"/>
        </w:rPr>
      </w:pPr>
      <w:r w:rsidRPr="00A97361">
        <w:rPr>
          <w:rFonts w:ascii="Times New Roman" w:hAnsi="Times New Roman" w:cs="Times New Roman"/>
          <w:b/>
          <w:bCs/>
          <w:sz w:val="24"/>
          <w:szCs w:val="24"/>
        </w:rPr>
        <w:t>3. Νοηματική απόδοση ΧΩΡΙΣ ΕΙΣΑΓΩΓΙΚΑ</w:t>
      </w:r>
      <w:r w:rsidRPr="00A97361">
        <w:rPr>
          <w:rFonts w:ascii="Times New Roman" w:hAnsi="Times New Roman" w:cs="Times New Roman"/>
          <w:sz w:val="24"/>
          <w:szCs w:val="24"/>
        </w:rPr>
        <w:t xml:space="preserve"> των απόψεων της αυθεντίας με δήλωση του ονόματος</w:t>
      </w:r>
    </w:p>
    <w:p w:rsidR="000845DC" w:rsidRPr="00A97361" w:rsidRDefault="000845DC" w:rsidP="00A97361">
      <w:pPr>
        <w:jc w:val="both"/>
        <w:rPr>
          <w:rFonts w:ascii="Times New Roman" w:hAnsi="Times New Roman" w:cs="Times New Roman"/>
          <w:b/>
          <w:bCs/>
          <w:sz w:val="24"/>
          <w:szCs w:val="24"/>
        </w:rPr>
      </w:pPr>
      <w:r w:rsidRPr="00A97361">
        <w:rPr>
          <w:rFonts w:ascii="Times New Roman" w:hAnsi="Times New Roman" w:cs="Times New Roman"/>
          <w:b/>
          <w:bCs/>
          <w:sz w:val="24"/>
          <w:szCs w:val="24"/>
        </w:rPr>
        <w:t>4. Ρητά, παροιμίες, γνωμικά</w:t>
      </w:r>
    </w:p>
    <w:p w:rsidR="000845DC" w:rsidRPr="00A97361" w:rsidRDefault="000845DC" w:rsidP="00A97361">
      <w:pPr>
        <w:jc w:val="both"/>
        <w:rPr>
          <w:rFonts w:ascii="Times New Roman" w:hAnsi="Times New Roman" w:cs="Times New Roman"/>
          <w:b/>
          <w:bCs/>
          <w:sz w:val="24"/>
          <w:szCs w:val="24"/>
        </w:rPr>
      </w:pPr>
      <w:r w:rsidRPr="00A97361">
        <w:rPr>
          <w:rFonts w:ascii="Times New Roman" w:hAnsi="Times New Roman" w:cs="Times New Roman"/>
          <w:b/>
          <w:bCs/>
          <w:sz w:val="24"/>
          <w:szCs w:val="24"/>
        </w:rPr>
        <w:t xml:space="preserve">5. </w:t>
      </w:r>
      <w:r w:rsidRPr="00A97361">
        <w:rPr>
          <w:rFonts w:ascii="Times New Roman" w:hAnsi="Times New Roman" w:cs="Times New Roman"/>
          <w:sz w:val="24"/>
          <w:szCs w:val="24"/>
        </w:rPr>
        <w:t xml:space="preserve">Στήριξη των απόψεων του πομπού </w:t>
      </w:r>
      <w:r w:rsidRPr="00A97361">
        <w:rPr>
          <w:rFonts w:ascii="Times New Roman" w:hAnsi="Times New Roman" w:cs="Times New Roman"/>
          <w:b/>
          <w:bCs/>
          <w:sz w:val="24"/>
          <w:szCs w:val="24"/>
        </w:rPr>
        <w:t>Σύνταγμα και στους Νόμους</w:t>
      </w:r>
    </w:p>
    <w:p w:rsidR="000845DC" w:rsidRPr="00A97361" w:rsidRDefault="000845DC" w:rsidP="00A97361">
      <w:pPr>
        <w:jc w:val="both"/>
        <w:rPr>
          <w:rFonts w:ascii="Times New Roman" w:hAnsi="Times New Roman" w:cs="Times New Roman"/>
          <w:sz w:val="24"/>
          <w:szCs w:val="24"/>
        </w:rPr>
      </w:pPr>
    </w:p>
    <w:p w:rsidR="006E7D20" w:rsidRPr="00A97361" w:rsidRDefault="006E7D20" w:rsidP="00A97361">
      <w:pPr>
        <w:jc w:val="both"/>
        <w:rPr>
          <w:rFonts w:ascii="Times New Roman" w:hAnsi="Times New Roman" w:cs="Times New Roman"/>
          <w:b/>
          <w:bCs/>
          <w:sz w:val="24"/>
          <w:szCs w:val="24"/>
        </w:rPr>
      </w:pPr>
    </w:p>
    <w:p w:rsidR="00A762AF" w:rsidRPr="00A97361" w:rsidRDefault="00A762AF" w:rsidP="00A97361">
      <w:pPr>
        <w:rPr>
          <w:rFonts w:ascii="Times New Roman" w:hAnsi="Times New Roman" w:cs="Times New Roman"/>
          <w:sz w:val="24"/>
          <w:szCs w:val="24"/>
        </w:rPr>
      </w:pPr>
    </w:p>
    <w:p w:rsidR="00952980" w:rsidRPr="00952980" w:rsidRDefault="00952980" w:rsidP="00952980">
      <w:pPr>
        <w:spacing w:line="240" w:lineRule="auto"/>
        <w:rPr>
          <w:rFonts w:ascii="Times New Roman" w:hAnsi="Times New Roman" w:cs="Times New Roman"/>
          <w:b/>
          <w:bCs/>
          <w:color w:val="002060"/>
          <w:sz w:val="28"/>
          <w:szCs w:val="28"/>
        </w:rPr>
      </w:pPr>
      <w:r w:rsidRPr="00952980">
        <w:rPr>
          <w:rFonts w:ascii="Times New Roman" w:hAnsi="Times New Roman" w:cs="Times New Roman"/>
          <w:b/>
          <w:bCs/>
          <w:color w:val="002060"/>
          <w:sz w:val="28"/>
          <w:szCs w:val="28"/>
        </w:rPr>
        <w:t xml:space="preserve">ΜΕΘΟΔΟΛΟΓΙΑ ΑΠΑΝΤΗΣΗΣ </w:t>
      </w:r>
    </w:p>
    <w:p w:rsidR="00952980" w:rsidRPr="00952980" w:rsidRDefault="00952980" w:rsidP="00952980">
      <w:pPr>
        <w:pStyle w:val="a3"/>
        <w:numPr>
          <w:ilvl w:val="0"/>
          <w:numId w:val="8"/>
        </w:numPr>
        <w:spacing w:line="240" w:lineRule="auto"/>
        <w:rPr>
          <w:rFonts w:ascii="Times New Roman" w:hAnsi="Times New Roman" w:cs="Times New Roman"/>
          <w:color w:val="FF0000"/>
          <w:sz w:val="28"/>
          <w:szCs w:val="28"/>
        </w:rPr>
      </w:pPr>
      <w:r w:rsidRPr="00952980">
        <w:rPr>
          <w:rFonts w:ascii="Times New Roman" w:hAnsi="Times New Roman" w:cs="Times New Roman"/>
          <w:color w:val="7030A0"/>
          <w:sz w:val="28"/>
          <w:szCs w:val="28"/>
        </w:rPr>
        <w:t>Ο συντάκτης του κειμένου/ ο αρθρογράφος επιδιώκει να</w:t>
      </w:r>
      <w:r w:rsidRPr="00952980">
        <w:rPr>
          <w:rFonts w:ascii="Times New Roman" w:hAnsi="Times New Roman" w:cs="Times New Roman"/>
          <w:color w:val="FF0000"/>
          <w:sz w:val="28"/>
          <w:szCs w:val="28"/>
        </w:rPr>
        <w:t>…..(προβληματίσει, ενημερώσει/πληροφορήσει, πείσει, ευαισθητοποιήσει/συγκινήσει, καταγγείλει/διαμαρτυρηθεί</w:t>
      </w:r>
      <w:r w:rsidRPr="00952980">
        <w:rPr>
          <w:rFonts w:ascii="Times New Roman" w:hAnsi="Times New Roman" w:cs="Times New Roman"/>
          <w:sz w:val="28"/>
          <w:szCs w:val="28"/>
        </w:rPr>
        <w:t xml:space="preserve">) </w:t>
      </w:r>
      <w:r w:rsidRPr="00952980">
        <w:rPr>
          <w:rFonts w:ascii="Times New Roman" w:hAnsi="Times New Roman" w:cs="Times New Roman"/>
          <w:color w:val="7030A0"/>
          <w:sz w:val="28"/>
          <w:szCs w:val="28"/>
        </w:rPr>
        <w:t>σχετικά με</w:t>
      </w:r>
      <w:r w:rsidRPr="00952980">
        <w:rPr>
          <w:rFonts w:ascii="Times New Roman" w:hAnsi="Times New Roman" w:cs="Times New Roman"/>
          <w:sz w:val="28"/>
          <w:szCs w:val="28"/>
        </w:rPr>
        <w:t>…..</w:t>
      </w:r>
      <w:r w:rsidRPr="00952980">
        <w:rPr>
          <w:rFonts w:ascii="Times New Roman" w:hAnsi="Times New Roman" w:cs="Times New Roman"/>
          <w:color w:val="FF0000"/>
          <w:sz w:val="28"/>
          <w:szCs w:val="28"/>
        </w:rPr>
        <w:t>ΒΑΣΙΚΟΣ ΙΣΧΥΡΙΣΜΟΣ.</w:t>
      </w:r>
    </w:p>
    <w:p w:rsidR="00952980" w:rsidRPr="00952980" w:rsidRDefault="00952980" w:rsidP="00952980">
      <w:pPr>
        <w:pStyle w:val="a3"/>
        <w:numPr>
          <w:ilvl w:val="0"/>
          <w:numId w:val="8"/>
        </w:numPr>
        <w:spacing w:line="240" w:lineRule="auto"/>
        <w:rPr>
          <w:rFonts w:ascii="Times New Roman" w:hAnsi="Times New Roman" w:cs="Times New Roman"/>
          <w:color w:val="FF0000"/>
          <w:sz w:val="28"/>
          <w:szCs w:val="28"/>
        </w:rPr>
      </w:pPr>
      <w:r w:rsidRPr="00952980">
        <w:rPr>
          <w:rFonts w:ascii="Times New Roman" w:hAnsi="Times New Roman" w:cs="Times New Roman"/>
          <w:color w:val="7030A0"/>
          <w:sz w:val="28"/>
          <w:szCs w:val="28"/>
        </w:rPr>
        <w:t>Γι αυτό επιστρατεύει….</w:t>
      </w:r>
      <w:r w:rsidRPr="00952980">
        <w:rPr>
          <w:rFonts w:ascii="Times New Roman" w:hAnsi="Times New Roman" w:cs="Times New Roman"/>
          <w:color w:val="FF0000"/>
          <w:sz w:val="28"/>
          <w:szCs w:val="28"/>
        </w:rPr>
        <w:t xml:space="preserve"> ΤΡΟΠΟΣ ΠΕΙΘΟΥΣ….</w:t>
      </w:r>
      <w:r w:rsidRPr="00952980">
        <w:rPr>
          <w:rFonts w:ascii="Times New Roman" w:hAnsi="Times New Roman" w:cs="Times New Roman"/>
          <w:color w:val="7030A0"/>
          <w:sz w:val="28"/>
          <w:szCs w:val="28"/>
        </w:rPr>
        <w:t>αξιοποιώντας/χρησιμοποιώντας/παραθέτοντας……</w:t>
      </w:r>
      <w:r w:rsidRPr="00952980">
        <w:rPr>
          <w:rFonts w:ascii="Times New Roman" w:hAnsi="Times New Roman" w:cs="Times New Roman"/>
          <w:color w:val="FF0000"/>
          <w:sz w:val="28"/>
          <w:szCs w:val="28"/>
        </w:rPr>
        <w:t>ΜΕΣΑ ΠΕΙΘΟΥΣ</w:t>
      </w:r>
    </w:p>
    <w:p w:rsidR="00952980" w:rsidRPr="00952980" w:rsidRDefault="00952980" w:rsidP="00952980">
      <w:pPr>
        <w:pStyle w:val="a3"/>
        <w:numPr>
          <w:ilvl w:val="0"/>
          <w:numId w:val="8"/>
        </w:numPr>
        <w:spacing w:line="240" w:lineRule="auto"/>
        <w:rPr>
          <w:rFonts w:ascii="Times New Roman" w:hAnsi="Times New Roman" w:cs="Times New Roman"/>
          <w:color w:val="FF0000"/>
          <w:sz w:val="28"/>
          <w:szCs w:val="28"/>
        </w:rPr>
      </w:pPr>
      <w:r w:rsidRPr="00952980">
        <w:rPr>
          <w:rFonts w:ascii="Times New Roman" w:hAnsi="Times New Roman" w:cs="Times New Roman"/>
          <w:color w:val="7030A0"/>
          <w:sz w:val="28"/>
          <w:szCs w:val="28"/>
        </w:rPr>
        <w:t xml:space="preserve">Επιπλέον, κάνει χρήση </w:t>
      </w:r>
      <w:r w:rsidRPr="00952980">
        <w:rPr>
          <w:rFonts w:ascii="Times New Roman" w:hAnsi="Times New Roman" w:cs="Times New Roman"/>
          <w:color w:val="FF0000"/>
          <w:sz w:val="28"/>
          <w:szCs w:val="28"/>
        </w:rPr>
        <w:t xml:space="preserve">Τ.Π. </w:t>
      </w:r>
      <w:r w:rsidRPr="00952980">
        <w:rPr>
          <w:rFonts w:ascii="Times New Roman" w:hAnsi="Times New Roman" w:cs="Times New Roman"/>
          <w:color w:val="7030A0"/>
          <w:sz w:val="28"/>
          <w:szCs w:val="28"/>
        </w:rPr>
        <w:t>και γι αυτόν τον λόγο αξιοποιεί, χρησιμοποιεί, παραθέτει…..</w:t>
      </w:r>
      <w:r w:rsidRPr="00952980">
        <w:rPr>
          <w:rFonts w:ascii="Times New Roman" w:hAnsi="Times New Roman" w:cs="Times New Roman"/>
          <w:color w:val="FF0000"/>
          <w:sz w:val="28"/>
          <w:szCs w:val="28"/>
        </w:rPr>
        <w:t>Μ.Π.</w:t>
      </w:r>
    </w:p>
    <w:p w:rsidR="00952980" w:rsidRPr="00952980" w:rsidRDefault="00952980" w:rsidP="00952980">
      <w:pPr>
        <w:pStyle w:val="a3"/>
        <w:numPr>
          <w:ilvl w:val="0"/>
          <w:numId w:val="8"/>
        </w:numPr>
        <w:spacing w:line="240" w:lineRule="auto"/>
        <w:rPr>
          <w:rFonts w:ascii="Times New Roman" w:hAnsi="Times New Roman" w:cs="Times New Roman"/>
          <w:color w:val="FF0000"/>
          <w:sz w:val="28"/>
          <w:szCs w:val="28"/>
        </w:rPr>
      </w:pPr>
      <w:r w:rsidRPr="00952980">
        <w:rPr>
          <w:rFonts w:ascii="Times New Roman" w:hAnsi="Times New Roman" w:cs="Times New Roman"/>
          <w:color w:val="7030A0"/>
          <w:sz w:val="28"/>
          <w:szCs w:val="28"/>
        </w:rPr>
        <w:t xml:space="preserve">Τέλος, ο συντάκτης χρησιμοποιεί </w:t>
      </w:r>
      <w:r w:rsidRPr="00952980">
        <w:rPr>
          <w:rFonts w:ascii="Times New Roman" w:hAnsi="Times New Roman" w:cs="Times New Roman"/>
          <w:color w:val="FF0000"/>
          <w:sz w:val="28"/>
          <w:szCs w:val="28"/>
        </w:rPr>
        <w:t>α΄/γ΄πρόσωπο -λεξιλόγιο(απλό, κατανοητό, επίσημο, ειδικό, λόγιο</w:t>
      </w:r>
      <w:r w:rsidRPr="00952980">
        <w:rPr>
          <w:rFonts w:ascii="Times New Roman" w:hAnsi="Times New Roman" w:cs="Times New Roman"/>
          <w:color w:val="7030A0"/>
          <w:sz w:val="28"/>
          <w:szCs w:val="28"/>
        </w:rPr>
        <w:t xml:space="preserve">) και το ύφος είναι </w:t>
      </w:r>
      <w:r w:rsidRPr="00952980">
        <w:rPr>
          <w:rFonts w:ascii="Times New Roman" w:hAnsi="Times New Roman" w:cs="Times New Roman"/>
          <w:color w:val="FF0000"/>
          <w:sz w:val="28"/>
          <w:szCs w:val="28"/>
        </w:rPr>
        <w:t>ΟΠΑ-ΤΣΕ</w:t>
      </w:r>
    </w:p>
    <w:p w:rsidR="00952980" w:rsidRPr="00952980" w:rsidRDefault="00952980" w:rsidP="00952980">
      <w:pPr>
        <w:spacing w:line="240" w:lineRule="auto"/>
        <w:rPr>
          <w:rFonts w:ascii="Times New Roman" w:hAnsi="Times New Roman" w:cs="Times New Roman"/>
          <w:color w:val="FF0000"/>
          <w:sz w:val="28"/>
          <w:szCs w:val="28"/>
        </w:rPr>
      </w:pPr>
    </w:p>
    <w:p w:rsidR="00083B7D" w:rsidRPr="00A97361" w:rsidRDefault="00083B7D" w:rsidP="00952980">
      <w:pPr>
        <w:jc w:val="both"/>
        <w:rPr>
          <w:rFonts w:ascii="Times New Roman" w:hAnsi="Times New Roman" w:cs="Times New Roman"/>
          <w:sz w:val="24"/>
          <w:szCs w:val="24"/>
        </w:rPr>
      </w:pPr>
    </w:p>
    <w:p w:rsidR="00083B7D" w:rsidRPr="00A97361" w:rsidRDefault="00083B7D" w:rsidP="00A97361">
      <w:pPr>
        <w:rPr>
          <w:rFonts w:ascii="Times New Roman" w:hAnsi="Times New Roman" w:cs="Times New Roman"/>
          <w:sz w:val="24"/>
          <w:szCs w:val="24"/>
        </w:rPr>
      </w:pPr>
    </w:p>
    <w:p w:rsidR="00083B7D" w:rsidRPr="00A97361" w:rsidRDefault="00083B7D" w:rsidP="00A97361">
      <w:pPr>
        <w:rPr>
          <w:rFonts w:ascii="Times New Roman" w:hAnsi="Times New Roman" w:cs="Times New Roman"/>
          <w:sz w:val="24"/>
          <w:szCs w:val="24"/>
        </w:rPr>
      </w:pPr>
    </w:p>
    <w:p w:rsidR="00083B7D" w:rsidRPr="00A97361" w:rsidRDefault="00083B7D" w:rsidP="00A97361">
      <w:pPr>
        <w:rPr>
          <w:rFonts w:ascii="Times New Roman" w:hAnsi="Times New Roman" w:cs="Times New Roman"/>
          <w:sz w:val="24"/>
          <w:szCs w:val="24"/>
        </w:rPr>
      </w:pPr>
    </w:p>
    <w:p w:rsidR="00A762AF" w:rsidRPr="00A762AF" w:rsidRDefault="00A762AF" w:rsidP="00A97361">
      <w:pPr>
        <w:rPr>
          <w:rFonts w:ascii="Times New Roman" w:hAnsi="Times New Roman" w:cs="Times New Roman"/>
          <w:sz w:val="24"/>
          <w:szCs w:val="24"/>
        </w:rPr>
      </w:pPr>
    </w:p>
    <w:p w:rsidR="00A762AF" w:rsidRPr="00BB3814" w:rsidRDefault="00A762AF" w:rsidP="00A97361">
      <w:pPr>
        <w:rPr>
          <w:rFonts w:ascii="Times New Roman" w:hAnsi="Times New Roman" w:cs="Times New Roman"/>
          <w:sz w:val="24"/>
          <w:szCs w:val="24"/>
        </w:rPr>
      </w:pPr>
    </w:p>
    <w:p w:rsidR="00BB3814" w:rsidRPr="00BB3814" w:rsidRDefault="00BB3814" w:rsidP="00A97361">
      <w:pPr>
        <w:rPr>
          <w:rFonts w:ascii="Times New Roman" w:hAnsi="Times New Roman" w:cs="Times New Roman"/>
          <w:sz w:val="24"/>
          <w:szCs w:val="24"/>
        </w:rPr>
      </w:pPr>
    </w:p>
    <w:p w:rsidR="00BB3814" w:rsidRPr="004F0348" w:rsidRDefault="00BB3814" w:rsidP="00A97361">
      <w:pPr>
        <w:rPr>
          <w:rFonts w:ascii="Times New Roman" w:hAnsi="Times New Roman" w:cs="Times New Roman"/>
          <w:sz w:val="24"/>
          <w:szCs w:val="24"/>
        </w:rPr>
      </w:pPr>
    </w:p>
    <w:p w:rsidR="004F0348" w:rsidRPr="004F0348" w:rsidRDefault="004F0348" w:rsidP="00A97361">
      <w:pPr>
        <w:rPr>
          <w:rFonts w:ascii="Times New Roman" w:hAnsi="Times New Roman" w:cs="Times New Roman"/>
          <w:b/>
          <w:bCs/>
          <w:sz w:val="24"/>
          <w:szCs w:val="24"/>
        </w:rPr>
      </w:pPr>
    </w:p>
    <w:p w:rsidR="004F0348" w:rsidRPr="004F0348" w:rsidRDefault="004F0348" w:rsidP="00A97361">
      <w:pPr>
        <w:rPr>
          <w:rFonts w:ascii="Times New Roman" w:hAnsi="Times New Roman" w:cs="Times New Roman"/>
          <w:b/>
          <w:bCs/>
          <w:sz w:val="24"/>
          <w:szCs w:val="24"/>
        </w:rPr>
      </w:pPr>
    </w:p>
    <w:p w:rsidR="004F0348" w:rsidRPr="00BB3814" w:rsidRDefault="004F0348" w:rsidP="00A97361">
      <w:pPr>
        <w:rPr>
          <w:rFonts w:ascii="Times New Roman" w:hAnsi="Times New Roman" w:cs="Times New Roman"/>
          <w:b/>
          <w:bCs/>
          <w:sz w:val="24"/>
          <w:szCs w:val="24"/>
        </w:rPr>
      </w:pPr>
    </w:p>
    <w:sectPr w:rsidR="004F0348" w:rsidRPr="00BB3814" w:rsidSect="0011520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30C0" w:rsidRDefault="006D30C0" w:rsidP="00A97361">
      <w:pPr>
        <w:spacing w:after="0" w:line="240" w:lineRule="auto"/>
      </w:pPr>
      <w:r>
        <w:separator/>
      </w:r>
    </w:p>
  </w:endnote>
  <w:endnote w:type="continuationSeparator" w:id="0">
    <w:p w:rsidR="006D30C0" w:rsidRDefault="006D30C0" w:rsidP="00A9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5208" w:rsidRDefault="001152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374094"/>
      <w:docPartObj>
        <w:docPartGallery w:val="Page Numbers (Bottom of Page)"/>
        <w:docPartUnique/>
      </w:docPartObj>
    </w:sdtPr>
    <w:sdtContent>
      <w:p w:rsidR="00A97361" w:rsidRDefault="00A97361">
        <w:pPr>
          <w:pStyle w:val="a5"/>
          <w:jc w:val="center"/>
        </w:pPr>
        <w:r>
          <w:t>[</w:t>
        </w:r>
        <w:r>
          <w:fldChar w:fldCharType="begin"/>
        </w:r>
        <w:r>
          <w:instrText>PAGE   \* MERGEFORMAT</w:instrText>
        </w:r>
        <w:r>
          <w:fldChar w:fldCharType="separate"/>
        </w:r>
        <w:r>
          <w:t>2</w:t>
        </w:r>
        <w:r>
          <w:fldChar w:fldCharType="end"/>
        </w:r>
        <w:r>
          <w:t>]</w:t>
        </w:r>
      </w:p>
    </w:sdtContent>
  </w:sdt>
  <w:p w:rsidR="00A97361" w:rsidRDefault="00A973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5208" w:rsidRDefault="001152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30C0" w:rsidRDefault="006D30C0" w:rsidP="00A97361">
      <w:pPr>
        <w:spacing w:after="0" w:line="240" w:lineRule="auto"/>
      </w:pPr>
      <w:r>
        <w:separator/>
      </w:r>
    </w:p>
  </w:footnote>
  <w:footnote w:type="continuationSeparator" w:id="0">
    <w:p w:rsidR="006D30C0" w:rsidRDefault="006D30C0" w:rsidP="00A97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5208" w:rsidRDefault="001152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7361" w:rsidRDefault="00115208" w:rsidP="00A97361">
    <w:pPr>
      <w:pStyle w:val="a4"/>
      <w:jc w:val="center"/>
      <w:rPr>
        <w:b/>
        <w:bCs/>
      </w:rPr>
    </w:pPr>
    <w:sdt>
      <w:sdtPr>
        <w:rPr>
          <w:b/>
          <w:bCs/>
        </w:rPr>
        <w:id w:val="-533884115"/>
        <w:docPartObj>
          <w:docPartGallery w:val="Watermarks"/>
          <w:docPartUnique/>
        </w:docPartObj>
      </w:sdtPr>
      <w:sdtContent>
        <w:r w:rsidRPr="00115208">
          <w:rPr>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86596" o:spid="_x0000_s1025" type="#_x0000_t136" style="position:absolute;left:0;text-align:left;margin-left:0;margin-top:0;width:460pt;height:125.45pt;rotation:315;z-index:-251657216;mso-position-horizontal:center;mso-position-horizontal-relative:margin;mso-position-vertical:center;mso-position-vertical-relative:margin" o:allowincell="f" fillcolor="silver" stroked="f">
              <v:fill opacity=".5"/>
              <v:textpath style="font-family:&quot;calibri&quot;;font-size:1pt" string="ΚΟΝΤΗ ΜΑΡΙΑ"/>
              <w10:wrap anchorx="margin" anchory="margin"/>
            </v:shape>
          </w:pict>
        </w:r>
      </w:sdtContent>
    </w:sdt>
    <w:r w:rsidR="00A97361">
      <w:rPr>
        <w:b/>
        <w:bCs/>
      </w:rPr>
      <w:t>Η ΡΗΤΟΡΙΚΗ ΤΩΝ ΚΕΙΜΕΝΩΝ</w:t>
    </w:r>
  </w:p>
  <w:p w:rsidR="00A97361" w:rsidRPr="00A97361" w:rsidRDefault="00A97361" w:rsidP="00A97361">
    <w:pPr>
      <w:pStyle w:val="a4"/>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5208" w:rsidRDefault="001152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3B54"/>
    <w:multiLevelType w:val="hybridMultilevel"/>
    <w:tmpl w:val="A7F2A3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337861"/>
    <w:multiLevelType w:val="hybridMultilevel"/>
    <w:tmpl w:val="C2B403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A7661FE"/>
    <w:multiLevelType w:val="hybridMultilevel"/>
    <w:tmpl w:val="C61813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66D4DFE"/>
    <w:multiLevelType w:val="hybridMultilevel"/>
    <w:tmpl w:val="94D4F4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8444A3D"/>
    <w:multiLevelType w:val="hybridMultilevel"/>
    <w:tmpl w:val="922E89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AB705D4"/>
    <w:multiLevelType w:val="hybridMultilevel"/>
    <w:tmpl w:val="90D001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C49462B"/>
    <w:multiLevelType w:val="hybridMultilevel"/>
    <w:tmpl w:val="65222F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3CF7267"/>
    <w:multiLevelType w:val="hybridMultilevel"/>
    <w:tmpl w:val="6E7AA1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42408249">
    <w:abstractNumId w:val="4"/>
  </w:num>
  <w:num w:numId="2" w16cid:durableId="1754813958">
    <w:abstractNumId w:val="2"/>
  </w:num>
  <w:num w:numId="3" w16cid:durableId="1608345161">
    <w:abstractNumId w:val="5"/>
  </w:num>
  <w:num w:numId="4" w16cid:durableId="1512602758">
    <w:abstractNumId w:val="1"/>
  </w:num>
  <w:num w:numId="5" w16cid:durableId="614871052">
    <w:abstractNumId w:val="0"/>
  </w:num>
  <w:num w:numId="6" w16cid:durableId="271481134">
    <w:abstractNumId w:val="3"/>
  </w:num>
  <w:num w:numId="7" w16cid:durableId="748355698">
    <w:abstractNumId w:val="7"/>
  </w:num>
  <w:num w:numId="8" w16cid:durableId="1245535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48"/>
    <w:rsid w:val="0002455C"/>
    <w:rsid w:val="00083B7D"/>
    <w:rsid w:val="00083E57"/>
    <w:rsid w:val="000845DC"/>
    <w:rsid w:val="00115208"/>
    <w:rsid w:val="001C2E03"/>
    <w:rsid w:val="001C770D"/>
    <w:rsid w:val="00420F49"/>
    <w:rsid w:val="00495FBF"/>
    <w:rsid w:val="004D6AE8"/>
    <w:rsid w:val="004F0348"/>
    <w:rsid w:val="006D30C0"/>
    <w:rsid w:val="006E7D20"/>
    <w:rsid w:val="0075477C"/>
    <w:rsid w:val="00870149"/>
    <w:rsid w:val="00910756"/>
    <w:rsid w:val="00937AC1"/>
    <w:rsid w:val="00943891"/>
    <w:rsid w:val="00952980"/>
    <w:rsid w:val="009A137A"/>
    <w:rsid w:val="00A762AF"/>
    <w:rsid w:val="00A97361"/>
    <w:rsid w:val="00AB293A"/>
    <w:rsid w:val="00B17644"/>
    <w:rsid w:val="00BA35C7"/>
    <w:rsid w:val="00BB3814"/>
    <w:rsid w:val="00CD3668"/>
    <w:rsid w:val="00D45BA7"/>
    <w:rsid w:val="00F023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6981F"/>
  <w15:chartTrackingRefBased/>
  <w15:docId w15:val="{4DC6EC9D-9B8D-404D-B6B6-E2249604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B7D"/>
    <w:pPr>
      <w:ind w:left="720"/>
      <w:contextualSpacing/>
    </w:pPr>
  </w:style>
  <w:style w:type="paragraph" w:styleId="a4">
    <w:name w:val="header"/>
    <w:basedOn w:val="a"/>
    <w:link w:val="Char"/>
    <w:uiPriority w:val="99"/>
    <w:unhideWhenUsed/>
    <w:rsid w:val="00A97361"/>
    <w:pPr>
      <w:tabs>
        <w:tab w:val="center" w:pos="4153"/>
        <w:tab w:val="right" w:pos="8306"/>
      </w:tabs>
      <w:spacing w:after="0" w:line="240" w:lineRule="auto"/>
    </w:pPr>
  </w:style>
  <w:style w:type="character" w:customStyle="1" w:styleId="Char">
    <w:name w:val="Κεφαλίδα Char"/>
    <w:basedOn w:val="a0"/>
    <w:link w:val="a4"/>
    <w:uiPriority w:val="99"/>
    <w:rsid w:val="00A97361"/>
  </w:style>
  <w:style w:type="paragraph" w:styleId="a5">
    <w:name w:val="footer"/>
    <w:basedOn w:val="a"/>
    <w:link w:val="Char0"/>
    <w:uiPriority w:val="99"/>
    <w:unhideWhenUsed/>
    <w:rsid w:val="00A97361"/>
    <w:pPr>
      <w:tabs>
        <w:tab w:val="center" w:pos="4153"/>
        <w:tab w:val="right" w:pos="8306"/>
      </w:tabs>
      <w:spacing w:after="0" w:line="240" w:lineRule="auto"/>
    </w:pPr>
  </w:style>
  <w:style w:type="character" w:customStyle="1" w:styleId="Char0">
    <w:name w:val="Υποσέλιδο Char"/>
    <w:basedOn w:val="a0"/>
    <w:link w:val="a5"/>
    <w:uiPriority w:val="99"/>
    <w:rsid w:val="00A97361"/>
  </w:style>
  <w:style w:type="paragraph" w:styleId="a6">
    <w:name w:val="No Spacing"/>
    <w:uiPriority w:val="1"/>
    <w:qFormat/>
    <w:rsid w:val="009529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7107">
      <w:bodyDiv w:val="1"/>
      <w:marLeft w:val="0"/>
      <w:marRight w:val="0"/>
      <w:marTop w:val="0"/>
      <w:marBottom w:val="0"/>
      <w:divBdr>
        <w:top w:val="none" w:sz="0" w:space="0" w:color="auto"/>
        <w:left w:val="none" w:sz="0" w:space="0" w:color="auto"/>
        <w:bottom w:val="none" w:sz="0" w:space="0" w:color="auto"/>
        <w:right w:val="none" w:sz="0" w:space="0" w:color="auto"/>
      </w:divBdr>
    </w:div>
    <w:div w:id="93134396">
      <w:bodyDiv w:val="1"/>
      <w:marLeft w:val="0"/>
      <w:marRight w:val="0"/>
      <w:marTop w:val="0"/>
      <w:marBottom w:val="0"/>
      <w:divBdr>
        <w:top w:val="none" w:sz="0" w:space="0" w:color="auto"/>
        <w:left w:val="none" w:sz="0" w:space="0" w:color="auto"/>
        <w:bottom w:val="none" w:sz="0" w:space="0" w:color="auto"/>
        <w:right w:val="none" w:sz="0" w:space="0" w:color="auto"/>
      </w:divBdr>
    </w:div>
    <w:div w:id="114955825">
      <w:bodyDiv w:val="1"/>
      <w:marLeft w:val="0"/>
      <w:marRight w:val="0"/>
      <w:marTop w:val="0"/>
      <w:marBottom w:val="0"/>
      <w:divBdr>
        <w:top w:val="none" w:sz="0" w:space="0" w:color="auto"/>
        <w:left w:val="none" w:sz="0" w:space="0" w:color="auto"/>
        <w:bottom w:val="none" w:sz="0" w:space="0" w:color="auto"/>
        <w:right w:val="none" w:sz="0" w:space="0" w:color="auto"/>
      </w:divBdr>
      <w:divsChild>
        <w:div w:id="2057508872">
          <w:marLeft w:val="5250"/>
          <w:marRight w:val="300"/>
          <w:marTop w:val="0"/>
          <w:marBottom w:val="0"/>
          <w:divBdr>
            <w:top w:val="none" w:sz="0" w:space="0" w:color="auto"/>
            <w:left w:val="none" w:sz="0" w:space="0" w:color="auto"/>
            <w:bottom w:val="none" w:sz="0" w:space="0" w:color="auto"/>
            <w:right w:val="none" w:sz="0" w:space="0" w:color="auto"/>
          </w:divBdr>
        </w:div>
      </w:divsChild>
    </w:div>
    <w:div w:id="308948185">
      <w:bodyDiv w:val="1"/>
      <w:marLeft w:val="0"/>
      <w:marRight w:val="0"/>
      <w:marTop w:val="0"/>
      <w:marBottom w:val="0"/>
      <w:divBdr>
        <w:top w:val="none" w:sz="0" w:space="0" w:color="auto"/>
        <w:left w:val="none" w:sz="0" w:space="0" w:color="auto"/>
        <w:bottom w:val="none" w:sz="0" w:space="0" w:color="auto"/>
        <w:right w:val="none" w:sz="0" w:space="0" w:color="auto"/>
      </w:divBdr>
      <w:divsChild>
        <w:div w:id="2075543287">
          <w:marLeft w:val="4350"/>
          <w:marRight w:val="0"/>
          <w:marTop w:val="0"/>
          <w:marBottom w:val="0"/>
          <w:divBdr>
            <w:top w:val="none" w:sz="0" w:space="0" w:color="auto"/>
            <w:left w:val="none" w:sz="0" w:space="0" w:color="auto"/>
            <w:bottom w:val="none" w:sz="0" w:space="0" w:color="auto"/>
            <w:right w:val="none" w:sz="0" w:space="0" w:color="auto"/>
          </w:divBdr>
        </w:div>
      </w:divsChild>
    </w:div>
    <w:div w:id="380518373">
      <w:bodyDiv w:val="1"/>
      <w:marLeft w:val="0"/>
      <w:marRight w:val="0"/>
      <w:marTop w:val="0"/>
      <w:marBottom w:val="0"/>
      <w:divBdr>
        <w:top w:val="none" w:sz="0" w:space="0" w:color="auto"/>
        <w:left w:val="none" w:sz="0" w:space="0" w:color="auto"/>
        <w:bottom w:val="none" w:sz="0" w:space="0" w:color="auto"/>
        <w:right w:val="none" w:sz="0" w:space="0" w:color="auto"/>
      </w:divBdr>
    </w:div>
    <w:div w:id="402997299">
      <w:bodyDiv w:val="1"/>
      <w:marLeft w:val="0"/>
      <w:marRight w:val="0"/>
      <w:marTop w:val="0"/>
      <w:marBottom w:val="0"/>
      <w:divBdr>
        <w:top w:val="none" w:sz="0" w:space="0" w:color="auto"/>
        <w:left w:val="none" w:sz="0" w:space="0" w:color="auto"/>
        <w:bottom w:val="none" w:sz="0" w:space="0" w:color="auto"/>
        <w:right w:val="none" w:sz="0" w:space="0" w:color="auto"/>
      </w:divBdr>
      <w:divsChild>
        <w:div w:id="331489566">
          <w:marLeft w:val="4350"/>
          <w:marRight w:val="0"/>
          <w:marTop w:val="0"/>
          <w:marBottom w:val="0"/>
          <w:divBdr>
            <w:top w:val="none" w:sz="0" w:space="0" w:color="auto"/>
            <w:left w:val="none" w:sz="0" w:space="0" w:color="auto"/>
            <w:bottom w:val="none" w:sz="0" w:space="0" w:color="auto"/>
            <w:right w:val="none" w:sz="0" w:space="0" w:color="auto"/>
          </w:divBdr>
        </w:div>
      </w:divsChild>
    </w:div>
    <w:div w:id="468475672">
      <w:bodyDiv w:val="1"/>
      <w:marLeft w:val="0"/>
      <w:marRight w:val="0"/>
      <w:marTop w:val="0"/>
      <w:marBottom w:val="0"/>
      <w:divBdr>
        <w:top w:val="none" w:sz="0" w:space="0" w:color="auto"/>
        <w:left w:val="none" w:sz="0" w:space="0" w:color="auto"/>
        <w:bottom w:val="none" w:sz="0" w:space="0" w:color="auto"/>
        <w:right w:val="none" w:sz="0" w:space="0" w:color="auto"/>
      </w:divBdr>
      <w:divsChild>
        <w:div w:id="1737702795">
          <w:marLeft w:val="300"/>
          <w:marRight w:val="300"/>
          <w:marTop w:val="0"/>
          <w:marBottom w:val="0"/>
          <w:divBdr>
            <w:top w:val="none" w:sz="0" w:space="0" w:color="auto"/>
            <w:left w:val="none" w:sz="0" w:space="0" w:color="auto"/>
            <w:bottom w:val="none" w:sz="0" w:space="0" w:color="auto"/>
            <w:right w:val="none" w:sz="0" w:space="0" w:color="auto"/>
          </w:divBdr>
          <w:divsChild>
            <w:div w:id="2035881132">
              <w:marLeft w:val="0"/>
              <w:marRight w:val="0"/>
              <w:marTop w:val="0"/>
              <w:marBottom w:val="0"/>
              <w:divBdr>
                <w:top w:val="single" w:sz="24" w:space="0" w:color="F6F496"/>
                <w:left w:val="single" w:sz="24" w:space="0" w:color="FFFFFF"/>
                <w:bottom w:val="single" w:sz="24" w:space="0" w:color="FFFFFF"/>
                <w:right w:val="single" w:sz="24" w:space="0" w:color="FFFFFF"/>
              </w:divBdr>
              <w:divsChild>
                <w:div w:id="13667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2304">
      <w:bodyDiv w:val="1"/>
      <w:marLeft w:val="0"/>
      <w:marRight w:val="0"/>
      <w:marTop w:val="0"/>
      <w:marBottom w:val="0"/>
      <w:divBdr>
        <w:top w:val="none" w:sz="0" w:space="0" w:color="auto"/>
        <w:left w:val="none" w:sz="0" w:space="0" w:color="auto"/>
        <w:bottom w:val="none" w:sz="0" w:space="0" w:color="auto"/>
        <w:right w:val="none" w:sz="0" w:space="0" w:color="auto"/>
      </w:divBdr>
    </w:div>
    <w:div w:id="608195363">
      <w:bodyDiv w:val="1"/>
      <w:marLeft w:val="0"/>
      <w:marRight w:val="0"/>
      <w:marTop w:val="0"/>
      <w:marBottom w:val="0"/>
      <w:divBdr>
        <w:top w:val="none" w:sz="0" w:space="0" w:color="auto"/>
        <w:left w:val="none" w:sz="0" w:space="0" w:color="auto"/>
        <w:bottom w:val="none" w:sz="0" w:space="0" w:color="auto"/>
        <w:right w:val="none" w:sz="0" w:space="0" w:color="auto"/>
      </w:divBdr>
      <w:divsChild>
        <w:div w:id="835419829">
          <w:marLeft w:val="4350"/>
          <w:marRight w:val="0"/>
          <w:marTop w:val="0"/>
          <w:marBottom w:val="0"/>
          <w:divBdr>
            <w:top w:val="none" w:sz="0" w:space="0" w:color="auto"/>
            <w:left w:val="none" w:sz="0" w:space="0" w:color="auto"/>
            <w:bottom w:val="none" w:sz="0" w:space="0" w:color="auto"/>
            <w:right w:val="none" w:sz="0" w:space="0" w:color="auto"/>
          </w:divBdr>
        </w:div>
      </w:divsChild>
    </w:div>
    <w:div w:id="1354259320">
      <w:bodyDiv w:val="1"/>
      <w:marLeft w:val="0"/>
      <w:marRight w:val="0"/>
      <w:marTop w:val="0"/>
      <w:marBottom w:val="0"/>
      <w:divBdr>
        <w:top w:val="none" w:sz="0" w:space="0" w:color="auto"/>
        <w:left w:val="none" w:sz="0" w:space="0" w:color="auto"/>
        <w:bottom w:val="none" w:sz="0" w:space="0" w:color="auto"/>
        <w:right w:val="none" w:sz="0" w:space="0" w:color="auto"/>
      </w:divBdr>
    </w:div>
    <w:div w:id="1398941698">
      <w:bodyDiv w:val="1"/>
      <w:marLeft w:val="0"/>
      <w:marRight w:val="0"/>
      <w:marTop w:val="0"/>
      <w:marBottom w:val="0"/>
      <w:divBdr>
        <w:top w:val="none" w:sz="0" w:space="0" w:color="auto"/>
        <w:left w:val="none" w:sz="0" w:space="0" w:color="auto"/>
        <w:bottom w:val="none" w:sz="0" w:space="0" w:color="auto"/>
        <w:right w:val="none" w:sz="0" w:space="0" w:color="auto"/>
      </w:divBdr>
      <w:divsChild>
        <w:div w:id="1639415472">
          <w:marLeft w:val="5250"/>
          <w:marRight w:val="300"/>
          <w:marTop w:val="0"/>
          <w:marBottom w:val="0"/>
          <w:divBdr>
            <w:top w:val="none" w:sz="0" w:space="0" w:color="auto"/>
            <w:left w:val="none" w:sz="0" w:space="0" w:color="auto"/>
            <w:bottom w:val="none" w:sz="0" w:space="0" w:color="auto"/>
            <w:right w:val="none" w:sz="0" w:space="0" w:color="auto"/>
          </w:divBdr>
        </w:div>
      </w:divsChild>
    </w:div>
    <w:div w:id="1995067583">
      <w:bodyDiv w:val="1"/>
      <w:marLeft w:val="0"/>
      <w:marRight w:val="0"/>
      <w:marTop w:val="0"/>
      <w:marBottom w:val="0"/>
      <w:divBdr>
        <w:top w:val="none" w:sz="0" w:space="0" w:color="auto"/>
        <w:left w:val="none" w:sz="0" w:space="0" w:color="auto"/>
        <w:bottom w:val="none" w:sz="0" w:space="0" w:color="auto"/>
        <w:right w:val="none" w:sz="0" w:space="0" w:color="auto"/>
      </w:divBdr>
    </w:div>
    <w:div w:id="2019305581">
      <w:bodyDiv w:val="1"/>
      <w:marLeft w:val="0"/>
      <w:marRight w:val="0"/>
      <w:marTop w:val="0"/>
      <w:marBottom w:val="0"/>
      <w:divBdr>
        <w:top w:val="none" w:sz="0" w:space="0" w:color="auto"/>
        <w:left w:val="none" w:sz="0" w:space="0" w:color="auto"/>
        <w:bottom w:val="none" w:sz="0" w:space="0" w:color="auto"/>
        <w:right w:val="none" w:sz="0" w:space="0" w:color="auto"/>
      </w:divBdr>
      <w:divsChild>
        <w:div w:id="1282616830">
          <w:marLeft w:val="300"/>
          <w:marRight w:val="300"/>
          <w:marTop w:val="0"/>
          <w:marBottom w:val="0"/>
          <w:divBdr>
            <w:top w:val="none" w:sz="0" w:space="0" w:color="auto"/>
            <w:left w:val="none" w:sz="0" w:space="0" w:color="auto"/>
            <w:bottom w:val="none" w:sz="0" w:space="0" w:color="auto"/>
            <w:right w:val="none" w:sz="0" w:space="0" w:color="auto"/>
          </w:divBdr>
          <w:divsChild>
            <w:div w:id="213855336">
              <w:marLeft w:val="0"/>
              <w:marRight w:val="0"/>
              <w:marTop w:val="0"/>
              <w:marBottom w:val="0"/>
              <w:divBdr>
                <w:top w:val="single" w:sz="24" w:space="0" w:color="F6F496"/>
                <w:left w:val="single" w:sz="24" w:space="0" w:color="FFFFFF"/>
                <w:bottom w:val="single" w:sz="24" w:space="0" w:color="FFFFFF"/>
                <w:right w:val="single" w:sz="24" w:space="0" w:color="FFFFFF"/>
              </w:divBdr>
              <w:divsChild>
                <w:div w:id="15721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87364">
      <w:bodyDiv w:val="1"/>
      <w:marLeft w:val="0"/>
      <w:marRight w:val="0"/>
      <w:marTop w:val="0"/>
      <w:marBottom w:val="0"/>
      <w:divBdr>
        <w:top w:val="none" w:sz="0" w:space="0" w:color="auto"/>
        <w:left w:val="none" w:sz="0" w:space="0" w:color="auto"/>
        <w:bottom w:val="none" w:sz="0" w:space="0" w:color="auto"/>
        <w:right w:val="none" w:sz="0" w:space="0" w:color="auto"/>
      </w:divBdr>
      <w:divsChild>
        <w:div w:id="978419400">
          <w:marLeft w:val="43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5733</TotalTime>
  <Pages>1</Pages>
  <Words>1603</Words>
  <Characters>8659</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2024-07-21T13:52:00Z</cp:lastPrinted>
  <dcterms:created xsi:type="dcterms:W3CDTF">2024-07-20T15:48:00Z</dcterms:created>
  <dcterms:modified xsi:type="dcterms:W3CDTF">2024-07-25T07:43:00Z</dcterms:modified>
</cp:coreProperties>
</file>