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4A" w:rsidRDefault="00413A4A" w:rsidP="00413A4A">
      <w:pPr>
        <w:spacing w:after="0" w:line="240" w:lineRule="auto"/>
        <w:jc w:val="center"/>
      </w:pPr>
      <w:r>
        <w:t>ΤΡΑΠΕΖΑ ΘΕΜΑΤΩΝ: ΛΑΤΙΝΙΚΑ Β΄ΛΥΚΕΙΟΥ, ΜΑΘΗΜΑ 11</w:t>
      </w:r>
    </w:p>
    <w:p w:rsidR="00413A4A" w:rsidRPr="00413A4A" w:rsidRDefault="00413A4A" w:rsidP="00413A4A">
      <w:pPr>
        <w:pStyle w:val="Web"/>
        <w:spacing w:before="0" w:beforeAutospacing="0" w:after="0" w:afterAutospacing="0"/>
        <w:jc w:val="center"/>
        <w:rPr>
          <w:rStyle w:val="a3"/>
          <w:rFonts w:asciiTheme="minorHAnsi" w:hAnsiTheme="minorHAnsi" w:cstheme="minorHAnsi"/>
          <w:b w:val="0"/>
          <w:color w:val="21262C"/>
        </w:rPr>
      </w:pPr>
    </w:p>
    <w:p w:rsidR="003C090D" w:rsidRPr="00413A4A" w:rsidRDefault="003C090D" w:rsidP="00413A4A">
      <w:pPr>
        <w:pStyle w:val="Web"/>
        <w:spacing w:before="0" w:beforeAutospacing="0" w:after="0" w:afterAutospacing="0"/>
        <w:rPr>
          <w:rStyle w:val="a3"/>
          <w:rFonts w:asciiTheme="minorHAnsi" w:hAnsiTheme="minorHAnsi" w:cstheme="minorHAnsi"/>
          <w:color w:val="21262C"/>
        </w:rPr>
      </w:pPr>
      <w:r w:rsidRPr="00413A4A">
        <w:rPr>
          <w:rStyle w:val="a3"/>
          <w:rFonts w:asciiTheme="minorHAnsi" w:hAnsiTheme="minorHAnsi" w:cstheme="minorHAnsi"/>
          <w:color w:val="21262C"/>
        </w:rPr>
        <w:t>15331</w:t>
      </w:r>
    </w:p>
    <w:p w:rsidR="003C090D" w:rsidRPr="00413A4A" w:rsidRDefault="003C090D" w:rsidP="00413A4A">
      <w:pPr>
        <w:pStyle w:val="Web"/>
        <w:spacing w:before="0" w:beforeAutospacing="0" w:after="0" w:afterAutospacing="0"/>
        <w:rPr>
          <w:rFonts w:asciiTheme="minorHAnsi" w:hAnsiTheme="minorHAnsi" w:cstheme="minorHAnsi"/>
          <w:color w:val="21262C"/>
        </w:rPr>
      </w:pPr>
      <w:r w:rsidRPr="00413A4A">
        <w:rPr>
          <w:rStyle w:val="a3"/>
          <w:rFonts w:asciiTheme="minorHAnsi" w:hAnsiTheme="minorHAnsi" w:cstheme="minorHAnsi"/>
          <w:color w:val="21262C"/>
        </w:rPr>
        <w:t>ΜΑΘΗΜΑ I, ΜΑΘΗΜΑ ΧΙ</w:t>
      </w:r>
    </w:p>
    <w:p w:rsidR="003C090D" w:rsidRPr="00413A4A" w:rsidRDefault="003C090D" w:rsidP="00413A4A">
      <w:pPr>
        <w:pStyle w:val="Web"/>
        <w:spacing w:before="0" w:beforeAutospacing="0" w:after="0" w:afterAutospacing="0"/>
        <w:rPr>
          <w:rStyle w:val="a3"/>
          <w:rFonts w:asciiTheme="minorHAnsi" w:hAnsiTheme="minorHAnsi" w:cstheme="minorHAnsi"/>
          <w:color w:val="21262C"/>
        </w:rPr>
      </w:pPr>
      <w:r w:rsidRPr="00413A4A">
        <w:rPr>
          <w:rStyle w:val="a3"/>
          <w:rFonts w:asciiTheme="minorHAnsi" w:hAnsiTheme="minorHAnsi" w:cstheme="minorHAnsi"/>
          <w:color w:val="21262C"/>
        </w:rPr>
        <w:t>ΚΕΙΜΕΝΟ</w:t>
      </w:r>
    </w:p>
    <w:p w:rsidR="003C090D" w:rsidRPr="00413A4A" w:rsidRDefault="003C090D" w:rsidP="00413A4A">
      <w:pPr>
        <w:pStyle w:val="Web"/>
        <w:spacing w:before="0" w:beforeAutospacing="0" w:after="0" w:afterAutospacing="0"/>
        <w:rPr>
          <w:rStyle w:val="a3"/>
          <w:rFonts w:asciiTheme="minorHAnsi" w:hAnsiTheme="minorHAnsi" w:cstheme="minorHAnsi"/>
          <w:color w:val="21262C"/>
          <w:lang w:val="en-US"/>
        </w:rPr>
      </w:pPr>
      <w:r w:rsidRPr="00413A4A">
        <w:rPr>
          <w:rStyle w:val="a3"/>
          <w:rFonts w:asciiTheme="minorHAnsi" w:hAnsiTheme="minorHAnsi" w:cstheme="minorHAnsi"/>
          <w:color w:val="21262C"/>
          <w:shd w:val="clear" w:color="auto" w:fill="FFFFFF"/>
        </w:rPr>
        <w:t>β</w:t>
      </w:r>
      <w:r w:rsidRPr="00413A4A">
        <w:rPr>
          <w:rStyle w:val="a3"/>
          <w:rFonts w:asciiTheme="minorHAnsi" w:hAnsiTheme="minorHAnsi" w:cstheme="minorHAnsi"/>
          <w:color w:val="21262C"/>
          <w:shd w:val="clear" w:color="auto" w:fill="FFFFFF"/>
          <w:lang w:val="en-US"/>
        </w:rPr>
        <w:t>.</w:t>
      </w:r>
      <w:r w:rsidRPr="00413A4A">
        <w:rPr>
          <w:rFonts w:asciiTheme="minorHAnsi" w:hAnsiTheme="minorHAnsi" w:cstheme="minorHAnsi"/>
          <w:color w:val="21262C"/>
          <w:shd w:val="clear" w:color="auto" w:fill="FFFFFF"/>
          <w:lang w:val="en-US"/>
        </w:rPr>
        <w:t xml:space="preserve"> Hannibal, dux Carthaginiensis, VI </w:t>
      </w:r>
      <w:proofErr w:type="gramStart"/>
      <w:r w:rsidRPr="00413A4A">
        <w:rPr>
          <w:rFonts w:asciiTheme="minorHAnsi" w:hAnsiTheme="minorHAnsi" w:cstheme="minorHAnsi"/>
          <w:color w:val="21262C"/>
          <w:shd w:val="clear" w:color="auto" w:fill="FFFFFF"/>
          <w:lang w:val="en-US"/>
        </w:rPr>
        <w:t>et</w:t>
      </w:r>
      <w:proofErr w:type="gramEnd"/>
      <w:r w:rsidRPr="00413A4A">
        <w:rPr>
          <w:rFonts w:asciiTheme="minorHAnsi" w:hAnsiTheme="minorHAnsi" w:cstheme="minorHAnsi"/>
          <w:color w:val="21262C"/>
          <w:shd w:val="clear" w:color="auto" w:fill="FFFFFF"/>
          <w:lang w:val="en-US"/>
        </w:rPr>
        <w:t xml:space="preserve"> XX annos natus, omnes gentes Hispaniae bello superāvit et Saguntum vi expugnāvit. Postea Alpes, quae Italiam ab Galliā seiungunt, cum elephantis transiit. Ubi in Italiā fuit, apud Ticīnum, Trebiam, Trasumēnum </w:t>
      </w:r>
      <w:proofErr w:type="gramStart"/>
      <w:r w:rsidRPr="00413A4A">
        <w:rPr>
          <w:rFonts w:asciiTheme="minorHAnsi" w:hAnsiTheme="minorHAnsi" w:cstheme="minorHAnsi"/>
          <w:color w:val="21262C"/>
          <w:shd w:val="clear" w:color="auto" w:fill="FFFFFF"/>
          <w:lang w:val="en-US"/>
        </w:rPr>
        <w:t>et</w:t>
      </w:r>
      <w:proofErr w:type="gramEnd"/>
      <w:r w:rsidRPr="00413A4A">
        <w:rPr>
          <w:rFonts w:asciiTheme="minorHAnsi" w:hAnsiTheme="minorHAnsi" w:cstheme="minorHAnsi"/>
          <w:color w:val="21262C"/>
          <w:shd w:val="clear" w:color="auto" w:fill="FFFFFF"/>
          <w:lang w:val="en-US"/>
        </w:rPr>
        <w:t xml:space="preserve"> Cannas copias Rōmanōrum profligāvit et delēvit.</w:t>
      </w:r>
    </w:p>
    <w:p w:rsidR="003C090D" w:rsidRPr="00413A4A" w:rsidRDefault="003C090D" w:rsidP="00413A4A">
      <w:pPr>
        <w:pStyle w:val="Web"/>
        <w:spacing w:before="0" w:beforeAutospacing="0" w:after="0" w:afterAutospacing="0"/>
        <w:rPr>
          <w:rFonts w:asciiTheme="minorHAnsi" w:hAnsiTheme="minorHAnsi" w:cstheme="minorHAnsi"/>
          <w:color w:val="21262C"/>
        </w:rPr>
      </w:pPr>
      <w:r w:rsidRPr="00413A4A">
        <w:rPr>
          <w:rStyle w:val="a3"/>
          <w:rFonts w:asciiTheme="minorHAnsi" w:hAnsiTheme="minorHAnsi" w:cstheme="minorHAnsi"/>
          <w:color w:val="21262C"/>
        </w:rPr>
        <w:t>ΠΑΡΑΤΗΡΗΣΕΙΣ</w:t>
      </w:r>
      <w:r w:rsidRPr="00413A4A">
        <w:rPr>
          <w:rFonts w:asciiTheme="minorHAnsi" w:hAnsiTheme="minorHAnsi" w:cstheme="minorHAnsi"/>
          <w:color w:val="21262C"/>
        </w:rPr>
        <w:br/>
      </w:r>
      <w:r w:rsidRPr="00413A4A">
        <w:rPr>
          <w:rStyle w:val="a3"/>
          <w:rFonts w:asciiTheme="minorHAnsi" w:hAnsiTheme="minorHAnsi" w:cstheme="minorHAnsi"/>
          <w:color w:val="21262C"/>
        </w:rPr>
        <w:t>Α.</w:t>
      </w:r>
      <w:r w:rsidRPr="00413A4A">
        <w:rPr>
          <w:rFonts w:asciiTheme="minorHAnsi" w:hAnsiTheme="minorHAnsi" w:cstheme="minorHAnsi"/>
          <w:color w:val="21262C"/>
        </w:rPr>
        <w:t> Να μεταφραστούν στη Νέα Ελληνική τα παραπάνω αποσπάσματα.</w:t>
      </w:r>
      <w:r w:rsidRPr="00413A4A">
        <w:rPr>
          <w:rFonts w:asciiTheme="minorHAnsi" w:hAnsiTheme="minorHAnsi" w:cstheme="minorHAnsi"/>
          <w:color w:val="21262C"/>
        </w:rPr>
        <w:br/>
        <w:t>Μονάδες 20</w:t>
      </w:r>
    </w:p>
    <w:p w:rsidR="003C090D" w:rsidRPr="00413A4A" w:rsidRDefault="003C090D" w:rsidP="00413A4A">
      <w:pPr>
        <w:pStyle w:val="Web"/>
        <w:spacing w:before="0" w:beforeAutospacing="0" w:after="0" w:afterAutospacing="0"/>
        <w:rPr>
          <w:rFonts w:asciiTheme="minorHAnsi" w:hAnsiTheme="minorHAnsi" w:cstheme="minorHAnsi"/>
          <w:color w:val="21262C"/>
        </w:rPr>
      </w:pPr>
      <w:r w:rsidRPr="00413A4A">
        <w:rPr>
          <w:rStyle w:val="a3"/>
          <w:rFonts w:asciiTheme="minorHAnsi" w:hAnsiTheme="minorHAnsi" w:cstheme="minorHAnsi"/>
          <w:color w:val="21262C"/>
        </w:rPr>
        <w:t>Β.2.</w:t>
      </w:r>
      <w:r w:rsidRPr="00413A4A">
        <w:rPr>
          <w:rFonts w:asciiTheme="minorHAnsi" w:hAnsiTheme="minorHAnsi" w:cstheme="minorHAnsi"/>
          <w:color w:val="21262C"/>
        </w:rPr>
        <w:t> Να βρείτε στο διδαγμένο κείμενο μία ετυμολογικά συγγενή λέξη για καθεμιά από τις παρακάτω ελληνικές: </w:t>
      </w:r>
      <w:r w:rsidRPr="00413A4A">
        <w:rPr>
          <w:rStyle w:val="a4"/>
          <w:rFonts w:asciiTheme="minorHAnsi" w:hAnsiTheme="minorHAnsi" w:cstheme="minorHAnsi"/>
          <w:color w:val="21262C"/>
        </w:rPr>
        <w:t>πλήρης</w:t>
      </w:r>
      <w:r w:rsidRPr="00413A4A">
        <w:rPr>
          <w:rFonts w:asciiTheme="minorHAnsi" w:hAnsiTheme="minorHAnsi" w:cstheme="minorHAnsi"/>
          <w:color w:val="21262C"/>
        </w:rPr>
        <w:t>, </w:t>
      </w:r>
      <w:r w:rsidRPr="00413A4A">
        <w:rPr>
          <w:rStyle w:val="a4"/>
          <w:rFonts w:asciiTheme="minorHAnsi" w:hAnsiTheme="minorHAnsi" w:cstheme="minorHAnsi"/>
          <w:color w:val="21262C"/>
        </w:rPr>
        <w:t>φουρτούνα</w:t>
      </w:r>
      <w:r w:rsidRPr="00413A4A">
        <w:rPr>
          <w:rFonts w:asciiTheme="minorHAnsi" w:hAnsiTheme="minorHAnsi" w:cstheme="minorHAnsi"/>
          <w:color w:val="21262C"/>
        </w:rPr>
        <w:t>, </w:t>
      </w:r>
      <w:r w:rsidRPr="00413A4A">
        <w:rPr>
          <w:rStyle w:val="a4"/>
          <w:rFonts w:asciiTheme="minorHAnsi" w:hAnsiTheme="minorHAnsi" w:cstheme="minorHAnsi"/>
          <w:color w:val="21262C"/>
        </w:rPr>
        <w:t>κοντράρω</w:t>
      </w:r>
      <w:r w:rsidRPr="00413A4A">
        <w:rPr>
          <w:rFonts w:asciiTheme="minorHAnsi" w:hAnsiTheme="minorHAnsi" w:cstheme="minorHAnsi"/>
          <w:color w:val="21262C"/>
        </w:rPr>
        <w:t>, </w:t>
      </w:r>
      <w:r w:rsidRPr="00413A4A">
        <w:rPr>
          <w:rStyle w:val="a4"/>
          <w:rFonts w:asciiTheme="minorHAnsi" w:hAnsiTheme="minorHAnsi" w:cstheme="minorHAnsi"/>
          <w:color w:val="21262C"/>
        </w:rPr>
        <w:t>δουκάτο</w:t>
      </w:r>
      <w:r w:rsidRPr="00413A4A">
        <w:rPr>
          <w:rFonts w:asciiTheme="minorHAnsi" w:hAnsiTheme="minorHAnsi" w:cstheme="minorHAnsi"/>
          <w:color w:val="21262C"/>
        </w:rPr>
        <w:t>, </w:t>
      </w:r>
      <w:r w:rsidRPr="00413A4A">
        <w:rPr>
          <w:rStyle w:val="a4"/>
          <w:rFonts w:asciiTheme="minorHAnsi" w:hAnsiTheme="minorHAnsi" w:cstheme="minorHAnsi"/>
          <w:color w:val="21262C"/>
        </w:rPr>
        <w:t>υπέροχος</w:t>
      </w:r>
      <w:r w:rsidRPr="00413A4A">
        <w:rPr>
          <w:rFonts w:asciiTheme="minorHAnsi" w:hAnsiTheme="minorHAnsi" w:cstheme="minorHAnsi"/>
          <w:color w:val="21262C"/>
        </w:rPr>
        <w:t>.</w:t>
      </w:r>
      <w:r w:rsidRPr="00413A4A">
        <w:rPr>
          <w:rFonts w:asciiTheme="minorHAnsi" w:hAnsiTheme="minorHAnsi" w:cstheme="minorHAnsi"/>
          <w:color w:val="21262C"/>
        </w:rPr>
        <w:br/>
        <w:t>Μονάδες 10</w:t>
      </w:r>
    </w:p>
    <w:p w:rsidR="003C090D" w:rsidRPr="00413A4A" w:rsidRDefault="003C090D" w:rsidP="00413A4A">
      <w:pPr>
        <w:pStyle w:val="Web"/>
        <w:spacing w:before="0" w:beforeAutospacing="0" w:after="0" w:afterAutospacing="0"/>
        <w:rPr>
          <w:rFonts w:asciiTheme="minorHAnsi" w:hAnsiTheme="minorHAnsi" w:cstheme="minorHAnsi"/>
          <w:color w:val="21262C"/>
        </w:rPr>
      </w:pPr>
      <w:r w:rsidRPr="00413A4A">
        <w:rPr>
          <w:rStyle w:val="a3"/>
          <w:rFonts w:asciiTheme="minorHAnsi" w:hAnsiTheme="minorHAnsi" w:cstheme="minorHAnsi"/>
          <w:color w:val="21262C"/>
        </w:rPr>
        <w:t>Β.6. α)</w:t>
      </w:r>
      <w:r w:rsidRPr="00413A4A">
        <w:rPr>
          <w:rFonts w:asciiTheme="minorHAnsi" w:hAnsiTheme="minorHAnsi" w:cstheme="minorHAnsi"/>
          <w:color w:val="21262C"/>
        </w:rPr>
        <w:t> Να αναγνωριστούν συντακτικά οι λέξεις:</w:t>
      </w:r>
      <w:r w:rsidRPr="00413A4A">
        <w:rPr>
          <w:rFonts w:asciiTheme="minorHAnsi" w:hAnsiTheme="minorHAnsi" w:cstheme="minorHAnsi"/>
          <w:color w:val="21262C"/>
        </w:rPr>
        <w:br/>
      </w:r>
      <w:r w:rsidRPr="00413A4A">
        <w:rPr>
          <w:rStyle w:val="a3"/>
          <w:rFonts w:asciiTheme="minorHAnsi" w:hAnsiTheme="minorHAnsi" w:cstheme="minorHAnsi"/>
          <w:i/>
          <w:iCs/>
          <w:color w:val="21262C"/>
        </w:rPr>
        <w:t>plenae:</w:t>
      </w:r>
      <w:r w:rsidRPr="00413A4A">
        <w:rPr>
          <w:rFonts w:asciiTheme="minorHAnsi" w:hAnsiTheme="minorHAnsi" w:cstheme="minorHAnsi"/>
          <w:color w:val="21262C"/>
        </w:rPr>
        <w:t> είναι……….. στο…………..</w:t>
      </w:r>
      <w:r w:rsidRPr="00413A4A">
        <w:rPr>
          <w:rFonts w:asciiTheme="minorHAnsi" w:hAnsiTheme="minorHAnsi" w:cstheme="minorHAnsi"/>
          <w:color w:val="21262C"/>
        </w:rPr>
        <w:br/>
      </w:r>
      <w:r w:rsidRPr="00413A4A">
        <w:rPr>
          <w:rStyle w:val="a3"/>
          <w:rFonts w:asciiTheme="minorHAnsi" w:hAnsiTheme="minorHAnsi" w:cstheme="minorHAnsi"/>
          <w:i/>
          <w:iCs/>
          <w:color w:val="21262C"/>
        </w:rPr>
        <w:t>querelarum:</w:t>
      </w:r>
      <w:r w:rsidRPr="00413A4A">
        <w:rPr>
          <w:rFonts w:asciiTheme="minorHAnsi" w:hAnsiTheme="minorHAnsi" w:cstheme="minorHAnsi"/>
          <w:color w:val="21262C"/>
        </w:rPr>
        <w:t> είναι……….. στο…………..</w:t>
      </w:r>
      <w:r w:rsidRPr="00413A4A">
        <w:rPr>
          <w:rFonts w:asciiTheme="minorHAnsi" w:hAnsiTheme="minorHAnsi" w:cstheme="minorHAnsi"/>
          <w:color w:val="21262C"/>
        </w:rPr>
        <w:br/>
      </w:r>
      <w:r w:rsidRPr="00413A4A">
        <w:rPr>
          <w:rStyle w:val="a3"/>
          <w:rFonts w:asciiTheme="minorHAnsi" w:hAnsiTheme="minorHAnsi" w:cstheme="minorHAnsi"/>
          <w:i/>
          <w:iCs/>
          <w:color w:val="21262C"/>
        </w:rPr>
        <w:t>unica:</w:t>
      </w:r>
      <w:r w:rsidRPr="00413A4A">
        <w:rPr>
          <w:rFonts w:asciiTheme="minorHAnsi" w:hAnsiTheme="minorHAnsi" w:cstheme="minorHAnsi"/>
          <w:color w:val="21262C"/>
        </w:rPr>
        <w:t> είναι……….. στο……………</w:t>
      </w:r>
      <w:r w:rsidRPr="00413A4A">
        <w:rPr>
          <w:rFonts w:asciiTheme="minorHAnsi" w:hAnsiTheme="minorHAnsi" w:cstheme="minorHAnsi"/>
          <w:color w:val="21262C"/>
        </w:rPr>
        <w:br/>
      </w:r>
      <w:r w:rsidRPr="00413A4A">
        <w:rPr>
          <w:rStyle w:val="a3"/>
          <w:rFonts w:asciiTheme="minorHAnsi" w:hAnsiTheme="minorHAnsi" w:cstheme="minorHAnsi"/>
          <w:i/>
          <w:iCs/>
          <w:color w:val="21262C"/>
        </w:rPr>
        <w:t>dux:</w:t>
      </w:r>
      <w:r w:rsidRPr="00413A4A">
        <w:rPr>
          <w:rFonts w:asciiTheme="minorHAnsi" w:hAnsiTheme="minorHAnsi" w:cstheme="minorHAnsi"/>
          <w:color w:val="21262C"/>
        </w:rPr>
        <w:t> είναι.……….. στο……………</w:t>
      </w:r>
      <w:r w:rsidRPr="00413A4A">
        <w:rPr>
          <w:rFonts w:asciiTheme="minorHAnsi" w:hAnsiTheme="minorHAnsi" w:cstheme="minorHAnsi"/>
          <w:color w:val="21262C"/>
        </w:rPr>
        <w:br/>
      </w:r>
      <w:r w:rsidRPr="00413A4A">
        <w:rPr>
          <w:rStyle w:val="a3"/>
          <w:rFonts w:asciiTheme="minorHAnsi" w:hAnsiTheme="minorHAnsi" w:cstheme="minorHAnsi"/>
          <w:i/>
          <w:iCs/>
          <w:color w:val="21262C"/>
        </w:rPr>
        <w:t>copias:</w:t>
      </w:r>
      <w:r w:rsidRPr="00413A4A">
        <w:rPr>
          <w:rFonts w:asciiTheme="minorHAnsi" w:hAnsiTheme="minorHAnsi" w:cstheme="minorHAnsi"/>
          <w:color w:val="21262C"/>
        </w:rPr>
        <w:t> είναι………… στα………/……..</w:t>
      </w:r>
      <w:r w:rsidRPr="00413A4A">
        <w:rPr>
          <w:rFonts w:asciiTheme="minorHAnsi" w:hAnsiTheme="minorHAnsi" w:cstheme="minorHAnsi"/>
          <w:color w:val="21262C"/>
        </w:rPr>
        <w:br/>
        <w:t>(μονάδες 10)</w:t>
      </w:r>
    </w:p>
    <w:p w:rsidR="00413A4A" w:rsidRDefault="00413A4A" w:rsidP="00413A4A">
      <w:pPr>
        <w:spacing w:after="0" w:line="240" w:lineRule="auto"/>
        <w:jc w:val="both"/>
        <w:rPr>
          <w:rFonts w:cstheme="minorHAnsi"/>
          <w:b/>
          <w:sz w:val="24"/>
          <w:szCs w:val="24"/>
        </w:rPr>
      </w:pPr>
    </w:p>
    <w:p w:rsidR="00D615D0" w:rsidRPr="00413A4A" w:rsidRDefault="00D615D0" w:rsidP="00413A4A">
      <w:pPr>
        <w:spacing w:after="0" w:line="240" w:lineRule="auto"/>
        <w:jc w:val="both"/>
        <w:rPr>
          <w:rFonts w:cstheme="minorHAnsi"/>
          <w:b/>
          <w:sz w:val="24"/>
          <w:szCs w:val="24"/>
        </w:rPr>
      </w:pPr>
      <w:r w:rsidRPr="00413A4A">
        <w:rPr>
          <w:rFonts w:cstheme="minorHAnsi"/>
          <w:b/>
          <w:sz w:val="24"/>
          <w:szCs w:val="24"/>
        </w:rPr>
        <w:t>ΜΑΘΗΜΑ Ι, ΜΑΘΗΜΑ ΧΙ</w:t>
      </w:r>
    </w:p>
    <w:p w:rsidR="00D615D0" w:rsidRPr="00413A4A" w:rsidRDefault="00D615D0" w:rsidP="00413A4A">
      <w:pPr>
        <w:spacing w:after="0" w:line="240" w:lineRule="auto"/>
        <w:jc w:val="both"/>
        <w:rPr>
          <w:rFonts w:cstheme="minorHAnsi"/>
          <w:b/>
          <w:sz w:val="24"/>
          <w:szCs w:val="24"/>
        </w:rPr>
      </w:pPr>
      <w:r w:rsidRPr="00413A4A">
        <w:rPr>
          <w:rFonts w:cstheme="minorHAnsi"/>
          <w:b/>
          <w:sz w:val="24"/>
          <w:szCs w:val="24"/>
        </w:rPr>
        <w:t>ΚΕΙΜΕΝΑ</w:t>
      </w:r>
    </w:p>
    <w:p w:rsidR="00D615D0" w:rsidRPr="00413A4A" w:rsidRDefault="00D615D0" w:rsidP="00413A4A">
      <w:pPr>
        <w:spacing w:after="0" w:line="240" w:lineRule="auto"/>
        <w:jc w:val="both"/>
        <w:rPr>
          <w:rFonts w:cstheme="minorHAnsi"/>
          <w:color w:val="000000"/>
          <w:sz w:val="24"/>
          <w:szCs w:val="24"/>
          <w:lang w:val="en-US"/>
        </w:rPr>
      </w:pPr>
      <w:r w:rsidRPr="00413A4A">
        <w:rPr>
          <w:rFonts w:cstheme="minorHAnsi"/>
          <w:color w:val="000000"/>
          <w:sz w:val="24"/>
          <w:szCs w:val="24"/>
        </w:rPr>
        <w:t>Β</w:t>
      </w:r>
      <w:r w:rsidRPr="00413A4A">
        <w:rPr>
          <w:rFonts w:cstheme="minorHAnsi"/>
          <w:color w:val="000000"/>
          <w:sz w:val="24"/>
          <w:szCs w:val="24"/>
          <w:lang w:val="en-US"/>
        </w:rPr>
        <w:t xml:space="preserve">) Hannibal, dux Carthaginiensis, VI et XX annos natus, omnes gentes Hispaniae bello superāvit et Saguntum vi expugnāvit. Postea Alpes, quae Italiam ab Galliā seiungunt, cum elephantis transiit. Ubi in Italiā fuit, apud Ticīnum, Trebiam, Trasumēnum </w:t>
      </w:r>
      <w:proofErr w:type="gramStart"/>
      <w:r w:rsidRPr="00413A4A">
        <w:rPr>
          <w:rFonts w:cstheme="minorHAnsi"/>
          <w:color w:val="000000"/>
          <w:sz w:val="24"/>
          <w:szCs w:val="24"/>
          <w:lang w:val="en-US"/>
        </w:rPr>
        <w:t>et</w:t>
      </w:r>
      <w:proofErr w:type="gramEnd"/>
      <w:r w:rsidRPr="00413A4A">
        <w:rPr>
          <w:rFonts w:cstheme="minorHAnsi"/>
          <w:color w:val="000000"/>
          <w:sz w:val="24"/>
          <w:szCs w:val="24"/>
          <w:lang w:val="en-US"/>
        </w:rPr>
        <w:t xml:space="preserve"> Cannas copias Rōmanōrum profligāvit et delēvit. </w:t>
      </w:r>
    </w:p>
    <w:p w:rsidR="00D615D0" w:rsidRPr="00413A4A" w:rsidRDefault="00D615D0" w:rsidP="00413A4A">
      <w:pPr>
        <w:spacing w:after="0" w:line="240" w:lineRule="auto"/>
        <w:jc w:val="both"/>
        <w:rPr>
          <w:rFonts w:cstheme="minorHAnsi"/>
          <w:color w:val="000000"/>
          <w:sz w:val="24"/>
          <w:szCs w:val="24"/>
          <w:lang w:val="en-US"/>
        </w:rPr>
      </w:pPr>
    </w:p>
    <w:p w:rsidR="00D615D0" w:rsidRPr="00413A4A" w:rsidRDefault="00D615D0" w:rsidP="00413A4A">
      <w:pPr>
        <w:spacing w:after="0" w:line="240" w:lineRule="auto"/>
        <w:jc w:val="both"/>
        <w:rPr>
          <w:rFonts w:cstheme="minorHAnsi"/>
          <w:b/>
          <w:color w:val="000000"/>
          <w:sz w:val="24"/>
          <w:szCs w:val="24"/>
        </w:rPr>
      </w:pPr>
      <w:r w:rsidRPr="00413A4A">
        <w:rPr>
          <w:rFonts w:cstheme="minorHAnsi"/>
          <w:b/>
          <w:color w:val="000000"/>
          <w:sz w:val="24"/>
          <w:szCs w:val="24"/>
        </w:rPr>
        <w:t>ΠΑΡΑΤΗΡΗΣΕΙΣ</w:t>
      </w:r>
    </w:p>
    <w:p w:rsidR="00D615D0" w:rsidRPr="00413A4A" w:rsidRDefault="00D615D0" w:rsidP="00413A4A">
      <w:pPr>
        <w:spacing w:after="0" w:line="240" w:lineRule="auto"/>
        <w:jc w:val="both"/>
        <w:rPr>
          <w:rFonts w:eastAsia="Times New Roman" w:cstheme="minorHAnsi"/>
          <w:sz w:val="24"/>
          <w:szCs w:val="24"/>
          <w:lang w:eastAsia="el-GR"/>
        </w:rPr>
      </w:pPr>
      <w:r w:rsidRPr="00413A4A">
        <w:rPr>
          <w:rFonts w:eastAsia="Times New Roman" w:cstheme="minorHAnsi"/>
          <w:sz w:val="24"/>
          <w:szCs w:val="24"/>
          <w:lang w:eastAsia="el-GR"/>
        </w:rPr>
        <w:t>Α. Να μεταφράσετε στη Νέα Ελληνική τα αποσπάσματα.</w:t>
      </w:r>
    </w:p>
    <w:p w:rsidR="00D615D0" w:rsidRPr="00413A4A" w:rsidRDefault="00D615D0" w:rsidP="00413A4A">
      <w:pPr>
        <w:spacing w:after="0" w:line="240" w:lineRule="auto"/>
        <w:ind w:left="7200"/>
        <w:jc w:val="right"/>
        <w:rPr>
          <w:rFonts w:cstheme="minorHAnsi"/>
          <w:b/>
          <w:sz w:val="24"/>
          <w:szCs w:val="24"/>
        </w:rPr>
      </w:pPr>
      <w:r w:rsidRPr="00413A4A">
        <w:rPr>
          <w:rFonts w:cstheme="minorHAnsi"/>
          <w:b/>
          <w:sz w:val="24"/>
          <w:szCs w:val="24"/>
        </w:rPr>
        <w:t>Μονάδες 20</w:t>
      </w:r>
    </w:p>
    <w:p w:rsidR="00D615D0" w:rsidRPr="00413A4A" w:rsidRDefault="00D615D0" w:rsidP="00413A4A">
      <w:pPr>
        <w:spacing w:after="0" w:line="240" w:lineRule="auto"/>
        <w:jc w:val="both"/>
        <w:rPr>
          <w:rFonts w:cstheme="minorHAnsi"/>
          <w:sz w:val="24"/>
          <w:szCs w:val="24"/>
        </w:rPr>
      </w:pPr>
      <w:r w:rsidRPr="00413A4A">
        <w:rPr>
          <w:rFonts w:cstheme="minorHAnsi"/>
          <w:sz w:val="24"/>
          <w:szCs w:val="24"/>
        </w:rPr>
        <w:t>Β. 2. Να επιλέξετε για καθεμία  λατινική λέξη της στήλης Α μια από τις δυο νεοελληνικές λέξεις  της στήλης Β που προτείνονται, με την οποία να  είναι ετυμολογικά συγγενής.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685"/>
      </w:tblGrid>
      <w:tr w:rsidR="00D615D0" w:rsidRPr="00413A4A" w:rsidTr="0087713D">
        <w:tc>
          <w:tcPr>
            <w:tcW w:w="2235" w:type="dxa"/>
          </w:tcPr>
          <w:p w:rsidR="00D615D0" w:rsidRPr="00413A4A" w:rsidRDefault="00D615D0" w:rsidP="00413A4A">
            <w:pPr>
              <w:spacing w:after="0" w:line="240" w:lineRule="auto"/>
              <w:jc w:val="center"/>
              <w:rPr>
                <w:rFonts w:cstheme="minorHAnsi"/>
                <w:sz w:val="24"/>
                <w:szCs w:val="24"/>
              </w:rPr>
            </w:pPr>
            <w:r w:rsidRPr="00413A4A">
              <w:rPr>
                <w:rFonts w:cstheme="minorHAnsi"/>
                <w:sz w:val="24"/>
                <w:szCs w:val="24"/>
              </w:rPr>
              <w:t>Α</w:t>
            </w:r>
          </w:p>
        </w:tc>
        <w:tc>
          <w:tcPr>
            <w:tcW w:w="3685" w:type="dxa"/>
          </w:tcPr>
          <w:p w:rsidR="00D615D0" w:rsidRPr="00413A4A" w:rsidRDefault="00D615D0" w:rsidP="00413A4A">
            <w:pPr>
              <w:spacing w:after="0" w:line="240" w:lineRule="auto"/>
              <w:jc w:val="center"/>
              <w:rPr>
                <w:rFonts w:cstheme="minorHAnsi"/>
                <w:sz w:val="24"/>
                <w:szCs w:val="24"/>
              </w:rPr>
            </w:pPr>
            <w:r w:rsidRPr="00413A4A">
              <w:rPr>
                <w:rFonts w:cstheme="minorHAnsi"/>
                <w:sz w:val="24"/>
                <w:szCs w:val="24"/>
              </w:rPr>
              <w:t>Β</w:t>
            </w:r>
          </w:p>
        </w:tc>
      </w:tr>
      <w:tr w:rsidR="00D615D0" w:rsidRPr="00413A4A" w:rsidTr="0087713D">
        <w:tc>
          <w:tcPr>
            <w:tcW w:w="2235" w:type="dxa"/>
          </w:tcPr>
          <w:p w:rsidR="00D615D0" w:rsidRPr="00413A4A" w:rsidRDefault="00D615D0" w:rsidP="00413A4A">
            <w:pPr>
              <w:spacing w:after="0" w:line="240" w:lineRule="auto"/>
              <w:jc w:val="both"/>
              <w:rPr>
                <w:rFonts w:cstheme="minorHAnsi"/>
                <w:sz w:val="24"/>
                <w:szCs w:val="24"/>
                <w:lang w:val="en-US"/>
              </w:rPr>
            </w:pPr>
            <w:r w:rsidRPr="00413A4A">
              <w:rPr>
                <w:rFonts w:cstheme="minorHAnsi"/>
                <w:sz w:val="24"/>
                <w:szCs w:val="24"/>
                <w:lang w:val="en-US"/>
              </w:rPr>
              <w:t>plenae</w:t>
            </w:r>
          </w:p>
        </w:tc>
        <w:tc>
          <w:tcPr>
            <w:tcW w:w="3685" w:type="dxa"/>
          </w:tcPr>
          <w:p w:rsidR="00D615D0" w:rsidRPr="00413A4A" w:rsidRDefault="00D615D0" w:rsidP="00413A4A">
            <w:pPr>
              <w:numPr>
                <w:ilvl w:val="0"/>
                <w:numId w:val="1"/>
              </w:numPr>
              <w:spacing w:after="0" w:line="240" w:lineRule="auto"/>
              <w:jc w:val="both"/>
              <w:rPr>
                <w:rFonts w:cstheme="minorHAnsi"/>
                <w:sz w:val="24"/>
                <w:szCs w:val="24"/>
                <w:lang w:val="en-US"/>
              </w:rPr>
            </w:pPr>
            <w:r w:rsidRPr="00413A4A">
              <w:rPr>
                <w:rFonts w:cstheme="minorHAnsi"/>
                <w:sz w:val="24"/>
                <w:szCs w:val="24"/>
              </w:rPr>
              <w:t>πλευρά</w:t>
            </w:r>
          </w:p>
          <w:p w:rsidR="00D615D0" w:rsidRPr="00413A4A" w:rsidRDefault="00D615D0" w:rsidP="00413A4A">
            <w:pPr>
              <w:numPr>
                <w:ilvl w:val="0"/>
                <w:numId w:val="1"/>
              </w:numPr>
              <w:spacing w:after="0" w:line="240" w:lineRule="auto"/>
              <w:jc w:val="both"/>
              <w:rPr>
                <w:rFonts w:cstheme="minorHAnsi"/>
                <w:sz w:val="24"/>
                <w:szCs w:val="24"/>
                <w:lang w:val="en-US"/>
              </w:rPr>
            </w:pPr>
            <w:r w:rsidRPr="00413A4A">
              <w:rPr>
                <w:rFonts w:cstheme="minorHAnsi"/>
                <w:sz w:val="24"/>
                <w:szCs w:val="24"/>
              </w:rPr>
              <w:t>πλήθος</w:t>
            </w:r>
          </w:p>
        </w:tc>
      </w:tr>
      <w:tr w:rsidR="00D615D0" w:rsidRPr="00413A4A" w:rsidTr="0087713D">
        <w:tc>
          <w:tcPr>
            <w:tcW w:w="2235" w:type="dxa"/>
          </w:tcPr>
          <w:p w:rsidR="00D615D0" w:rsidRPr="00413A4A" w:rsidRDefault="00D615D0" w:rsidP="00413A4A">
            <w:pPr>
              <w:spacing w:after="0" w:line="240" w:lineRule="auto"/>
              <w:jc w:val="both"/>
              <w:rPr>
                <w:rFonts w:cstheme="minorHAnsi"/>
                <w:sz w:val="24"/>
                <w:szCs w:val="24"/>
              </w:rPr>
            </w:pPr>
            <w:r w:rsidRPr="00413A4A">
              <w:rPr>
                <w:rFonts w:cstheme="minorHAnsi"/>
                <w:sz w:val="24"/>
                <w:szCs w:val="24"/>
                <w:lang w:val="en-US"/>
              </w:rPr>
              <w:t>fortunam</w:t>
            </w:r>
          </w:p>
        </w:tc>
        <w:tc>
          <w:tcPr>
            <w:tcW w:w="3685" w:type="dxa"/>
          </w:tcPr>
          <w:p w:rsidR="00D615D0" w:rsidRPr="00413A4A" w:rsidRDefault="00D615D0" w:rsidP="00413A4A">
            <w:pPr>
              <w:numPr>
                <w:ilvl w:val="0"/>
                <w:numId w:val="3"/>
              </w:numPr>
              <w:spacing w:after="0" w:line="240" w:lineRule="auto"/>
              <w:jc w:val="both"/>
              <w:rPr>
                <w:rFonts w:cstheme="minorHAnsi"/>
                <w:sz w:val="24"/>
                <w:szCs w:val="24"/>
                <w:lang w:val="en-US"/>
              </w:rPr>
            </w:pPr>
            <w:r w:rsidRPr="00413A4A">
              <w:rPr>
                <w:rFonts w:cstheme="minorHAnsi"/>
                <w:sz w:val="24"/>
                <w:szCs w:val="24"/>
              </w:rPr>
              <w:t>φουρτούνα</w:t>
            </w:r>
          </w:p>
          <w:p w:rsidR="00D615D0" w:rsidRPr="00413A4A" w:rsidRDefault="00D615D0" w:rsidP="00413A4A">
            <w:pPr>
              <w:numPr>
                <w:ilvl w:val="0"/>
                <w:numId w:val="3"/>
              </w:numPr>
              <w:spacing w:after="0" w:line="240" w:lineRule="auto"/>
              <w:jc w:val="both"/>
              <w:rPr>
                <w:rFonts w:cstheme="minorHAnsi"/>
                <w:sz w:val="24"/>
                <w:szCs w:val="24"/>
                <w:lang w:val="en-US"/>
              </w:rPr>
            </w:pPr>
            <w:r w:rsidRPr="00413A4A">
              <w:rPr>
                <w:rFonts w:cstheme="minorHAnsi"/>
                <w:sz w:val="24"/>
                <w:szCs w:val="24"/>
              </w:rPr>
              <w:t>φόρτος</w:t>
            </w:r>
          </w:p>
        </w:tc>
      </w:tr>
      <w:tr w:rsidR="00D615D0" w:rsidRPr="00413A4A" w:rsidTr="0087713D">
        <w:tc>
          <w:tcPr>
            <w:tcW w:w="2235" w:type="dxa"/>
          </w:tcPr>
          <w:p w:rsidR="00D615D0" w:rsidRPr="00413A4A" w:rsidRDefault="00D615D0" w:rsidP="00413A4A">
            <w:pPr>
              <w:spacing w:after="0" w:line="240" w:lineRule="auto"/>
              <w:jc w:val="both"/>
              <w:rPr>
                <w:rFonts w:cstheme="minorHAnsi"/>
                <w:sz w:val="24"/>
                <w:szCs w:val="24"/>
                <w:lang w:val="en-US"/>
              </w:rPr>
            </w:pPr>
            <w:r w:rsidRPr="00413A4A">
              <w:rPr>
                <w:rFonts w:cstheme="minorHAnsi"/>
                <w:sz w:val="24"/>
                <w:szCs w:val="24"/>
                <w:lang w:val="en-US"/>
              </w:rPr>
              <w:t>curae</w:t>
            </w:r>
          </w:p>
        </w:tc>
        <w:tc>
          <w:tcPr>
            <w:tcW w:w="3685" w:type="dxa"/>
          </w:tcPr>
          <w:p w:rsidR="00D615D0" w:rsidRPr="00413A4A" w:rsidRDefault="00D615D0" w:rsidP="00413A4A">
            <w:pPr>
              <w:numPr>
                <w:ilvl w:val="0"/>
                <w:numId w:val="2"/>
              </w:numPr>
              <w:spacing w:after="0" w:line="240" w:lineRule="auto"/>
              <w:jc w:val="both"/>
              <w:rPr>
                <w:rFonts w:cstheme="minorHAnsi"/>
                <w:sz w:val="24"/>
                <w:szCs w:val="24"/>
                <w:lang w:val="en-US"/>
              </w:rPr>
            </w:pPr>
            <w:r w:rsidRPr="00413A4A">
              <w:rPr>
                <w:rFonts w:cstheme="minorHAnsi"/>
                <w:sz w:val="24"/>
                <w:szCs w:val="24"/>
              </w:rPr>
              <w:t>κούρα</w:t>
            </w:r>
          </w:p>
          <w:p w:rsidR="00D615D0" w:rsidRPr="00413A4A" w:rsidRDefault="00D615D0" w:rsidP="00413A4A">
            <w:pPr>
              <w:numPr>
                <w:ilvl w:val="0"/>
                <w:numId w:val="2"/>
              </w:numPr>
              <w:spacing w:after="0" w:line="240" w:lineRule="auto"/>
              <w:jc w:val="both"/>
              <w:rPr>
                <w:rFonts w:cstheme="minorHAnsi"/>
                <w:sz w:val="24"/>
                <w:szCs w:val="24"/>
                <w:lang w:val="en-US"/>
              </w:rPr>
            </w:pPr>
            <w:r w:rsidRPr="00413A4A">
              <w:rPr>
                <w:rFonts w:cstheme="minorHAnsi"/>
                <w:sz w:val="24"/>
                <w:szCs w:val="24"/>
              </w:rPr>
              <w:t>κούρσα</w:t>
            </w:r>
          </w:p>
        </w:tc>
      </w:tr>
      <w:tr w:rsidR="00D615D0" w:rsidRPr="00413A4A" w:rsidTr="0087713D">
        <w:tc>
          <w:tcPr>
            <w:tcW w:w="2235" w:type="dxa"/>
          </w:tcPr>
          <w:p w:rsidR="00D615D0" w:rsidRPr="00413A4A" w:rsidRDefault="00D615D0" w:rsidP="00413A4A">
            <w:pPr>
              <w:spacing w:after="0" w:line="240" w:lineRule="auto"/>
              <w:jc w:val="both"/>
              <w:rPr>
                <w:rFonts w:cstheme="minorHAnsi"/>
                <w:sz w:val="24"/>
                <w:szCs w:val="24"/>
                <w:lang w:val="en-US"/>
              </w:rPr>
            </w:pPr>
            <w:r w:rsidRPr="00413A4A">
              <w:rPr>
                <w:rFonts w:cstheme="minorHAnsi"/>
                <w:sz w:val="24"/>
                <w:szCs w:val="24"/>
                <w:lang w:val="en-US"/>
              </w:rPr>
              <w:t>dux</w:t>
            </w:r>
          </w:p>
        </w:tc>
        <w:tc>
          <w:tcPr>
            <w:tcW w:w="3685" w:type="dxa"/>
          </w:tcPr>
          <w:p w:rsidR="00D615D0" w:rsidRPr="00413A4A" w:rsidRDefault="00D615D0" w:rsidP="00413A4A">
            <w:pPr>
              <w:numPr>
                <w:ilvl w:val="0"/>
                <w:numId w:val="4"/>
              </w:numPr>
              <w:spacing w:after="0" w:line="240" w:lineRule="auto"/>
              <w:jc w:val="both"/>
              <w:rPr>
                <w:rFonts w:cstheme="minorHAnsi"/>
                <w:sz w:val="24"/>
                <w:szCs w:val="24"/>
                <w:lang w:val="en-US"/>
              </w:rPr>
            </w:pPr>
            <w:r w:rsidRPr="00413A4A">
              <w:rPr>
                <w:rFonts w:cstheme="minorHAnsi"/>
                <w:sz w:val="24"/>
                <w:szCs w:val="24"/>
              </w:rPr>
              <w:t>δοκάρι</w:t>
            </w:r>
          </w:p>
          <w:p w:rsidR="00D615D0" w:rsidRPr="00413A4A" w:rsidRDefault="00D615D0" w:rsidP="00413A4A">
            <w:pPr>
              <w:numPr>
                <w:ilvl w:val="0"/>
                <w:numId w:val="4"/>
              </w:numPr>
              <w:spacing w:after="0" w:line="240" w:lineRule="auto"/>
              <w:jc w:val="both"/>
              <w:rPr>
                <w:rFonts w:cstheme="minorHAnsi"/>
                <w:sz w:val="24"/>
                <w:szCs w:val="24"/>
                <w:lang w:val="en-US"/>
              </w:rPr>
            </w:pPr>
            <w:r w:rsidRPr="00413A4A">
              <w:rPr>
                <w:rFonts w:cstheme="minorHAnsi"/>
                <w:sz w:val="24"/>
                <w:szCs w:val="24"/>
              </w:rPr>
              <w:t>δουκάτο</w:t>
            </w:r>
          </w:p>
        </w:tc>
      </w:tr>
      <w:tr w:rsidR="00D615D0" w:rsidRPr="00413A4A" w:rsidTr="0087713D">
        <w:tc>
          <w:tcPr>
            <w:tcW w:w="2235" w:type="dxa"/>
          </w:tcPr>
          <w:p w:rsidR="00D615D0" w:rsidRPr="00413A4A" w:rsidRDefault="00D615D0" w:rsidP="00413A4A">
            <w:pPr>
              <w:spacing w:after="0" w:line="240" w:lineRule="auto"/>
              <w:jc w:val="both"/>
              <w:rPr>
                <w:rFonts w:cstheme="minorHAnsi"/>
                <w:sz w:val="24"/>
                <w:szCs w:val="24"/>
                <w:lang w:val="en-US"/>
              </w:rPr>
            </w:pPr>
            <w:r w:rsidRPr="00413A4A">
              <w:rPr>
                <w:rFonts w:cstheme="minorHAnsi"/>
                <w:sz w:val="24"/>
                <w:szCs w:val="24"/>
                <w:lang w:val="en-US"/>
              </w:rPr>
              <w:t>copias</w:t>
            </w:r>
          </w:p>
        </w:tc>
        <w:tc>
          <w:tcPr>
            <w:tcW w:w="3685" w:type="dxa"/>
          </w:tcPr>
          <w:p w:rsidR="00D615D0" w:rsidRPr="00413A4A" w:rsidRDefault="00D615D0" w:rsidP="00413A4A">
            <w:pPr>
              <w:numPr>
                <w:ilvl w:val="0"/>
                <w:numId w:val="5"/>
              </w:numPr>
              <w:spacing w:after="0" w:line="240" w:lineRule="auto"/>
              <w:jc w:val="both"/>
              <w:rPr>
                <w:rFonts w:cstheme="minorHAnsi"/>
                <w:sz w:val="24"/>
                <w:szCs w:val="24"/>
                <w:lang w:val="en-US"/>
              </w:rPr>
            </w:pPr>
            <w:r w:rsidRPr="00413A4A">
              <w:rPr>
                <w:rFonts w:cstheme="minorHAnsi"/>
                <w:sz w:val="24"/>
                <w:szCs w:val="24"/>
              </w:rPr>
              <w:t>φωτοκόπια</w:t>
            </w:r>
          </w:p>
          <w:p w:rsidR="00D615D0" w:rsidRPr="00413A4A" w:rsidRDefault="00D615D0" w:rsidP="00413A4A">
            <w:pPr>
              <w:numPr>
                <w:ilvl w:val="0"/>
                <w:numId w:val="5"/>
              </w:numPr>
              <w:spacing w:after="0" w:line="240" w:lineRule="auto"/>
              <w:jc w:val="both"/>
              <w:rPr>
                <w:rFonts w:cstheme="minorHAnsi"/>
                <w:sz w:val="24"/>
                <w:szCs w:val="24"/>
                <w:lang w:val="en-US"/>
              </w:rPr>
            </w:pPr>
            <w:r w:rsidRPr="00413A4A">
              <w:rPr>
                <w:rFonts w:cstheme="minorHAnsi"/>
                <w:sz w:val="24"/>
                <w:szCs w:val="24"/>
              </w:rPr>
              <w:lastRenderedPageBreak/>
              <w:t>κοπιάζω</w:t>
            </w:r>
          </w:p>
        </w:tc>
      </w:tr>
    </w:tbl>
    <w:p w:rsidR="00D615D0" w:rsidRPr="00413A4A" w:rsidRDefault="00D615D0" w:rsidP="00413A4A">
      <w:pPr>
        <w:tabs>
          <w:tab w:val="left" w:pos="6750"/>
        </w:tabs>
        <w:spacing w:after="0" w:line="240" w:lineRule="auto"/>
        <w:jc w:val="right"/>
        <w:rPr>
          <w:rFonts w:cstheme="minorHAnsi"/>
          <w:b/>
          <w:sz w:val="24"/>
          <w:szCs w:val="24"/>
        </w:rPr>
      </w:pPr>
      <w:r w:rsidRPr="00413A4A">
        <w:rPr>
          <w:rFonts w:cstheme="minorHAnsi"/>
          <w:sz w:val="24"/>
          <w:szCs w:val="24"/>
        </w:rPr>
        <w:lastRenderedPageBreak/>
        <w:tab/>
      </w:r>
      <w:r w:rsidRPr="00413A4A">
        <w:rPr>
          <w:rFonts w:cstheme="minorHAnsi"/>
          <w:b/>
          <w:sz w:val="24"/>
          <w:szCs w:val="24"/>
        </w:rPr>
        <w:t>Μονάδες 10</w:t>
      </w:r>
    </w:p>
    <w:p w:rsidR="00D615D0" w:rsidRPr="00413A4A" w:rsidRDefault="00D615D0" w:rsidP="00413A4A">
      <w:pPr>
        <w:spacing w:after="0" w:line="240" w:lineRule="auto"/>
        <w:jc w:val="both"/>
        <w:rPr>
          <w:rFonts w:cstheme="minorHAnsi"/>
          <w:sz w:val="24"/>
          <w:szCs w:val="24"/>
        </w:rPr>
      </w:pPr>
      <w:r w:rsidRPr="00413A4A">
        <w:rPr>
          <w:rFonts w:cstheme="minorHAnsi"/>
          <w:sz w:val="24"/>
          <w:szCs w:val="24"/>
        </w:rPr>
        <w:t xml:space="preserve">  6. α) Να αναγνωριστούν συντακτικά οι λέξεις:</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3"/>
        <w:gridCol w:w="3435"/>
      </w:tblGrid>
      <w:tr w:rsidR="00D615D0" w:rsidRPr="00413A4A" w:rsidTr="0087713D">
        <w:trPr>
          <w:trHeight w:val="502"/>
        </w:trPr>
        <w:tc>
          <w:tcPr>
            <w:tcW w:w="1203" w:type="dxa"/>
          </w:tcPr>
          <w:p w:rsidR="00D615D0" w:rsidRPr="00413A4A" w:rsidRDefault="00D615D0" w:rsidP="00413A4A">
            <w:pPr>
              <w:spacing w:after="0" w:line="240" w:lineRule="auto"/>
              <w:jc w:val="both"/>
              <w:rPr>
                <w:rFonts w:cstheme="minorHAnsi"/>
                <w:sz w:val="24"/>
                <w:szCs w:val="24"/>
                <w:lang w:val="en-US"/>
              </w:rPr>
            </w:pPr>
            <w:r w:rsidRPr="00413A4A">
              <w:rPr>
                <w:rFonts w:cstheme="minorHAnsi"/>
                <w:sz w:val="24"/>
                <w:szCs w:val="24"/>
                <w:lang w:val="en-US"/>
              </w:rPr>
              <w:t>fortunam:</w:t>
            </w:r>
          </w:p>
        </w:tc>
        <w:tc>
          <w:tcPr>
            <w:tcW w:w="3435" w:type="dxa"/>
          </w:tcPr>
          <w:p w:rsidR="00D615D0" w:rsidRPr="00413A4A" w:rsidRDefault="00D615D0" w:rsidP="00413A4A">
            <w:pPr>
              <w:spacing w:after="0" w:line="240" w:lineRule="auto"/>
              <w:ind w:left="117"/>
              <w:jc w:val="both"/>
              <w:rPr>
                <w:rFonts w:cstheme="minorHAnsi"/>
                <w:sz w:val="24"/>
                <w:szCs w:val="24"/>
              </w:rPr>
            </w:pPr>
            <w:r w:rsidRPr="00413A4A">
              <w:rPr>
                <w:rFonts w:cstheme="minorHAnsi"/>
                <w:sz w:val="24"/>
                <w:szCs w:val="24"/>
              </w:rPr>
              <w:t>είναι………..       στο…………..</w:t>
            </w:r>
          </w:p>
        </w:tc>
      </w:tr>
      <w:tr w:rsidR="00D615D0" w:rsidRPr="00413A4A" w:rsidTr="0087713D">
        <w:trPr>
          <w:trHeight w:val="423"/>
        </w:trPr>
        <w:tc>
          <w:tcPr>
            <w:tcW w:w="1203" w:type="dxa"/>
          </w:tcPr>
          <w:p w:rsidR="00D615D0" w:rsidRPr="00413A4A" w:rsidRDefault="00D615D0" w:rsidP="00413A4A">
            <w:pPr>
              <w:spacing w:after="0" w:line="240" w:lineRule="auto"/>
              <w:jc w:val="both"/>
              <w:rPr>
                <w:rFonts w:cstheme="minorHAnsi"/>
                <w:sz w:val="24"/>
                <w:szCs w:val="24"/>
                <w:lang w:val="en-US"/>
              </w:rPr>
            </w:pPr>
            <w:r w:rsidRPr="00413A4A">
              <w:rPr>
                <w:rFonts w:cstheme="minorHAnsi"/>
                <w:sz w:val="24"/>
                <w:szCs w:val="24"/>
                <w:lang w:val="en-US"/>
              </w:rPr>
              <w:t>poetam:</w:t>
            </w:r>
          </w:p>
        </w:tc>
        <w:tc>
          <w:tcPr>
            <w:tcW w:w="3435" w:type="dxa"/>
          </w:tcPr>
          <w:p w:rsidR="00D615D0" w:rsidRPr="00413A4A" w:rsidRDefault="00D615D0" w:rsidP="00413A4A">
            <w:pPr>
              <w:spacing w:after="0" w:line="240" w:lineRule="auto"/>
              <w:ind w:left="102"/>
              <w:jc w:val="both"/>
              <w:rPr>
                <w:rFonts w:cstheme="minorHAnsi"/>
                <w:sz w:val="24"/>
                <w:szCs w:val="24"/>
              </w:rPr>
            </w:pPr>
            <w:r w:rsidRPr="00413A4A">
              <w:rPr>
                <w:rFonts w:cstheme="minorHAnsi"/>
                <w:sz w:val="24"/>
                <w:szCs w:val="24"/>
              </w:rPr>
              <w:t>είναι………..       στο…………..</w:t>
            </w:r>
          </w:p>
        </w:tc>
      </w:tr>
      <w:tr w:rsidR="00D615D0" w:rsidRPr="00413A4A" w:rsidTr="0087713D">
        <w:trPr>
          <w:trHeight w:val="420"/>
        </w:trPr>
        <w:tc>
          <w:tcPr>
            <w:tcW w:w="1203" w:type="dxa"/>
          </w:tcPr>
          <w:p w:rsidR="00D615D0" w:rsidRPr="00413A4A" w:rsidRDefault="00D615D0" w:rsidP="00413A4A">
            <w:pPr>
              <w:spacing w:after="0" w:line="240" w:lineRule="auto"/>
              <w:jc w:val="both"/>
              <w:rPr>
                <w:rFonts w:cstheme="minorHAnsi"/>
                <w:sz w:val="24"/>
                <w:szCs w:val="24"/>
              </w:rPr>
            </w:pPr>
            <w:r w:rsidRPr="00413A4A">
              <w:rPr>
                <w:rFonts w:cstheme="minorHAnsi"/>
                <w:sz w:val="24"/>
                <w:szCs w:val="24"/>
                <w:lang w:val="en-US"/>
              </w:rPr>
              <w:t>annos</w:t>
            </w:r>
            <w:r w:rsidRPr="00413A4A">
              <w:rPr>
                <w:rFonts w:cstheme="minorHAnsi"/>
                <w:sz w:val="24"/>
                <w:szCs w:val="24"/>
              </w:rPr>
              <w:t>:</w:t>
            </w:r>
          </w:p>
        </w:tc>
        <w:tc>
          <w:tcPr>
            <w:tcW w:w="3435" w:type="dxa"/>
          </w:tcPr>
          <w:p w:rsidR="00D615D0" w:rsidRPr="00413A4A" w:rsidRDefault="00D615D0" w:rsidP="00413A4A">
            <w:pPr>
              <w:spacing w:after="0" w:line="240" w:lineRule="auto"/>
              <w:jc w:val="both"/>
              <w:rPr>
                <w:rFonts w:cstheme="minorHAnsi"/>
                <w:sz w:val="24"/>
                <w:szCs w:val="24"/>
              </w:rPr>
            </w:pPr>
            <w:r w:rsidRPr="00413A4A">
              <w:rPr>
                <w:rFonts w:cstheme="minorHAnsi"/>
                <w:sz w:val="24"/>
                <w:szCs w:val="24"/>
              </w:rPr>
              <w:t xml:space="preserve">  είναι………..      στο……………</w:t>
            </w:r>
          </w:p>
        </w:tc>
      </w:tr>
      <w:tr w:rsidR="00D615D0" w:rsidRPr="00413A4A" w:rsidTr="0087713D">
        <w:trPr>
          <w:trHeight w:val="450"/>
        </w:trPr>
        <w:tc>
          <w:tcPr>
            <w:tcW w:w="1203" w:type="dxa"/>
          </w:tcPr>
          <w:p w:rsidR="00D615D0" w:rsidRPr="00413A4A" w:rsidRDefault="00D615D0" w:rsidP="00413A4A">
            <w:pPr>
              <w:spacing w:after="0" w:line="240" w:lineRule="auto"/>
              <w:jc w:val="both"/>
              <w:rPr>
                <w:rFonts w:cstheme="minorHAnsi"/>
                <w:sz w:val="24"/>
                <w:szCs w:val="24"/>
              </w:rPr>
            </w:pPr>
            <w:r w:rsidRPr="00413A4A">
              <w:rPr>
                <w:rFonts w:cstheme="minorHAnsi"/>
                <w:sz w:val="24"/>
                <w:szCs w:val="24"/>
                <w:lang w:val="en-US"/>
              </w:rPr>
              <w:t>omnes</w:t>
            </w:r>
            <w:r w:rsidRPr="00413A4A">
              <w:rPr>
                <w:rFonts w:cstheme="minorHAnsi"/>
                <w:sz w:val="24"/>
                <w:szCs w:val="24"/>
              </w:rPr>
              <w:t>:</w:t>
            </w:r>
          </w:p>
        </w:tc>
        <w:tc>
          <w:tcPr>
            <w:tcW w:w="3435" w:type="dxa"/>
          </w:tcPr>
          <w:p w:rsidR="00D615D0" w:rsidRPr="00413A4A" w:rsidRDefault="00D615D0" w:rsidP="00413A4A">
            <w:pPr>
              <w:spacing w:after="0" w:line="240" w:lineRule="auto"/>
              <w:jc w:val="both"/>
              <w:rPr>
                <w:rFonts w:cstheme="minorHAnsi"/>
                <w:sz w:val="24"/>
                <w:szCs w:val="24"/>
              </w:rPr>
            </w:pPr>
            <w:r w:rsidRPr="00413A4A">
              <w:rPr>
                <w:rFonts w:cstheme="minorHAnsi"/>
                <w:sz w:val="24"/>
                <w:szCs w:val="24"/>
              </w:rPr>
              <w:t xml:space="preserve">  </w:t>
            </w:r>
            <w:bookmarkStart w:id="0" w:name="_GoBack"/>
            <w:bookmarkEnd w:id="0"/>
            <w:r w:rsidRPr="00413A4A">
              <w:rPr>
                <w:rFonts w:cstheme="minorHAnsi"/>
                <w:sz w:val="24"/>
                <w:szCs w:val="24"/>
              </w:rPr>
              <w:t>είναι…………     στο……………</w:t>
            </w:r>
          </w:p>
        </w:tc>
      </w:tr>
      <w:tr w:rsidR="00D615D0" w:rsidRPr="00413A4A" w:rsidTr="0087713D">
        <w:trPr>
          <w:trHeight w:val="450"/>
        </w:trPr>
        <w:tc>
          <w:tcPr>
            <w:tcW w:w="1203" w:type="dxa"/>
          </w:tcPr>
          <w:p w:rsidR="00D615D0" w:rsidRPr="00413A4A" w:rsidRDefault="00D615D0" w:rsidP="00413A4A">
            <w:pPr>
              <w:spacing w:after="0" w:line="240" w:lineRule="auto"/>
              <w:rPr>
                <w:rFonts w:cstheme="minorHAnsi"/>
                <w:sz w:val="24"/>
                <w:szCs w:val="24"/>
              </w:rPr>
            </w:pPr>
            <w:r w:rsidRPr="00413A4A">
              <w:rPr>
                <w:rFonts w:cstheme="minorHAnsi"/>
                <w:sz w:val="24"/>
                <w:szCs w:val="24"/>
              </w:rPr>
              <w:t>vi:</w:t>
            </w:r>
          </w:p>
        </w:tc>
        <w:tc>
          <w:tcPr>
            <w:tcW w:w="3435" w:type="dxa"/>
          </w:tcPr>
          <w:p w:rsidR="00D615D0" w:rsidRPr="00413A4A" w:rsidRDefault="00D615D0" w:rsidP="00413A4A">
            <w:pPr>
              <w:spacing w:after="0" w:line="240" w:lineRule="auto"/>
              <w:rPr>
                <w:rFonts w:cstheme="minorHAnsi"/>
                <w:sz w:val="24"/>
                <w:szCs w:val="24"/>
              </w:rPr>
            </w:pPr>
            <w:r w:rsidRPr="00413A4A">
              <w:rPr>
                <w:rFonts w:cstheme="minorHAnsi"/>
                <w:sz w:val="24"/>
                <w:szCs w:val="24"/>
              </w:rPr>
              <w:t xml:space="preserve">  είναι.………..     στο……………</w:t>
            </w:r>
          </w:p>
        </w:tc>
      </w:tr>
    </w:tbl>
    <w:p w:rsidR="00D615D0" w:rsidRPr="00413A4A" w:rsidRDefault="00D615D0" w:rsidP="00413A4A">
      <w:pPr>
        <w:spacing w:after="0" w:line="240" w:lineRule="auto"/>
        <w:jc w:val="right"/>
        <w:rPr>
          <w:rFonts w:cstheme="minorHAnsi"/>
          <w:sz w:val="24"/>
          <w:szCs w:val="24"/>
        </w:rPr>
      </w:pPr>
      <w:r w:rsidRPr="00413A4A">
        <w:rPr>
          <w:rFonts w:cstheme="minorHAnsi"/>
          <w:sz w:val="24"/>
          <w:szCs w:val="24"/>
        </w:rPr>
        <w:t xml:space="preserve">                                                          (μονάδες 10)</w:t>
      </w:r>
    </w:p>
    <w:p w:rsidR="00D615D0" w:rsidRPr="00413A4A" w:rsidRDefault="00D615D0" w:rsidP="00413A4A">
      <w:pPr>
        <w:spacing w:after="0" w:line="240" w:lineRule="auto"/>
        <w:jc w:val="both"/>
        <w:rPr>
          <w:rFonts w:cstheme="minorHAnsi"/>
          <w:color w:val="000000"/>
          <w:sz w:val="24"/>
          <w:szCs w:val="24"/>
        </w:rPr>
      </w:pPr>
      <w:r w:rsidRPr="00413A4A">
        <w:rPr>
          <w:rFonts w:cstheme="minorHAnsi"/>
          <w:sz w:val="24"/>
          <w:szCs w:val="24"/>
        </w:rPr>
        <w:t xml:space="preserve">β) </w:t>
      </w:r>
      <w:r w:rsidRPr="00413A4A">
        <w:rPr>
          <w:rFonts w:cstheme="minorHAnsi"/>
          <w:color w:val="000000"/>
          <w:sz w:val="24"/>
          <w:szCs w:val="24"/>
          <w:lang w:val="en-US"/>
        </w:rPr>
        <w:t>Hannibal</w:t>
      </w:r>
      <w:r w:rsidRPr="00413A4A">
        <w:rPr>
          <w:rFonts w:cstheme="minorHAnsi"/>
          <w:color w:val="000000"/>
          <w:sz w:val="24"/>
          <w:szCs w:val="24"/>
        </w:rPr>
        <w:t xml:space="preserve">, </w:t>
      </w:r>
      <w:r w:rsidRPr="00413A4A">
        <w:rPr>
          <w:rFonts w:cstheme="minorHAnsi"/>
          <w:color w:val="000000"/>
          <w:sz w:val="24"/>
          <w:szCs w:val="24"/>
          <w:lang w:val="en-US"/>
        </w:rPr>
        <w:t>dux</w:t>
      </w:r>
      <w:r w:rsidRPr="00413A4A">
        <w:rPr>
          <w:rFonts w:cstheme="minorHAnsi"/>
          <w:color w:val="000000"/>
          <w:sz w:val="24"/>
          <w:szCs w:val="24"/>
        </w:rPr>
        <w:t xml:space="preserve"> </w:t>
      </w:r>
      <w:r w:rsidRPr="00413A4A">
        <w:rPr>
          <w:rFonts w:cstheme="minorHAnsi"/>
          <w:color w:val="000000"/>
          <w:sz w:val="24"/>
          <w:szCs w:val="24"/>
          <w:lang w:val="en-US"/>
        </w:rPr>
        <w:t>Carthaginiensis</w:t>
      </w:r>
      <w:r w:rsidRPr="00413A4A">
        <w:rPr>
          <w:rFonts w:cstheme="minorHAnsi"/>
          <w:color w:val="000000"/>
          <w:sz w:val="24"/>
          <w:szCs w:val="24"/>
        </w:rPr>
        <w:t>: Να μετατραπεί η παράθεση σε δευτερεύουσα αναφορική πρόταση. (μονάδες 10)</w:t>
      </w:r>
    </w:p>
    <w:p w:rsidR="006D3F63" w:rsidRPr="00413A4A" w:rsidRDefault="006D3F63" w:rsidP="00413A4A">
      <w:pPr>
        <w:spacing w:after="0" w:line="240" w:lineRule="auto"/>
        <w:rPr>
          <w:rFonts w:cstheme="minorHAnsi"/>
          <w:sz w:val="24"/>
          <w:szCs w:val="24"/>
        </w:rPr>
      </w:pPr>
    </w:p>
    <w:p w:rsidR="00701E3E" w:rsidRPr="00413A4A" w:rsidRDefault="00701E3E" w:rsidP="00413A4A">
      <w:pPr>
        <w:spacing w:after="0" w:line="240" w:lineRule="auto"/>
        <w:rPr>
          <w:rFonts w:cstheme="minorHAnsi"/>
          <w:sz w:val="24"/>
          <w:szCs w:val="24"/>
        </w:rPr>
      </w:pPr>
      <w:r w:rsidRPr="00413A4A">
        <w:rPr>
          <w:rFonts w:cstheme="minorHAnsi"/>
          <w:sz w:val="24"/>
          <w:szCs w:val="24"/>
        </w:rPr>
        <w:t>17394</w:t>
      </w:r>
    </w:p>
    <w:p w:rsidR="00701E3E" w:rsidRPr="00413A4A" w:rsidRDefault="00701E3E" w:rsidP="00413A4A">
      <w:pPr>
        <w:spacing w:after="0" w:line="240" w:lineRule="auto"/>
        <w:jc w:val="both"/>
        <w:rPr>
          <w:rFonts w:cstheme="minorHAnsi"/>
          <w:bCs/>
          <w:sz w:val="24"/>
          <w:szCs w:val="24"/>
        </w:rPr>
      </w:pPr>
      <w:r w:rsidRPr="00413A4A">
        <w:rPr>
          <w:rFonts w:cstheme="minorHAnsi"/>
          <w:b/>
          <w:bCs/>
          <w:sz w:val="24"/>
          <w:szCs w:val="24"/>
        </w:rPr>
        <w:t xml:space="preserve">ΜΑΘΗΜΑ </w:t>
      </w:r>
      <w:r w:rsidRPr="00413A4A">
        <w:rPr>
          <w:rFonts w:cstheme="minorHAnsi"/>
          <w:b/>
          <w:bCs/>
          <w:sz w:val="24"/>
          <w:szCs w:val="24"/>
          <w:lang w:val="en-US"/>
        </w:rPr>
        <w:t>V</w:t>
      </w:r>
      <w:r w:rsidRPr="00413A4A">
        <w:rPr>
          <w:rFonts w:cstheme="minorHAnsi"/>
          <w:b/>
          <w:bCs/>
          <w:sz w:val="24"/>
          <w:szCs w:val="24"/>
        </w:rPr>
        <w:t xml:space="preserve">, ΜΑΘΗΜΑ </w:t>
      </w:r>
      <w:r w:rsidRPr="00413A4A">
        <w:rPr>
          <w:rFonts w:cstheme="minorHAnsi"/>
          <w:b/>
          <w:bCs/>
          <w:sz w:val="24"/>
          <w:szCs w:val="24"/>
          <w:lang w:val="en-US"/>
        </w:rPr>
        <w:t>XI</w:t>
      </w:r>
      <w:r w:rsidRPr="00413A4A">
        <w:rPr>
          <w:rFonts w:cstheme="minorHAnsi"/>
          <w:b/>
          <w:bCs/>
          <w:sz w:val="24"/>
          <w:szCs w:val="24"/>
        </w:rPr>
        <w:t xml:space="preserve"> </w:t>
      </w:r>
    </w:p>
    <w:p w:rsidR="00701E3E" w:rsidRPr="00413A4A" w:rsidRDefault="00701E3E" w:rsidP="00413A4A">
      <w:pPr>
        <w:spacing w:after="0" w:line="240" w:lineRule="auto"/>
        <w:jc w:val="both"/>
        <w:rPr>
          <w:rFonts w:cstheme="minorHAnsi"/>
          <w:b/>
          <w:bCs/>
          <w:sz w:val="24"/>
          <w:szCs w:val="24"/>
        </w:rPr>
      </w:pPr>
      <w:r w:rsidRPr="00413A4A">
        <w:rPr>
          <w:rFonts w:cstheme="minorHAnsi"/>
          <w:b/>
          <w:bCs/>
          <w:sz w:val="24"/>
          <w:szCs w:val="24"/>
        </w:rPr>
        <w:t>ΚΕΙΜΕΝΟ</w:t>
      </w:r>
    </w:p>
    <w:p w:rsidR="00701E3E" w:rsidRPr="00413A4A" w:rsidRDefault="00701E3E" w:rsidP="00413A4A">
      <w:pPr>
        <w:spacing w:after="0" w:line="240" w:lineRule="auto"/>
        <w:jc w:val="both"/>
        <w:rPr>
          <w:rFonts w:cstheme="minorHAnsi"/>
          <w:bCs/>
          <w:sz w:val="24"/>
          <w:szCs w:val="24"/>
          <w:lang w:val="en-US"/>
        </w:rPr>
      </w:pPr>
      <w:r w:rsidRPr="00413A4A">
        <w:rPr>
          <w:rFonts w:cstheme="minorHAnsi"/>
          <w:bCs/>
          <w:sz w:val="24"/>
          <w:szCs w:val="24"/>
        </w:rPr>
        <w:t>α</w:t>
      </w:r>
      <w:r w:rsidRPr="00413A4A">
        <w:rPr>
          <w:rFonts w:cstheme="minorHAnsi"/>
          <w:bCs/>
          <w:sz w:val="24"/>
          <w:szCs w:val="24"/>
          <w:lang w:val="en-US"/>
        </w:rPr>
        <w:t xml:space="preserve">) Ultimis annis vitae suae in Campaniā se tenēbat. </w:t>
      </w:r>
      <w:proofErr w:type="gramStart"/>
      <w:r w:rsidRPr="00413A4A">
        <w:rPr>
          <w:rFonts w:cstheme="minorHAnsi"/>
          <w:bCs/>
          <w:sz w:val="24"/>
          <w:szCs w:val="24"/>
          <w:lang w:val="en-US"/>
        </w:rPr>
        <w:t>Multos in illis locis agros possidēbat.</w:t>
      </w:r>
      <w:proofErr w:type="gramEnd"/>
      <w:r w:rsidRPr="00413A4A">
        <w:rPr>
          <w:rFonts w:cstheme="minorHAnsi"/>
          <w:bCs/>
          <w:sz w:val="24"/>
          <w:szCs w:val="24"/>
          <w:lang w:val="en-US"/>
        </w:rPr>
        <w:t xml:space="preserve"> </w:t>
      </w:r>
      <w:proofErr w:type="gramStart"/>
      <w:r w:rsidRPr="00413A4A">
        <w:rPr>
          <w:rFonts w:cstheme="minorHAnsi"/>
          <w:bCs/>
          <w:sz w:val="24"/>
          <w:szCs w:val="24"/>
          <w:lang w:val="en-US"/>
        </w:rPr>
        <w:t>Silius animum tenerum habēbat.</w:t>
      </w:r>
      <w:proofErr w:type="gramEnd"/>
      <w:r w:rsidRPr="00413A4A">
        <w:rPr>
          <w:rFonts w:cstheme="minorHAnsi"/>
          <w:bCs/>
          <w:sz w:val="24"/>
          <w:szCs w:val="24"/>
          <w:lang w:val="en-US"/>
        </w:rPr>
        <w:t xml:space="preserve"> </w:t>
      </w:r>
      <w:proofErr w:type="gramStart"/>
      <w:r w:rsidRPr="00413A4A">
        <w:rPr>
          <w:rFonts w:cstheme="minorHAnsi"/>
          <w:bCs/>
          <w:sz w:val="24"/>
          <w:szCs w:val="24"/>
          <w:lang w:val="en-US"/>
        </w:rPr>
        <w:t>Gloriae Vergili studēbat ingeniumque eius fovēbat.</w:t>
      </w:r>
      <w:proofErr w:type="gramEnd"/>
      <w:r w:rsidRPr="00413A4A">
        <w:rPr>
          <w:rFonts w:cstheme="minorHAnsi"/>
          <w:bCs/>
          <w:sz w:val="24"/>
          <w:szCs w:val="24"/>
          <w:lang w:val="en-US"/>
        </w:rPr>
        <w:t xml:space="preserve"> </w:t>
      </w:r>
      <w:proofErr w:type="gramStart"/>
      <w:r w:rsidRPr="00413A4A">
        <w:rPr>
          <w:rFonts w:cstheme="minorHAnsi"/>
          <w:bCs/>
          <w:sz w:val="24"/>
          <w:szCs w:val="24"/>
          <w:lang w:val="en-US"/>
        </w:rPr>
        <w:t>Eum ut puer magistrum honorābat.</w:t>
      </w:r>
      <w:proofErr w:type="gramEnd"/>
      <w:r w:rsidRPr="00413A4A">
        <w:rPr>
          <w:rFonts w:cstheme="minorHAnsi"/>
          <w:bCs/>
          <w:sz w:val="24"/>
          <w:szCs w:val="24"/>
          <w:lang w:val="en-US"/>
        </w:rPr>
        <w:t xml:space="preserve"> </w:t>
      </w:r>
      <w:proofErr w:type="gramStart"/>
      <w:r w:rsidRPr="00413A4A">
        <w:rPr>
          <w:rFonts w:cstheme="minorHAnsi"/>
          <w:bCs/>
          <w:sz w:val="24"/>
          <w:szCs w:val="24"/>
          <w:lang w:val="en-US"/>
        </w:rPr>
        <w:t>Monumentum eius, quod Neapoli iacēbat, pro templo habēbat.</w:t>
      </w:r>
      <w:proofErr w:type="gramEnd"/>
    </w:p>
    <w:p w:rsidR="00701E3E" w:rsidRPr="00413A4A" w:rsidRDefault="00701E3E" w:rsidP="00413A4A">
      <w:pPr>
        <w:spacing w:after="0" w:line="240" w:lineRule="auto"/>
        <w:jc w:val="both"/>
        <w:rPr>
          <w:rFonts w:cstheme="minorHAnsi"/>
          <w:bCs/>
          <w:sz w:val="24"/>
          <w:szCs w:val="24"/>
          <w:lang w:val="en-US"/>
        </w:rPr>
      </w:pPr>
      <w:r w:rsidRPr="00413A4A">
        <w:rPr>
          <w:rFonts w:cstheme="minorHAnsi"/>
          <w:bCs/>
          <w:sz w:val="24"/>
          <w:szCs w:val="24"/>
        </w:rPr>
        <w:t>β</w:t>
      </w:r>
      <w:r w:rsidRPr="00413A4A">
        <w:rPr>
          <w:rFonts w:cstheme="minorHAnsi"/>
          <w:bCs/>
          <w:sz w:val="24"/>
          <w:szCs w:val="24"/>
          <w:lang w:val="en-US"/>
        </w:rPr>
        <w:t xml:space="preserve">) Hannibal, dux Carthaginiensis, VI et XX annos natus, omnes gentes Hispaniae bello superāvit et Saguntum vi expugnāvit. Postea Alpes, quae Italiam ab Galliā seiungunt, cum elephantis transiit. Ubi in Italiā fuit, apud Ticīnum, Trebiam, Trasumēnum </w:t>
      </w:r>
      <w:proofErr w:type="gramStart"/>
      <w:r w:rsidRPr="00413A4A">
        <w:rPr>
          <w:rFonts w:cstheme="minorHAnsi"/>
          <w:bCs/>
          <w:sz w:val="24"/>
          <w:szCs w:val="24"/>
          <w:lang w:val="en-US"/>
        </w:rPr>
        <w:t>et</w:t>
      </w:r>
      <w:proofErr w:type="gramEnd"/>
      <w:r w:rsidRPr="00413A4A">
        <w:rPr>
          <w:rFonts w:cstheme="minorHAnsi"/>
          <w:bCs/>
          <w:sz w:val="24"/>
          <w:szCs w:val="24"/>
          <w:lang w:val="en-US"/>
        </w:rPr>
        <w:t xml:space="preserve"> Cannas copias Rōmanōrum profligāvit et delēvit. </w:t>
      </w:r>
    </w:p>
    <w:p w:rsidR="00701E3E" w:rsidRPr="00413A4A" w:rsidRDefault="00701E3E" w:rsidP="00413A4A">
      <w:pPr>
        <w:spacing w:after="0" w:line="240" w:lineRule="auto"/>
        <w:jc w:val="both"/>
        <w:rPr>
          <w:rFonts w:cstheme="minorHAnsi"/>
          <w:bCs/>
          <w:sz w:val="24"/>
          <w:szCs w:val="24"/>
          <w:lang w:val="en-US"/>
        </w:rPr>
      </w:pPr>
    </w:p>
    <w:p w:rsidR="00701E3E" w:rsidRPr="00413A4A" w:rsidRDefault="00701E3E" w:rsidP="00413A4A">
      <w:pPr>
        <w:spacing w:after="0" w:line="240" w:lineRule="auto"/>
        <w:jc w:val="both"/>
        <w:rPr>
          <w:rFonts w:cstheme="minorHAnsi"/>
          <w:bCs/>
          <w:sz w:val="24"/>
          <w:szCs w:val="24"/>
        </w:rPr>
      </w:pPr>
      <w:r w:rsidRPr="00413A4A">
        <w:rPr>
          <w:rFonts w:cstheme="minorHAnsi"/>
          <w:b/>
          <w:bCs/>
          <w:sz w:val="24"/>
          <w:szCs w:val="24"/>
        </w:rPr>
        <w:t xml:space="preserve">ΠΑΡΑΤΗΡΗΣΕΙΣ </w:t>
      </w:r>
    </w:p>
    <w:p w:rsidR="00701E3E" w:rsidRPr="00413A4A" w:rsidRDefault="00701E3E" w:rsidP="00413A4A">
      <w:pPr>
        <w:spacing w:after="0" w:line="240" w:lineRule="auto"/>
        <w:jc w:val="both"/>
        <w:rPr>
          <w:rFonts w:cstheme="minorHAnsi"/>
          <w:bCs/>
          <w:sz w:val="24"/>
          <w:szCs w:val="24"/>
        </w:rPr>
      </w:pPr>
      <w:r w:rsidRPr="00413A4A">
        <w:rPr>
          <w:rFonts w:cstheme="minorHAnsi"/>
          <w:bCs/>
          <w:sz w:val="24"/>
          <w:szCs w:val="24"/>
        </w:rPr>
        <w:t xml:space="preserve">Α. Να μεταφραστούν στη Νέα Ελληνική τα παραπάνω αποσπάσματα. </w:t>
      </w:r>
    </w:p>
    <w:p w:rsidR="00701E3E" w:rsidRPr="00413A4A" w:rsidRDefault="00701E3E" w:rsidP="00413A4A">
      <w:pPr>
        <w:spacing w:after="0" w:line="240" w:lineRule="auto"/>
        <w:jc w:val="right"/>
        <w:rPr>
          <w:rFonts w:cstheme="minorHAnsi"/>
          <w:b/>
          <w:bCs/>
          <w:sz w:val="24"/>
          <w:szCs w:val="24"/>
        </w:rPr>
      </w:pPr>
      <w:r w:rsidRPr="00413A4A">
        <w:rPr>
          <w:rFonts w:cstheme="minorHAnsi"/>
          <w:b/>
          <w:bCs/>
          <w:sz w:val="24"/>
          <w:szCs w:val="24"/>
        </w:rPr>
        <w:t xml:space="preserve">            Μονάδες 20</w:t>
      </w:r>
    </w:p>
    <w:p w:rsidR="00701E3E" w:rsidRPr="00413A4A" w:rsidRDefault="00701E3E" w:rsidP="00413A4A">
      <w:pPr>
        <w:spacing w:after="0" w:line="240" w:lineRule="auto"/>
        <w:jc w:val="both"/>
        <w:rPr>
          <w:rFonts w:cstheme="minorHAnsi"/>
          <w:bCs/>
          <w:sz w:val="24"/>
          <w:szCs w:val="24"/>
        </w:rPr>
      </w:pPr>
      <w:r w:rsidRPr="00413A4A">
        <w:rPr>
          <w:rFonts w:cstheme="minorHAnsi"/>
          <w:bCs/>
          <w:sz w:val="24"/>
          <w:szCs w:val="24"/>
        </w:rPr>
        <w:t>Β. 2. Να αντιστοιχίσετε τις λατινικές λέξεις της στήλης Α΄ με τις ετυμολογικά συγγενείς νεοελληνικές λέξεις της στήλης Β΄. Δύο λέξεις της στήλης Β΄ περισσεύουν.</w:t>
      </w:r>
    </w:p>
    <w:tbl>
      <w:tblPr>
        <w:tblStyle w:val="a5"/>
        <w:tblW w:w="0" w:type="auto"/>
        <w:tblLook w:val="04A0"/>
      </w:tblPr>
      <w:tblGrid>
        <w:gridCol w:w="4257"/>
        <w:gridCol w:w="4265"/>
      </w:tblGrid>
      <w:tr w:rsidR="00701E3E" w:rsidRPr="00413A4A" w:rsidTr="0087713D">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 xml:space="preserve">ΣΤΗΛΗ Α΄ </w:t>
            </w:r>
          </w:p>
        </w:tc>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ΣΤΗΛΗ Β΄</w:t>
            </w:r>
          </w:p>
        </w:tc>
      </w:tr>
      <w:tr w:rsidR="00701E3E" w:rsidRPr="00413A4A" w:rsidTr="0087713D">
        <w:tc>
          <w:tcPr>
            <w:tcW w:w="4530" w:type="dxa"/>
          </w:tcPr>
          <w:p w:rsidR="00701E3E" w:rsidRPr="00413A4A" w:rsidRDefault="00701E3E" w:rsidP="00413A4A">
            <w:pPr>
              <w:jc w:val="both"/>
              <w:rPr>
                <w:rFonts w:cstheme="minorHAnsi"/>
                <w:bCs/>
                <w:sz w:val="24"/>
                <w:szCs w:val="24"/>
                <w:lang w:val="en-US"/>
              </w:rPr>
            </w:pPr>
            <w:r w:rsidRPr="00413A4A">
              <w:rPr>
                <w:rFonts w:cstheme="minorHAnsi"/>
                <w:bCs/>
                <w:sz w:val="24"/>
                <w:szCs w:val="24"/>
                <w:lang w:val="en-US"/>
              </w:rPr>
              <w:t>Campania</w:t>
            </w:r>
          </w:p>
        </w:tc>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τέμπλο</w:t>
            </w:r>
          </w:p>
        </w:tc>
      </w:tr>
      <w:tr w:rsidR="00701E3E" w:rsidRPr="00413A4A" w:rsidTr="0087713D">
        <w:tc>
          <w:tcPr>
            <w:tcW w:w="4530" w:type="dxa"/>
          </w:tcPr>
          <w:p w:rsidR="00701E3E" w:rsidRPr="00413A4A" w:rsidRDefault="00701E3E" w:rsidP="00413A4A">
            <w:pPr>
              <w:jc w:val="both"/>
              <w:rPr>
                <w:rFonts w:cstheme="minorHAnsi"/>
                <w:bCs/>
                <w:sz w:val="24"/>
                <w:szCs w:val="24"/>
                <w:lang w:val="en-US"/>
              </w:rPr>
            </w:pPr>
            <w:r w:rsidRPr="00413A4A">
              <w:rPr>
                <w:rFonts w:cstheme="minorHAnsi"/>
                <w:bCs/>
                <w:sz w:val="24"/>
                <w:szCs w:val="24"/>
                <w:lang w:val="en-US"/>
              </w:rPr>
              <w:t>animum</w:t>
            </w:r>
          </w:p>
        </w:tc>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τόπος</w:t>
            </w:r>
          </w:p>
        </w:tc>
      </w:tr>
      <w:tr w:rsidR="00701E3E" w:rsidRPr="00413A4A" w:rsidTr="0087713D">
        <w:tc>
          <w:tcPr>
            <w:tcW w:w="4530" w:type="dxa"/>
          </w:tcPr>
          <w:p w:rsidR="00701E3E" w:rsidRPr="00413A4A" w:rsidRDefault="00701E3E" w:rsidP="00413A4A">
            <w:pPr>
              <w:jc w:val="both"/>
              <w:rPr>
                <w:rFonts w:cstheme="minorHAnsi"/>
                <w:bCs/>
                <w:sz w:val="24"/>
                <w:szCs w:val="24"/>
                <w:lang w:val="en-US"/>
              </w:rPr>
            </w:pPr>
            <w:r w:rsidRPr="00413A4A">
              <w:rPr>
                <w:rFonts w:cstheme="minorHAnsi"/>
                <w:bCs/>
                <w:sz w:val="24"/>
                <w:szCs w:val="24"/>
                <w:lang w:val="en-US"/>
              </w:rPr>
              <w:t>templo</w:t>
            </w:r>
          </w:p>
        </w:tc>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σαμπάνια</w:t>
            </w:r>
          </w:p>
        </w:tc>
      </w:tr>
      <w:tr w:rsidR="00701E3E" w:rsidRPr="00413A4A" w:rsidTr="0087713D">
        <w:tc>
          <w:tcPr>
            <w:tcW w:w="4530" w:type="dxa"/>
          </w:tcPr>
          <w:p w:rsidR="00701E3E" w:rsidRPr="00413A4A" w:rsidRDefault="00701E3E" w:rsidP="00413A4A">
            <w:pPr>
              <w:jc w:val="both"/>
              <w:rPr>
                <w:rFonts w:cstheme="minorHAnsi"/>
                <w:bCs/>
                <w:sz w:val="24"/>
                <w:szCs w:val="24"/>
                <w:lang w:val="en-US"/>
              </w:rPr>
            </w:pPr>
            <w:r w:rsidRPr="00413A4A">
              <w:rPr>
                <w:rFonts w:cstheme="minorHAnsi"/>
                <w:bCs/>
                <w:sz w:val="24"/>
                <w:szCs w:val="24"/>
                <w:lang w:val="en-US"/>
              </w:rPr>
              <w:t>gentes</w:t>
            </w:r>
          </w:p>
        </w:tc>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γενιά</w:t>
            </w:r>
          </w:p>
        </w:tc>
      </w:tr>
      <w:tr w:rsidR="00701E3E" w:rsidRPr="00413A4A" w:rsidTr="0087713D">
        <w:tc>
          <w:tcPr>
            <w:tcW w:w="4530" w:type="dxa"/>
          </w:tcPr>
          <w:p w:rsidR="00701E3E" w:rsidRPr="00413A4A" w:rsidRDefault="00701E3E" w:rsidP="00413A4A">
            <w:pPr>
              <w:jc w:val="both"/>
              <w:rPr>
                <w:rFonts w:cstheme="minorHAnsi"/>
                <w:bCs/>
                <w:sz w:val="24"/>
                <w:szCs w:val="24"/>
                <w:lang w:val="en-US"/>
              </w:rPr>
            </w:pPr>
            <w:r w:rsidRPr="00413A4A">
              <w:rPr>
                <w:rFonts w:cstheme="minorHAnsi"/>
                <w:bCs/>
                <w:sz w:val="24"/>
                <w:szCs w:val="24"/>
                <w:lang w:val="en-US"/>
              </w:rPr>
              <w:t>superavit</w:t>
            </w:r>
          </w:p>
        </w:tc>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γνώση</w:t>
            </w:r>
          </w:p>
        </w:tc>
      </w:tr>
      <w:tr w:rsidR="00701E3E" w:rsidRPr="00413A4A" w:rsidTr="0087713D">
        <w:trPr>
          <w:gridBefore w:val="1"/>
          <w:wBefore w:w="4530" w:type="dxa"/>
        </w:trPr>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υπεροπλία</w:t>
            </w:r>
          </w:p>
        </w:tc>
      </w:tr>
      <w:tr w:rsidR="00701E3E" w:rsidRPr="00413A4A" w:rsidTr="0087713D">
        <w:trPr>
          <w:gridBefore w:val="1"/>
          <w:wBefore w:w="4530" w:type="dxa"/>
        </w:trPr>
        <w:tc>
          <w:tcPr>
            <w:tcW w:w="4530" w:type="dxa"/>
          </w:tcPr>
          <w:p w:rsidR="00701E3E" w:rsidRPr="00413A4A" w:rsidRDefault="00701E3E" w:rsidP="00413A4A">
            <w:pPr>
              <w:jc w:val="both"/>
              <w:rPr>
                <w:rFonts w:cstheme="minorHAnsi"/>
                <w:bCs/>
                <w:sz w:val="24"/>
                <w:szCs w:val="24"/>
              </w:rPr>
            </w:pPr>
            <w:r w:rsidRPr="00413A4A">
              <w:rPr>
                <w:rFonts w:cstheme="minorHAnsi"/>
                <w:bCs/>
                <w:sz w:val="24"/>
                <w:szCs w:val="24"/>
              </w:rPr>
              <w:t>άνεμος</w:t>
            </w:r>
          </w:p>
        </w:tc>
      </w:tr>
    </w:tbl>
    <w:p w:rsidR="00701E3E" w:rsidRPr="00413A4A" w:rsidRDefault="00701E3E" w:rsidP="00413A4A">
      <w:pPr>
        <w:spacing w:after="0" w:line="240" w:lineRule="auto"/>
        <w:jc w:val="right"/>
        <w:rPr>
          <w:rFonts w:cstheme="minorHAnsi"/>
          <w:b/>
          <w:bCs/>
          <w:sz w:val="24"/>
          <w:szCs w:val="24"/>
        </w:rPr>
      </w:pPr>
      <w:r w:rsidRPr="00413A4A">
        <w:rPr>
          <w:rFonts w:cstheme="minorHAnsi"/>
          <w:b/>
          <w:bCs/>
          <w:sz w:val="24"/>
          <w:szCs w:val="24"/>
        </w:rPr>
        <w:t>Μονάδες 10</w:t>
      </w:r>
    </w:p>
    <w:p w:rsidR="00701E3E" w:rsidRPr="00413A4A" w:rsidRDefault="00701E3E" w:rsidP="00413A4A">
      <w:pPr>
        <w:spacing w:after="0" w:line="240" w:lineRule="auto"/>
        <w:jc w:val="both"/>
        <w:rPr>
          <w:rFonts w:cstheme="minorHAnsi"/>
          <w:bCs/>
          <w:sz w:val="24"/>
          <w:szCs w:val="24"/>
        </w:rPr>
      </w:pPr>
      <w:r w:rsidRPr="00413A4A">
        <w:rPr>
          <w:rFonts w:cstheme="minorHAnsi"/>
          <w:bCs/>
          <w:sz w:val="24"/>
          <w:szCs w:val="24"/>
        </w:rPr>
        <w:t xml:space="preserve"> Β.6.α) Να αναγνωριστεί η συντακτική χρήση όλων των λέξεων του πρώτου αποσπάσματος που βρίσκονται σε πτώση γενική.</w:t>
      </w:r>
    </w:p>
    <w:p w:rsidR="00701E3E" w:rsidRPr="00413A4A" w:rsidRDefault="00701E3E" w:rsidP="00413A4A">
      <w:pPr>
        <w:spacing w:after="0" w:line="240" w:lineRule="auto"/>
        <w:jc w:val="right"/>
        <w:rPr>
          <w:rFonts w:cstheme="minorHAnsi"/>
          <w:bCs/>
          <w:sz w:val="24"/>
          <w:szCs w:val="24"/>
        </w:rPr>
      </w:pPr>
      <w:r w:rsidRPr="00413A4A">
        <w:rPr>
          <w:rFonts w:cstheme="minorHAnsi"/>
          <w:bCs/>
          <w:sz w:val="24"/>
          <w:szCs w:val="24"/>
        </w:rPr>
        <w:t>(μονάδες 10)</w:t>
      </w:r>
    </w:p>
    <w:p w:rsidR="00701E3E" w:rsidRPr="00413A4A" w:rsidRDefault="00701E3E" w:rsidP="00413A4A">
      <w:pPr>
        <w:spacing w:after="0" w:line="240" w:lineRule="auto"/>
        <w:jc w:val="both"/>
        <w:rPr>
          <w:rFonts w:cstheme="minorHAnsi"/>
          <w:bCs/>
          <w:sz w:val="24"/>
          <w:szCs w:val="24"/>
        </w:rPr>
      </w:pPr>
      <w:r w:rsidRPr="00413A4A">
        <w:rPr>
          <w:rFonts w:cstheme="minorHAnsi"/>
          <w:bCs/>
          <w:sz w:val="24"/>
          <w:szCs w:val="24"/>
        </w:rPr>
        <w:t xml:space="preserve">β) </w:t>
      </w:r>
      <w:r w:rsidRPr="00413A4A">
        <w:rPr>
          <w:rFonts w:cstheme="minorHAnsi"/>
          <w:bCs/>
          <w:sz w:val="24"/>
          <w:szCs w:val="24"/>
          <w:lang w:val="en-US"/>
        </w:rPr>
        <w:t>Multos</w:t>
      </w:r>
      <w:r w:rsidRPr="00413A4A">
        <w:rPr>
          <w:rFonts w:cstheme="minorHAnsi"/>
          <w:bCs/>
          <w:sz w:val="24"/>
          <w:szCs w:val="24"/>
        </w:rPr>
        <w:t xml:space="preserve"> </w:t>
      </w:r>
      <w:r w:rsidRPr="00413A4A">
        <w:rPr>
          <w:rFonts w:cstheme="minorHAnsi"/>
          <w:bCs/>
          <w:sz w:val="24"/>
          <w:szCs w:val="24"/>
          <w:lang w:val="en-US"/>
        </w:rPr>
        <w:t>agros</w:t>
      </w:r>
      <w:r w:rsidRPr="00413A4A">
        <w:rPr>
          <w:rFonts w:cstheme="minorHAnsi"/>
          <w:bCs/>
          <w:sz w:val="24"/>
          <w:szCs w:val="24"/>
        </w:rPr>
        <w:t xml:space="preserve"> </w:t>
      </w:r>
      <w:r w:rsidRPr="00413A4A">
        <w:rPr>
          <w:rFonts w:cstheme="minorHAnsi"/>
          <w:bCs/>
          <w:sz w:val="24"/>
          <w:szCs w:val="24"/>
          <w:lang w:val="en-US"/>
        </w:rPr>
        <w:t>possid</w:t>
      </w:r>
      <w:r w:rsidRPr="00413A4A">
        <w:rPr>
          <w:rFonts w:cstheme="minorHAnsi"/>
          <w:bCs/>
          <w:sz w:val="24"/>
          <w:szCs w:val="24"/>
        </w:rPr>
        <w:t>ē</w:t>
      </w:r>
      <w:r w:rsidRPr="00413A4A">
        <w:rPr>
          <w:rFonts w:cstheme="minorHAnsi"/>
          <w:bCs/>
          <w:sz w:val="24"/>
          <w:szCs w:val="24"/>
          <w:lang w:val="en-US"/>
        </w:rPr>
        <w:t>bat</w:t>
      </w:r>
      <w:r w:rsidRPr="00413A4A">
        <w:rPr>
          <w:rFonts w:cstheme="minorHAnsi"/>
          <w:bCs/>
          <w:sz w:val="24"/>
          <w:szCs w:val="24"/>
        </w:rPr>
        <w:t xml:space="preserve">: να μετατρέψετε τον επιθετικό προσδιορισμό σε αναφορική πρόταση. </w:t>
      </w:r>
    </w:p>
    <w:p w:rsidR="00701E3E" w:rsidRPr="00413A4A" w:rsidRDefault="00701E3E" w:rsidP="00413A4A">
      <w:pPr>
        <w:spacing w:after="0" w:line="240" w:lineRule="auto"/>
        <w:jc w:val="right"/>
        <w:rPr>
          <w:rFonts w:cstheme="minorHAnsi"/>
          <w:bCs/>
          <w:sz w:val="24"/>
          <w:szCs w:val="24"/>
        </w:rPr>
      </w:pPr>
      <w:r w:rsidRPr="00413A4A">
        <w:rPr>
          <w:rFonts w:cstheme="minorHAnsi"/>
          <w:bCs/>
          <w:sz w:val="24"/>
          <w:szCs w:val="24"/>
        </w:rPr>
        <w:t>(μονάδες 10)</w:t>
      </w:r>
    </w:p>
    <w:p w:rsidR="00701E3E" w:rsidRPr="00413A4A" w:rsidRDefault="00701E3E" w:rsidP="00413A4A">
      <w:pPr>
        <w:spacing w:after="0" w:line="240" w:lineRule="auto"/>
        <w:jc w:val="right"/>
        <w:rPr>
          <w:rFonts w:cstheme="minorHAnsi"/>
          <w:b/>
          <w:bCs/>
          <w:sz w:val="24"/>
          <w:szCs w:val="24"/>
        </w:rPr>
      </w:pPr>
      <w:r w:rsidRPr="00413A4A">
        <w:rPr>
          <w:rFonts w:cstheme="minorHAnsi"/>
          <w:b/>
          <w:bCs/>
          <w:sz w:val="24"/>
          <w:szCs w:val="24"/>
        </w:rPr>
        <w:lastRenderedPageBreak/>
        <w:t>Μονάδες 20</w:t>
      </w:r>
    </w:p>
    <w:p w:rsidR="00BC3B9C" w:rsidRPr="00413A4A" w:rsidRDefault="00BC3B9C" w:rsidP="00413A4A">
      <w:pPr>
        <w:spacing w:after="0" w:line="240" w:lineRule="auto"/>
        <w:jc w:val="right"/>
        <w:rPr>
          <w:rFonts w:cstheme="minorHAnsi"/>
          <w:b/>
          <w:bCs/>
          <w:sz w:val="24"/>
          <w:szCs w:val="24"/>
        </w:rPr>
      </w:pPr>
    </w:p>
    <w:p w:rsidR="00BC3B9C" w:rsidRPr="00413A4A" w:rsidRDefault="00BC3B9C" w:rsidP="00413A4A">
      <w:pPr>
        <w:spacing w:after="0" w:line="240" w:lineRule="auto"/>
        <w:jc w:val="both"/>
        <w:rPr>
          <w:rFonts w:cstheme="minorHAnsi"/>
          <w:b/>
          <w:bCs/>
          <w:sz w:val="24"/>
          <w:szCs w:val="24"/>
        </w:rPr>
      </w:pPr>
    </w:p>
    <w:p w:rsidR="00BC3B9C" w:rsidRPr="00413A4A" w:rsidRDefault="00BC3B9C" w:rsidP="00413A4A">
      <w:pPr>
        <w:spacing w:after="0" w:line="240" w:lineRule="auto"/>
        <w:jc w:val="both"/>
        <w:rPr>
          <w:rFonts w:cstheme="minorHAnsi"/>
          <w:b/>
          <w:bCs/>
          <w:sz w:val="24"/>
          <w:szCs w:val="24"/>
        </w:rPr>
      </w:pPr>
      <w:r w:rsidRPr="00413A4A">
        <w:rPr>
          <w:rFonts w:cstheme="minorHAnsi"/>
          <w:b/>
          <w:bCs/>
          <w:sz w:val="24"/>
          <w:szCs w:val="24"/>
        </w:rPr>
        <w:t>21321</w:t>
      </w:r>
    </w:p>
    <w:p w:rsidR="00BC3B9C" w:rsidRPr="00413A4A" w:rsidRDefault="00BC3B9C" w:rsidP="00413A4A">
      <w:pPr>
        <w:spacing w:after="0" w:line="240" w:lineRule="auto"/>
        <w:jc w:val="both"/>
        <w:rPr>
          <w:rFonts w:cstheme="minorHAnsi"/>
          <w:b/>
          <w:bCs/>
          <w:sz w:val="24"/>
          <w:szCs w:val="24"/>
        </w:rPr>
      </w:pPr>
      <w:r w:rsidRPr="00413A4A">
        <w:rPr>
          <w:rFonts w:cstheme="minorHAnsi"/>
          <w:b/>
          <w:bCs/>
          <w:sz w:val="24"/>
          <w:szCs w:val="24"/>
        </w:rPr>
        <w:t xml:space="preserve">ΜΑΘΗΜΑ </w:t>
      </w:r>
      <w:r w:rsidRPr="00413A4A">
        <w:rPr>
          <w:rFonts w:cstheme="minorHAnsi"/>
          <w:b/>
          <w:bCs/>
          <w:sz w:val="24"/>
          <w:szCs w:val="24"/>
          <w:lang w:val="en-US"/>
        </w:rPr>
        <w:t>VI</w:t>
      </w:r>
      <w:r w:rsidRPr="00413A4A">
        <w:rPr>
          <w:rFonts w:cstheme="minorHAnsi"/>
          <w:b/>
          <w:bCs/>
          <w:sz w:val="24"/>
          <w:szCs w:val="24"/>
        </w:rPr>
        <w:t>, ΜΑΘΗΜΑ Χ</w:t>
      </w:r>
      <w:r w:rsidRPr="00413A4A">
        <w:rPr>
          <w:rFonts w:cstheme="minorHAnsi"/>
          <w:b/>
          <w:bCs/>
          <w:sz w:val="24"/>
          <w:szCs w:val="24"/>
          <w:lang w:val="en-US"/>
        </w:rPr>
        <w:t>I</w:t>
      </w:r>
      <w:r w:rsidRPr="00413A4A">
        <w:rPr>
          <w:rFonts w:cstheme="minorHAnsi"/>
          <w:b/>
          <w:bCs/>
          <w:sz w:val="24"/>
          <w:szCs w:val="24"/>
        </w:rPr>
        <w:t xml:space="preserve">, ΜΑΘΗΜΑ </w:t>
      </w:r>
      <w:r w:rsidRPr="00413A4A">
        <w:rPr>
          <w:rFonts w:cstheme="minorHAnsi"/>
          <w:b/>
          <w:bCs/>
          <w:sz w:val="24"/>
          <w:szCs w:val="24"/>
          <w:lang w:val="en-US"/>
        </w:rPr>
        <w:t>XV</w:t>
      </w:r>
    </w:p>
    <w:p w:rsidR="00BC3B9C" w:rsidRPr="00413A4A" w:rsidRDefault="00BC3B9C" w:rsidP="00413A4A">
      <w:pPr>
        <w:spacing w:after="0" w:line="240" w:lineRule="auto"/>
        <w:jc w:val="both"/>
        <w:rPr>
          <w:rFonts w:cstheme="minorHAnsi"/>
          <w:b/>
          <w:bCs/>
          <w:sz w:val="24"/>
          <w:szCs w:val="24"/>
          <w:lang w:val="en-US"/>
        </w:rPr>
      </w:pPr>
      <w:r w:rsidRPr="00413A4A">
        <w:rPr>
          <w:rFonts w:cstheme="minorHAnsi"/>
          <w:b/>
          <w:bCs/>
          <w:sz w:val="24"/>
          <w:szCs w:val="24"/>
          <w:lang w:val="en-US"/>
        </w:rPr>
        <w:t>KEIMENA</w:t>
      </w:r>
    </w:p>
    <w:p w:rsidR="00BC3B9C" w:rsidRPr="00413A4A" w:rsidRDefault="00BC3B9C" w:rsidP="00413A4A">
      <w:pPr>
        <w:autoSpaceDE w:val="0"/>
        <w:autoSpaceDN w:val="0"/>
        <w:adjustRightInd w:val="0"/>
        <w:spacing w:after="0" w:line="240" w:lineRule="auto"/>
        <w:jc w:val="both"/>
        <w:rPr>
          <w:rFonts w:eastAsia="TimesNewRomanPSMT" w:cstheme="minorHAnsi"/>
          <w:sz w:val="24"/>
          <w:szCs w:val="24"/>
          <w:lang w:val="en-US"/>
        </w:rPr>
      </w:pPr>
      <w:r w:rsidRPr="00413A4A">
        <w:rPr>
          <w:rFonts w:cstheme="minorHAnsi"/>
          <w:sz w:val="24"/>
          <w:szCs w:val="24"/>
        </w:rPr>
        <w:t>α</w:t>
      </w:r>
      <w:r w:rsidRPr="00413A4A">
        <w:rPr>
          <w:rFonts w:cstheme="minorHAnsi"/>
          <w:sz w:val="24"/>
          <w:szCs w:val="24"/>
          <w:lang w:val="en-US"/>
        </w:rPr>
        <w:t xml:space="preserve">) </w:t>
      </w:r>
      <w:r w:rsidRPr="00413A4A">
        <w:rPr>
          <w:rFonts w:eastAsia="TimesNewRomanPSMT" w:cstheme="minorHAnsi"/>
          <w:sz w:val="24"/>
          <w:szCs w:val="24"/>
          <w:lang w:val="en-US"/>
        </w:rPr>
        <w:t>Legum ministri sunt magistrātus, legum interpretes iudices, legum denique omnes servi sumus: sic enim liberi esse possumus.</w:t>
      </w:r>
    </w:p>
    <w:p w:rsidR="00BC3B9C" w:rsidRPr="00413A4A" w:rsidRDefault="00BC3B9C" w:rsidP="00413A4A">
      <w:pPr>
        <w:autoSpaceDE w:val="0"/>
        <w:autoSpaceDN w:val="0"/>
        <w:adjustRightInd w:val="0"/>
        <w:spacing w:after="0" w:line="240" w:lineRule="auto"/>
        <w:jc w:val="both"/>
        <w:rPr>
          <w:rFonts w:eastAsia="TimesNewRomanPSMT" w:cstheme="minorHAnsi"/>
          <w:sz w:val="24"/>
          <w:szCs w:val="24"/>
          <w:lang w:val="en-US"/>
        </w:rPr>
      </w:pPr>
      <w:r w:rsidRPr="00413A4A">
        <w:rPr>
          <w:rFonts w:cstheme="minorHAnsi"/>
          <w:sz w:val="24"/>
          <w:szCs w:val="24"/>
        </w:rPr>
        <w:t>β</w:t>
      </w:r>
      <w:r w:rsidRPr="00413A4A">
        <w:rPr>
          <w:rFonts w:cstheme="minorHAnsi"/>
          <w:sz w:val="24"/>
          <w:szCs w:val="24"/>
          <w:lang w:val="en-US"/>
        </w:rPr>
        <w:t xml:space="preserve">) </w:t>
      </w:r>
      <w:r w:rsidRPr="00413A4A">
        <w:rPr>
          <w:rFonts w:eastAsia="TimesNewRomanPSMT" w:cstheme="minorHAnsi"/>
          <w:sz w:val="24"/>
          <w:szCs w:val="24"/>
          <w:lang w:val="en-US"/>
        </w:rPr>
        <w:t xml:space="preserve">In agro Falerno Hannibal ex insidiis Fabii Maximi se expedīvit. </w:t>
      </w:r>
      <w:proofErr w:type="gramStart"/>
      <w:r w:rsidRPr="00413A4A">
        <w:rPr>
          <w:rFonts w:eastAsia="TimesNewRomanPSMT" w:cstheme="minorHAnsi"/>
          <w:sz w:val="24"/>
          <w:szCs w:val="24"/>
          <w:lang w:val="en-US"/>
        </w:rPr>
        <w:t>Postquam XIV annos in Italiā complēvit, Carthaginienses eum in Africam revocavērunt.</w:t>
      </w:r>
      <w:proofErr w:type="gramEnd"/>
    </w:p>
    <w:p w:rsidR="00BC3B9C" w:rsidRPr="00413A4A" w:rsidRDefault="00BC3B9C" w:rsidP="00413A4A">
      <w:pPr>
        <w:autoSpaceDE w:val="0"/>
        <w:autoSpaceDN w:val="0"/>
        <w:adjustRightInd w:val="0"/>
        <w:spacing w:after="0" w:line="240" w:lineRule="auto"/>
        <w:jc w:val="both"/>
        <w:rPr>
          <w:rFonts w:eastAsia="TimesNewRomanPSMT" w:cstheme="minorHAnsi"/>
          <w:sz w:val="24"/>
          <w:szCs w:val="24"/>
          <w:lang w:val="en-US"/>
        </w:rPr>
      </w:pPr>
      <w:r w:rsidRPr="00413A4A">
        <w:rPr>
          <w:rFonts w:cstheme="minorHAnsi"/>
          <w:sz w:val="24"/>
          <w:szCs w:val="24"/>
        </w:rPr>
        <w:t>γ</w:t>
      </w:r>
      <w:r w:rsidRPr="00413A4A">
        <w:rPr>
          <w:rFonts w:cstheme="minorHAnsi"/>
          <w:sz w:val="24"/>
          <w:szCs w:val="24"/>
          <w:lang w:val="en-US"/>
        </w:rPr>
        <w:t xml:space="preserve">) </w:t>
      </w:r>
      <w:r w:rsidRPr="00413A4A">
        <w:rPr>
          <w:rFonts w:eastAsia="TimesNewRomanPSMT" w:cstheme="minorHAnsi"/>
          <w:sz w:val="24"/>
          <w:szCs w:val="24"/>
          <w:lang w:val="en-US"/>
        </w:rPr>
        <w:t xml:space="preserve">Cum civitas bellum gerit, magistrātus creantur cum vitae necisque potestāte. </w:t>
      </w:r>
      <w:bookmarkStart w:id="1" w:name="_Hlk101287836"/>
      <w:r w:rsidRPr="00413A4A">
        <w:rPr>
          <w:rFonts w:eastAsia="TimesNewRomanPSMT" w:cstheme="minorHAnsi"/>
          <w:sz w:val="24"/>
          <w:szCs w:val="24"/>
          <w:lang w:val="en-US"/>
        </w:rPr>
        <w:t xml:space="preserve">Equestribus proeliis </w:t>
      </w:r>
      <w:bookmarkEnd w:id="1"/>
      <w:r w:rsidRPr="00413A4A">
        <w:rPr>
          <w:rFonts w:eastAsia="TimesNewRomanPSMT" w:cstheme="minorHAnsi"/>
          <w:sz w:val="24"/>
          <w:szCs w:val="24"/>
          <w:lang w:val="en-US"/>
        </w:rPr>
        <w:t xml:space="preserve">saepe ex equis desiliunt ac pedibus proeliantur: ephippiōrum usus res turpis </w:t>
      </w:r>
      <w:proofErr w:type="gramStart"/>
      <w:r w:rsidRPr="00413A4A">
        <w:rPr>
          <w:rFonts w:eastAsia="TimesNewRomanPSMT" w:cstheme="minorHAnsi"/>
          <w:sz w:val="24"/>
          <w:szCs w:val="24"/>
          <w:lang w:val="en-US"/>
        </w:rPr>
        <w:t>et</w:t>
      </w:r>
      <w:proofErr w:type="gramEnd"/>
      <w:r w:rsidRPr="00413A4A">
        <w:rPr>
          <w:rFonts w:eastAsia="TimesNewRomanPSMT" w:cstheme="minorHAnsi"/>
          <w:sz w:val="24"/>
          <w:szCs w:val="24"/>
          <w:lang w:val="en-US"/>
        </w:rPr>
        <w:t xml:space="preserve"> iners habētur. </w:t>
      </w:r>
      <w:proofErr w:type="gramStart"/>
      <w:r w:rsidRPr="00413A4A">
        <w:rPr>
          <w:rFonts w:eastAsia="TimesNewRomanPSMT" w:cstheme="minorHAnsi"/>
          <w:sz w:val="24"/>
          <w:szCs w:val="24"/>
          <w:lang w:val="en-US"/>
        </w:rPr>
        <w:t>Vinum a mercatoribus ad se importāri non sinunt quod eā rē, ut arbitrantur, remollescunt homines atque effeminantur.</w:t>
      </w:r>
      <w:proofErr w:type="gramEnd"/>
      <w:r w:rsidRPr="00413A4A">
        <w:rPr>
          <w:rFonts w:cstheme="minorHAnsi"/>
          <w:sz w:val="24"/>
          <w:szCs w:val="24"/>
          <w:lang w:val="en-US"/>
        </w:rPr>
        <w:t xml:space="preserve"> </w:t>
      </w:r>
    </w:p>
    <w:p w:rsidR="00BC3B9C" w:rsidRPr="00413A4A" w:rsidRDefault="00BC3B9C" w:rsidP="00413A4A">
      <w:pPr>
        <w:spacing w:after="0" w:line="240" w:lineRule="auto"/>
        <w:jc w:val="both"/>
        <w:rPr>
          <w:rFonts w:eastAsia="Times New Roman" w:cstheme="minorHAnsi"/>
          <w:sz w:val="24"/>
          <w:szCs w:val="24"/>
          <w:lang w:val="en-US" w:eastAsia="el-GR"/>
        </w:rPr>
      </w:pPr>
    </w:p>
    <w:p w:rsidR="00BC3B9C" w:rsidRPr="00413A4A" w:rsidRDefault="00BC3B9C" w:rsidP="00413A4A">
      <w:pPr>
        <w:spacing w:after="0" w:line="240" w:lineRule="auto"/>
        <w:jc w:val="both"/>
        <w:rPr>
          <w:rFonts w:eastAsia="Times New Roman" w:cstheme="minorHAnsi"/>
          <w:b/>
          <w:bCs/>
          <w:sz w:val="24"/>
          <w:szCs w:val="24"/>
          <w:lang w:eastAsia="el-GR"/>
        </w:rPr>
      </w:pPr>
      <w:r w:rsidRPr="00413A4A">
        <w:rPr>
          <w:rFonts w:eastAsia="Times New Roman" w:cstheme="minorHAnsi"/>
          <w:b/>
          <w:bCs/>
          <w:sz w:val="24"/>
          <w:szCs w:val="24"/>
          <w:lang w:eastAsia="el-GR"/>
        </w:rPr>
        <w:t xml:space="preserve">ΠΑΡΑΤΗΡΗΣΕΙΣ </w:t>
      </w:r>
    </w:p>
    <w:p w:rsidR="00BC3B9C" w:rsidRPr="00413A4A" w:rsidRDefault="00BC3B9C" w:rsidP="00413A4A">
      <w:pPr>
        <w:spacing w:after="0" w:line="240" w:lineRule="auto"/>
        <w:jc w:val="both"/>
        <w:rPr>
          <w:rFonts w:eastAsia="Times New Roman" w:cstheme="minorHAnsi"/>
          <w:color w:val="000000"/>
          <w:sz w:val="24"/>
          <w:szCs w:val="24"/>
          <w:lang w:eastAsia="el-GR"/>
        </w:rPr>
      </w:pPr>
      <w:proofErr w:type="gramStart"/>
      <w:r w:rsidRPr="00413A4A">
        <w:rPr>
          <w:rFonts w:eastAsia="Times New Roman" w:cstheme="minorHAnsi"/>
          <w:color w:val="000000"/>
          <w:sz w:val="24"/>
          <w:szCs w:val="24"/>
          <w:lang w:val="en-US" w:eastAsia="el-GR"/>
        </w:rPr>
        <w:t>A</w:t>
      </w:r>
      <w:r w:rsidRPr="00413A4A">
        <w:rPr>
          <w:rFonts w:eastAsia="Times New Roman" w:cstheme="minorHAnsi"/>
          <w:color w:val="000000"/>
          <w:sz w:val="24"/>
          <w:szCs w:val="24"/>
          <w:lang w:eastAsia="el-GR"/>
        </w:rPr>
        <w:t>. Να μεταφράσετε στη Νέα Ελληνική τα αποσπάσματα.</w:t>
      </w:r>
      <w:proofErr w:type="gramEnd"/>
    </w:p>
    <w:p w:rsidR="00BC3B9C" w:rsidRPr="00413A4A" w:rsidRDefault="00BC3B9C" w:rsidP="00413A4A">
      <w:pPr>
        <w:spacing w:after="0" w:line="240" w:lineRule="auto"/>
        <w:jc w:val="right"/>
        <w:rPr>
          <w:rFonts w:eastAsia="Times New Roman" w:cstheme="minorHAnsi"/>
          <w:b/>
          <w:bCs/>
          <w:sz w:val="24"/>
          <w:szCs w:val="24"/>
          <w:lang w:eastAsia="el-GR"/>
        </w:rPr>
      </w:pP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b/>
          <w:bCs/>
          <w:sz w:val="24"/>
          <w:szCs w:val="24"/>
          <w:lang w:eastAsia="el-GR"/>
        </w:rPr>
        <w:t>Μονάδες 20</w:t>
      </w:r>
    </w:p>
    <w:p w:rsidR="00BC3B9C" w:rsidRPr="00413A4A" w:rsidRDefault="00BC3B9C" w:rsidP="00413A4A">
      <w:pPr>
        <w:spacing w:after="0" w:line="240" w:lineRule="auto"/>
        <w:jc w:val="both"/>
        <w:rPr>
          <w:rFonts w:eastAsia="Times New Roman" w:cstheme="minorHAnsi"/>
          <w:color w:val="000000"/>
          <w:sz w:val="24"/>
          <w:szCs w:val="24"/>
          <w:lang w:eastAsia="el-GR"/>
        </w:rPr>
      </w:pPr>
      <w:r w:rsidRPr="00413A4A">
        <w:rPr>
          <w:rFonts w:eastAsia="Times New Roman" w:cstheme="minorHAnsi"/>
          <w:color w:val="000000"/>
          <w:sz w:val="24"/>
          <w:szCs w:val="24"/>
          <w:lang w:eastAsia="el-GR"/>
        </w:rPr>
        <w:t xml:space="preserve">Β.2. Να βρείτε με ποια λατινική λέξη των κειμένων που σας δόθηκαν έχουν ετυμολογική συγγένεια οι παρακάτω νεοελληνικές λέξεις: </w:t>
      </w:r>
      <w:bookmarkStart w:id="2" w:name="_Hlk101289077"/>
      <w:r w:rsidRPr="00413A4A">
        <w:rPr>
          <w:rFonts w:eastAsia="Times New Roman" w:cstheme="minorHAnsi"/>
          <w:color w:val="000000"/>
          <w:sz w:val="24"/>
          <w:szCs w:val="24"/>
          <w:lang w:eastAsia="el-GR"/>
        </w:rPr>
        <w:t>σερβίτσιο, δεσπότης, εμπόδιο, νεκρομαντεία, οινομαγειρείο.</w:t>
      </w:r>
    </w:p>
    <w:p w:rsidR="00BC3B9C" w:rsidRPr="00413A4A" w:rsidRDefault="00BC3B9C" w:rsidP="00413A4A">
      <w:pPr>
        <w:spacing w:after="0" w:line="240" w:lineRule="auto"/>
        <w:ind w:firstLine="720"/>
        <w:jc w:val="right"/>
        <w:rPr>
          <w:rFonts w:eastAsia="Times New Roman" w:cstheme="minorHAnsi"/>
          <w:b/>
          <w:bCs/>
          <w:sz w:val="24"/>
          <w:szCs w:val="24"/>
          <w:lang w:eastAsia="el-GR"/>
        </w:rPr>
      </w:pPr>
      <w:r w:rsidRPr="00413A4A">
        <w:rPr>
          <w:rFonts w:eastAsia="Times New Roman" w:cstheme="minorHAnsi"/>
          <w:b/>
          <w:bCs/>
          <w:sz w:val="24"/>
          <w:szCs w:val="24"/>
          <w:lang w:eastAsia="el-GR"/>
        </w:rPr>
        <w:t>Μονάδες 10</w:t>
      </w:r>
    </w:p>
    <w:bookmarkEnd w:id="2"/>
    <w:p w:rsidR="00BC3B9C" w:rsidRPr="00413A4A" w:rsidRDefault="00BC3B9C" w:rsidP="00413A4A">
      <w:pPr>
        <w:spacing w:after="0" w:line="240" w:lineRule="auto"/>
        <w:jc w:val="both"/>
        <w:rPr>
          <w:rFonts w:eastAsia="Times New Roman" w:cstheme="minorHAnsi"/>
          <w:sz w:val="24"/>
          <w:szCs w:val="24"/>
          <w:lang w:eastAsia="el-GR"/>
        </w:rPr>
      </w:pPr>
      <w:r w:rsidRPr="00413A4A">
        <w:rPr>
          <w:rFonts w:eastAsia="Times New Roman" w:cstheme="minorHAnsi"/>
          <w:sz w:val="24"/>
          <w:szCs w:val="24"/>
          <w:lang w:eastAsia="el-GR"/>
        </w:rPr>
        <w:t>Β.6.α.) Να χαρακτηρίσετε συντακτικά τους  όρους της α΄ στήλης και να προσδιορίσετε και τον όρο στον οποίο αναφέρονται:</w:t>
      </w:r>
    </w:p>
    <w:tbl>
      <w:tblPr>
        <w:tblStyle w:val="a5"/>
        <w:tblW w:w="0" w:type="auto"/>
        <w:tblLook w:val="04A0"/>
      </w:tblPr>
      <w:tblGrid>
        <w:gridCol w:w="2826"/>
        <w:gridCol w:w="2823"/>
        <w:gridCol w:w="2873"/>
      </w:tblGrid>
      <w:tr w:rsidR="00BC3B9C" w:rsidRPr="00413A4A" w:rsidTr="0087713D">
        <w:tc>
          <w:tcPr>
            <w:tcW w:w="3020" w:type="dxa"/>
          </w:tcPr>
          <w:p w:rsidR="00BC3B9C" w:rsidRPr="00413A4A" w:rsidRDefault="00BC3B9C" w:rsidP="00413A4A">
            <w:pPr>
              <w:jc w:val="center"/>
              <w:rPr>
                <w:rFonts w:eastAsia="Times New Roman" w:cstheme="minorHAnsi"/>
                <w:b/>
                <w:bCs/>
                <w:sz w:val="24"/>
                <w:szCs w:val="24"/>
                <w:lang w:eastAsia="el-GR"/>
              </w:rPr>
            </w:pPr>
            <w:bookmarkStart w:id="3" w:name="_Hlk101289368"/>
            <w:r w:rsidRPr="00413A4A">
              <w:rPr>
                <w:rFonts w:eastAsia="Times New Roman" w:cstheme="minorHAnsi"/>
                <w:b/>
                <w:bCs/>
                <w:sz w:val="24"/>
                <w:szCs w:val="24"/>
                <w:lang w:eastAsia="el-GR"/>
              </w:rPr>
              <w:t>Λέξη στο κείμενο</w:t>
            </w:r>
          </w:p>
          <w:p w:rsidR="00BC3B9C" w:rsidRPr="00413A4A" w:rsidRDefault="00BC3B9C" w:rsidP="00413A4A">
            <w:pPr>
              <w:jc w:val="center"/>
              <w:rPr>
                <w:rFonts w:eastAsia="Times New Roman" w:cstheme="minorHAnsi"/>
                <w:b/>
                <w:bCs/>
                <w:sz w:val="24"/>
                <w:szCs w:val="24"/>
                <w:lang w:eastAsia="el-GR"/>
              </w:rPr>
            </w:pPr>
            <w:r w:rsidRPr="00413A4A">
              <w:rPr>
                <w:rFonts w:eastAsia="Times New Roman" w:cstheme="minorHAnsi"/>
                <w:b/>
                <w:bCs/>
                <w:sz w:val="24"/>
                <w:szCs w:val="24"/>
                <w:lang w:eastAsia="el-GR"/>
              </w:rPr>
              <w:t>Α ΄στήλη</w:t>
            </w:r>
          </w:p>
        </w:tc>
        <w:tc>
          <w:tcPr>
            <w:tcW w:w="3020" w:type="dxa"/>
          </w:tcPr>
          <w:p w:rsidR="00BC3B9C" w:rsidRPr="00413A4A" w:rsidRDefault="00BC3B9C" w:rsidP="00413A4A">
            <w:pPr>
              <w:jc w:val="center"/>
              <w:rPr>
                <w:rFonts w:eastAsia="Times New Roman" w:cstheme="minorHAnsi"/>
                <w:b/>
                <w:bCs/>
                <w:sz w:val="24"/>
                <w:szCs w:val="24"/>
                <w:lang w:eastAsia="el-GR"/>
              </w:rPr>
            </w:pPr>
            <w:r w:rsidRPr="00413A4A">
              <w:rPr>
                <w:rFonts w:eastAsia="Times New Roman" w:cstheme="minorHAnsi"/>
                <w:b/>
                <w:bCs/>
                <w:sz w:val="24"/>
                <w:szCs w:val="24"/>
                <w:lang w:eastAsia="el-GR"/>
              </w:rPr>
              <w:t>Συντακτική λειτουργία</w:t>
            </w:r>
          </w:p>
        </w:tc>
        <w:tc>
          <w:tcPr>
            <w:tcW w:w="3020" w:type="dxa"/>
          </w:tcPr>
          <w:p w:rsidR="00BC3B9C" w:rsidRPr="00413A4A" w:rsidRDefault="00BC3B9C" w:rsidP="00413A4A">
            <w:pPr>
              <w:jc w:val="center"/>
              <w:rPr>
                <w:rFonts w:eastAsia="Times New Roman" w:cstheme="minorHAnsi"/>
                <w:b/>
                <w:bCs/>
                <w:sz w:val="24"/>
                <w:szCs w:val="24"/>
                <w:lang w:eastAsia="el-GR"/>
              </w:rPr>
            </w:pPr>
            <w:r w:rsidRPr="00413A4A">
              <w:rPr>
                <w:rFonts w:eastAsia="Times New Roman" w:cstheme="minorHAnsi"/>
                <w:b/>
                <w:bCs/>
                <w:sz w:val="24"/>
                <w:szCs w:val="24"/>
                <w:lang w:eastAsia="el-GR"/>
              </w:rPr>
              <w:t>Όρος που προσδιορίζεται</w:t>
            </w:r>
          </w:p>
        </w:tc>
      </w:tr>
      <w:tr w:rsidR="00BC3B9C" w:rsidRPr="00413A4A" w:rsidTr="0087713D">
        <w:tc>
          <w:tcPr>
            <w:tcW w:w="3020" w:type="dxa"/>
          </w:tcPr>
          <w:p w:rsidR="00BC3B9C" w:rsidRPr="00413A4A" w:rsidRDefault="00BC3B9C" w:rsidP="00413A4A">
            <w:pPr>
              <w:jc w:val="both"/>
              <w:rPr>
                <w:rFonts w:eastAsia="Times New Roman" w:cstheme="minorHAnsi"/>
                <w:sz w:val="24"/>
                <w:szCs w:val="24"/>
                <w:lang w:eastAsia="el-GR"/>
              </w:rPr>
            </w:pPr>
            <w:r w:rsidRPr="00413A4A">
              <w:rPr>
                <w:rFonts w:eastAsia="Times New Roman" w:cstheme="minorHAnsi"/>
                <w:sz w:val="24"/>
                <w:szCs w:val="24"/>
                <w:lang w:val="en-US" w:eastAsia="el-GR"/>
              </w:rPr>
              <w:t xml:space="preserve">Legum </w:t>
            </w:r>
            <w:r w:rsidRPr="00413A4A">
              <w:rPr>
                <w:rFonts w:eastAsia="Times New Roman" w:cstheme="minorHAnsi"/>
                <w:sz w:val="24"/>
                <w:szCs w:val="24"/>
                <w:lang w:eastAsia="el-GR"/>
              </w:rPr>
              <w:t>(το πρώτο)</w:t>
            </w:r>
          </w:p>
        </w:tc>
        <w:tc>
          <w:tcPr>
            <w:tcW w:w="3020" w:type="dxa"/>
          </w:tcPr>
          <w:p w:rsidR="00BC3B9C" w:rsidRPr="00413A4A" w:rsidRDefault="00BC3B9C" w:rsidP="00413A4A">
            <w:pPr>
              <w:jc w:val="both"/>
              <w:rPr>
                <w:rFonts w:eastAsia="Times New Roman" w:cstheme="minorHAnsi"/>
                <w:sz w:val="24"/>
                <w:szCs w:val="24"/>
                <w:lang w:eastAsia="el-GR"/>
              </w:rPr>
            </w:pPr>
          </w:p>
        </w:tc>
        <w:tc>
          <w:tcPr>
            <w:tcW w:w="3020" w:type="dxa"/>
          </w:tcPr>
          <w:p w:rsidR="00BC3B9C" w:rsidRPr="00413A4A" w:rsidRDefault="00BC3B9C" w:rsidP="00413A4A">
            <w:pPr>
              <w:jc w:val="both"/>
              <w:rPr>
                <w:rFonts w:eastAsia="Times New Roman" w:cstheme="minorHAnsi"/>
                <w:sz w:val="24"/>
                <w:szCs w:val="24"/>
                <w:lang w:eastAsia="el-GR"/>
              </w:rPr>
            </w:pPr>
          </w:p>
        </w:tc>
      </w:tr>
      <w:tr w:rsidR="00BC3B9C" w:rsidRPr="00413A4A" w:rsidTr="0087713D">
        <w:tc>
          <w:tcPr>
            <w:tcW w:w="3020" w:type="dxa"/>
          </w:tcPr>
          <w:p w:rsidR="00BC3B9C" w:rsidRPr="00413A4A" w:rsidRDefault="00BC3B9C" w:rsidP="00413A4A">
            <w:pPr>
              <w:jc w:val="both"/>
              <w:rPr>
                <w:rFonts w:eastAsia="Times New Roman" w:cstheme="minorHAnsi"/>
                <w:sz w:val="24"/>
                <w:szCs w:val="24"/>
                <w:lang w:val="en-US" w:eastAsia="el-GR"/>
              </w:rPr>
            </w:pPr>
            <w:r w:rsidRPr="00413A4A">
              <w:rPr>
                <w:rFonts w:eastAsia="Times New Roman" w:cstheme="minorHAnsi"/>
                <w:sz w:val="24"/>
                <w:szCs w:val="24"/>
                <w:lang w:val="en-US" w:eastAsia="el-GR"/>
              </w:rPr>
              <w:t>liberi</w:t>
            </w:r>
          </w:p>
        </w:tc>
        <w:tc>
          <w:tcPr>
            <w:tcW w:w="3020" w:type="dxa"/>
          </w:tcPr>
          <w:p w:rsidR="00BC3B9C" w:rsidRPr="00413A4A" w:rsidRDefault="00BC3B9C" w:rsidP="00413A4A">
            <w:pPr>
              <w:jc w:val="both"/>
              <w:rPr>
                <w:rFonts w:eastAsia="Times New Roman" w:cstheme="minorHAnsi"/>
                <w:sz w:val="24"/>
                <w:szCs w:val="24"/>
                <w:lang w:eastAsia="el-GR"/>
              </w:rPr>
            </w:pPr>
          </w:p>
        </w:tc>
        <w:tc>
          <w:tcPr>
            <w:tcW w:w="3020" w:type="dxa"/>
          </w:tcPr>
          <w:p w:rsidR="00BC3B9C" w:rsidRPr="00413A4A" w:rsidRDefault="00BC3B9C" w:rsidP="00413A4A">
            <w:pPr>
              <w:jc w:val="both"/>
              <w:rPr>
                <w:rFonts w:eastAsia="Times New Roman" w:cstheme="minorHAnsi"/>
                <w:sz w:val="24"/>
                <w:szCs w:val="24"/>
                <w:lang w:eastAsia="el-GR"/>
              </w:rPr>
            </w:pPr>
          </w:p>
        </w:tc>
      </w:tr>
      <w:tr w:rsidR="00BC3B9C" w:rsidRPr="00413A4A" w:rsidTr="0087713D">
        <w:tc>
          <w:tcPr>
            <w:tcW w:w="3020" w:type="dxa"/>
          </w:tcPr>
          <w:p w:rsidR="00BC3B9C" w:rsidRPr="00413A4A" w:rsidRDefault="00BC3B9C" w:rsidP="00413A4A">
            <w:pPr>
              <w:jc w:val="both"/>
              <w:rPr>
                <w:rFonts w:eastAsia="Times New Roman" w:cstheme="minorHAnsi"/>
                <w:sz w:val="24"/>
                <w:szCs w:val="24"/>
                <w:lang w:eastAsia="el-GR"/>
              </w:rPr>
            </w:pPr>
            <w:r w:rsidRPr="00413A4A">
              <w:rPr>
                <w:rFonts w:eastAsia="Times New Roman" w:cstheme="minorHAnsi"/>
                <w:sz w:val="24"/>
                <w:szCs w:val="24"/>
                <w:lang w:val="en-US" w:eastAsia="el-GR"/>
              </w:rPr>
              <w:t>magistratus</w:t>
            </w:r>
            <w:r w:rsidRPr="00413A4A">
              <w:rPr>
                <w:rFonts w:eastAsia="Times New Roman" w:cstheme="minorHAnsi"/>
                <w:sz w:val="24"/>
                <w:szCs w:val="24"/>
                <w:lang w:eastAsia="el-GR"/>
              </w:rPr>
              <w:t xml:space="preserve"> (το δεύτερο)</w:t>
            </w:r>
          </w:p>
        </w:tc>
        <w:tc>
          <w:tcPr>
            <w:tcW w:w="3020" w:type="dxa"/>
          </w:tcPr>
          <w:p w:rsidR="00BC3B9C" w:rsidRPr="00413A4A" w:rsidRDefault="00BC3B9C" w:rsidP="00413A4A">
            <w:pPr>
              <w:jc w:val="both"/>
              <w:rPr>
                <w:rFonts w:eastAsia="Times New Roman" w:cstheme="minorHAnsi"/>
                <w:sz w:val="24"/>
                <w:szCs w:val="24"/>
                <w:lang w:eastAsia="el-GR"/>
              </w:rPr>
            </w:pPr>
          </w:p>
        </w:tc>
        <w:tc>
          <w:tcPr>
            <w:tcW w:w="3020" w:type="dxa"/>
          </w:tcPr>
          <w:p w:rsidR="00BC3B9C" w:rsidRPr="00413A4A" w:rsidRDefault="00BC3B9C" w:rsidP="00413A4A">
            <w:pPr>
              <w:jc w:val="both"/>
              <w:rPr>
                <w:rFonts w:eastAsia="Times New Roman" w:cstheme="minorHAnsi"/>
                <w:sz w:val="24"/>
                <w:szCs w:val="24"/>
                <w:lang w:eastAsia="el-GR"/>
              </w:rPr>
            </w:pPr>
          </w:p>
        </w:tc>
      </w:tr>
      <w:tr w:rsidR="00BC3B9C" w:rsidRPr="00413A4A" w:rsidTr="0087713D">
        <w:tc>
          <w:tcPr>
            <w:tcW w:w="3020" w:type="dxa"/>
          </w:tcPr>
          <w:p w:rsidR="00BC3B9C" w:rsidRPr="00413A4A" w:rsidRDefault="00BC3B9C" w:rsidP="00413A4A">
            <w:pPr>
              <w:jc w:val="both"/>
              <w:rPr>
                <w:rFonts w:eastAsia="Times New Roman" w:cstheme="minorHAnsi"/>
                <w:sz w:val="24"/>
                <w:szCs w:val="24"/>
                <w:lang w:val="en-US" w:eastAsia="el-GR"/>
              </w:rPr>
            </w:pPr>
            <w:r w:rsidRPr="00413A4A">
              <w:rPr>
                <w:rFonts w:eastAsia="Times New Roman" w:cstheme="minorHAnsi"/>
                <w:sz w:val="24"/>
                <w:szCs w:val="24"/>
                <w:lang w:val="en-US" w:eastAsia="el-GR"/>
              </w:rPr>
              <w:t>cum potestate</w:t>
            </w:r>
          </w:p>
        </w:tc>
        <w:tc>
          <w:tcPr>
            <w:tcW w:w="3020" w:type="dxa"/>
          </w:tcPr>
          <w:p w:rsidR="00BC3B9C" w:rsidRPr="00413A4A" w:rsidRDefault="00BC3B9C" w:rsidP="00413A4A">
            <w:pPr>
              <w:jc w:val="both"/>
              <w:rPr>
                <w:rFonts w:eastAsia="Times New Roman" w:cstheme="minorHAnsi"/>
                <w:sz w:val="24"/>
                <w:szCs w:val="24"/>
                <w:lang w:eastAsia="el-GR"/>
              </w:rPr>
            </w:pPr>
          </w:p>
        </w:tc>
        <w:tc>
          <w:tcPr>
            <w:tcW w:w="3020" w:type="dxa"/>
          </w:tcPr>
          <w:p w:rsidR="00BC3B9C" w:rsidRPr="00413A4A" w:rsidRDefault="00BC3B9C" w:rsidP="00413A4A">
            <w:pPr>
              <w:jc w:val="both"/>
              <w:rPr>
                <w:rFonts w:eastAsia="Times New Roman" w:cstheme="minorHAnsi"/>
                <w:sz w:val="24"/>
                <w:szCs w:val="24"/>
                <w:lang w:eastAsia="el-GR"/>
              </w:rPr>
            </w:pPr>
          </w:p>
        </w:tc>
      </w:tr>
      <w:tr w:rsidR="00BC3B9C" w:rsidRPr="00413A4A" w:rsidTr="0087713D">
        <w:tc>
          <w:tcPr>
            <w:tcW w:w="3020" w:type="dxa"/>
          </w:tcPr>
          <w:p w:rsidR="00BC3B9C" w:rsidRPr="00413A4A" w:rsidRDefault="00BC3B9C" w:rsidP="00413A4A">
            <w:pPr>
              <w:jc w:val="both"/>
              <w:rPr>
                <w:rFonts w:eastAsia="Times New Roman" w:cstheme="minorHAnsi"/>
                <w:sz w:val="24"/>
                <w:szCs w:val="24"/>
                <w:lang w:val="en-US" w:eastAsia="el-GR"/>
              </w:rPr>
            </w:pPr>
            <w:r w:rsidRPr="00413A4A">
              <w:rPr>
                <w:rFonts w:eastAsia="TimesNewRomanPSMT" w:cstheme="minorHAnsi"/>
                <w:sz w:val="24"/>
                <w:szCs w:val="24"/>
                <w:lang w:val="en-US"/>
              </w:rPr>
              <w:t>rē</w:t>
            </w:r>
          </w:p>
        </w:tc>
        <w:tc>
          <w:tcPr>
            <w:tcW w:w="3020" w:type="dxa"/>
          </w:tcPr>
          <w:p w:rsidR="00BC3B9C" w:rsidRPr="00413A4A" w:rsidRDefault="00BC3B9C" w:rsidP="00413A4A">
            <w:pPr>
              <w:jc w:val="both"/>
              <w:rPr>
                <w:rFonts w:eastAsia="Times New Roman" w:cstheme="minorHAnsi"/>
                <w:sz w:val="24"/>
                <w:szCs w:val="24"/>
                <w:lang w:eastAsia="el-GR"/>
              </w:rPr>
            </w:pPr>
          </w:p>
        </w:tc>
        <w:tc>
          <w:tcPr>
            <w:tcW w:w="3020" w:type="dxa"/>
          </w:tcPr>
          <w:p w:rsidR="00BC3B9C" w:rsidRPr="00413A4A" w:rsidRDefault="00BC3B9C" w:rsidP="00413A4A">
            <w:pPr>
              <w:jc w:val="both"/>
              <w:rPr>
                <w:rFonts w:eastAsia="Times New Roman" w:cstheme="minorHAnsi"/>
                <w:sz w:val="24"/>
                <w:szCs w:val="24"/>
                <w:lang w:eastAsia="el-GR"/>
              </w:rPr>
            </w:pPr>
          </w:p>
        </w:tc>
      </w:tr>
    </w:tbl>
    <w:bookmarkEnd w:id="3"/>
    <w:p w:rsidR="00BC3B9C" w:rsidRPr="00413A4A" w:rsidRDefault="00BC3B9C" w:rsidP="00413A4A">
      <w:pPr>
        <w:spacing w:after="0" w:line="240" w:lineRule="auto"/>
        <w:jc w:val="right"/>
        <w:rPr>
          <w:rFonts w:eastAsia="Times New Roman" w:cstheme="minorHAnsi"/>
          <w:sz w:val="24"/>
          <w:szCs w:val="24"/>
          <w:lang w:eastAsia="el-GR"/>
        </w:rPr>
      </w:pPr>
      <w:r w:rsidRPr="00413A4A">
        <w:rPr>
          <w:rFonts w:eastAsia="Times New Roman" w:cstheme="minorHAnsi"/>
          <w:sz w:val="24"/>
          <w:szCs w:val="24"/>
          <w:lang w:val="en-US" w:eastAsia="el-GR"/>
        </w:rPr>
        <w:t xml:space="preserve">                                                                  </w:t>
      </w:r>
      <w:r w:rsidRPr="00413A4A">
        <w:rPr>
          <w:rFonts w:eastAsia="Times New Roman" w:cstheme="minorHAnsi"/>
          <w:sz w:val="24"/>
          <w:szCs w:val="24"/>
          <w:lang w:eastAsia="el-GR"/>
        </w:rPr>
        <w:t>(</w:t>
      </w:r>
      <w:r w:rsidRPr="00413A4A">
        <w:rPr>
          <w:rFonts w:eastAsia="Times New Roman" w:cstheme="minorHAnsi"/>
          <w:sz w:val="24"/>
          <w:szCs w:val="24"/>
          <w:lang w:val="en-US" w:eastAsia="el-GR"/>
        </w:rPr>
        <w:t>M</w:t>
      </w:r>
      <w:r w:rsidRPr="00413A4A">
        <w:rPr>
          <w:rFonts w:eastAsia="Times New Roman" w:cstheme="minorHAnsi"/>
          <w:sz w:val="24"/>
          <w:szCs w:val="24"/>
          <w:lang w:eastAsia="el-GR"/>
        </w:rPr>
        <w:t>ονάδες 10)</w:t>
      </w:r>
      <w:r w:rsidRPr="00413A4A">
        <w:rPr>
          <w:rFonts w:eastAsia="Times New Roman" w:cstheme="minorHAnsi"/>
          <w:sz w:val="24"/>
          <w:szCs w:val="24"/>
          <w:lang w:eastAsia="el-GR"/>
        </w:rPr>
        <w:tab/>
      </w:r>
    </w:p>
    <w:p w:rsidR="00BC3B9C" w:rsidRPr="00413A4A" w:rsidRDefault="00BC3B9C" w:rsidP="00413A4A">
      <w:pPr>
        <w:spacing w:after="0" w:line="240" w:lineRule="auto"/>
        <w:jc w:val="right"/>
        <w:rPr>
          <w:rFonts w:eastAsia="Times New Roman" w:cstheme="minorHAnsi"/>
          <w:color w:val="FF0000"/>
          <w:sz w:val="24"/>
          <w:szCs w:val="24"/>
          <w:lang w:val="en-US" w:eastAsia="el-GR"/>
        </w:rPr>
      </w:pP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val="en-US" w:eastAsia="el-GR"/>
        </w:rPr>
        <w:t xml:space="preserve">       </w:t>
      </w:r>
      <w:r w:rsidRPr="00413A4A">
        <w:rPr>
          <w:rFonts w:eastAsia="Times New Roman" w:cstheme="minorHAnsi"/>
          <w:sz w:val="24"/>
          <w:szCs w:val="24"/>
          <w:lang w:val="en-US" w:eastAsia="el-GR"/>
        </w:rPr>
        <w:tab/>
      </w:r>
      <w:r w:rsidRPr="00413A4A">
        <w:rPr>
          <w:rFonts w:eastAsia="Times New Roman" w:cstheme="minorHAnsi"/>
          <w:sz w:val="24"/>
          <w:szCs w:val="24"/>
          <w:lang w:val="en-US" w:eastAsia="el-GR"/>
        </w:rPr>
        <w:tab/>
        <w:t xml:space="preserve">  </w:t>
      </w:r>
      <w:r w:rsidRPr="00413A4A">
        <w:rPr>
          <w:rFonts w:eastAsia="Times New Roman" w:cstheme="minorHAnsi"/>
          <w:sz w:val="24"/>
          <w:szCs w:val="24"/>
          <w:lang w:val="en-US" w:eastAsia="el-GR"/>
        </w:rPr>
        <w:tab/>
        <w:t xml:space="preserve"> </w:t>
      </w:r>
    </w:p>
    <w:p w:rsidR="00BC3B9C" w:rsidRPr="00413A4A" w:rsidRDefault="00BC3B9C" w:rsidP="00413A4A">
      <w:pPr>
        <w:spacing w:after="0" w:line="240" w:lineRule="auto"/>
        <w:jc w:val="both"/>
        <w:rPr>
          <w:rFonts w:eastAsia="TimesNewRomanPSMT" w:cstheme="minorHAnsi"/>
          <w:sz w:val="24"/>
          <w:szCs w:val="24"/>
          <w:lang w:val="en-US"/>
        </w:rPr>
      </w:pPr>
      <w:r w:rsidRPr="00413A4A">
        <w:rPr>
          <w:rFonts w:eastAsia="Times New Roman" w:cstheme="minorHAnsi"/>
          <w:sz w:val="24"/>
          <w:szCs w:val="24"/>
          <w:lang w:eastAsia="el-GR"/>
        </w:rPr>
        <w:t>β</w:t>
      </w:r>
      <w:r w:rsidRPr="00413A4A">
        <w:rPr>
          <w:rFonts w:eastAsia="Times New Roman" w:cstheme="minorHAnsi"/>
          <w:sz w:val="24"/>
          <w:szCs w:val="24"/>
          <w:lang w:val="en-US" w:eastAsia="el-GR"/>
        </w:rPr>
        <w:t>) «</w:t>
      </w:r>
      <w:bookmarkStart w:id="4" w:name="_Hlk101289961"/>
      <w:r w:rsidRPr="00413A4A">
        <w:rPr>
          <w:rFonts w:eastAsia="TimesNewRomanPSMT" w:cstheme="minorHAnsi"/>
          <w:sz w:val="24"/>
          <w:szCs w:val="24"/>
          <w:lang w:val="en-US"/>
        </w:rPr>
        <w:t>In agro Falerno» «Equestribus proeliis</w:t>
      </w:r>
      <w:bookmarkEnd w:id="4"/>
      <w:r w:rsidRPr="00413A4A">
        <w:rPr>
          <w:rFonts w:eastAsia="TimesNewRomanPSMT" w:cstheme="minorHAnsi"/>
          <w:sz w:val="24"/>
          <w:szCs w:val="24"/>
          <w:lang w:val="en-US"/>
        </w:rPr>
        <w:t>»</w:t>
      </w:r>
    </w:p>
    <w:p w:rsidR="00BC3B9C" w:rsidRPr="00413A4A" w:rsidRDefault="00BC3B9C" w:rsidP="00413A4A">
      <w:pPr>
        <w:spacing w:after="0" w:line="240" w:lineRule="auto"/>
        <w:jc w:val="both"/>
        <w:rPr>
          <w:rFonts w:eastAsia="Times New Roman" w:cstheme="minorHAnsi"/>
          <w:sz w:val="24"/>
          <w:szCs w:val="24"/>
          <w:lang w:eastAsia="el-GR"/>
        </w:rPr>
      </w:pPr>
      <w:r w:rsidRPr="00413A4A">
        <w:rPr>
          <w:rFonts w:eastAsia="Times New Roman" w:cstheme="minorHAnsi"/>
          <w:color w:val="000000"/>
          <w:sz w:val="24"/>
          <w:szCs w:val="24"/>
          <w:lang w:eastAsia="el-GR"/>
        </w:rPr>
        <w:t>Στις παραπάνω εκφράσεις, αφού εντοπίσετε τους ομοιόπτωτους επιθετικούς προσδιορισμούς και τον όρο που προσδιορίζουν (μονάδες 4), να τους μετατρέψετε σε δευτερεύουσες αναφορικές προσδιοριστικές προτάσεις, επιλέγοντας το σωστό γένος της αναφορικής αντωνυμίας, ανάλογα με τον προσδιοριζόμενο κάθε φορά όρο, τον οποίο θα αντιγράψετε (μονάδες 6</w:t>
      </w:r>
      <w:r w:rsidRPr="00413A4A">
        <w:rPr>
          <w:rFonts w:eastAsia="Times New Roman" w:cstheme="minorHAnsi"/>
          <w:sz w:val="24"/>
          <w:szCs w:val="24"/>
          <w:lang w:eastAsia="el-GR"/>
        </w:rPr>
        <w:t>).</w:t>
      </w:r>
    </w:p>
    <w:p w:rsidR="00BC3B9C" w:rsidRPr="00413A4A" w:rsidRDefault="00BC3B9C" w:rsidP="00413A4A">
      <w:pPr>
        <w:spacing w:after="0" w:line="240" w:lineRule="auto"/>
        <w:jc w:val="right"/>
        <w:rPr>
          <w:rFonts w:eastAsia="Times New Roman" w:cstheme="minorHAnsi"/>
          <w:sz w:val="24"/>
          <w:szCs w:val="24"/>
          <w:lang w:eastAsia="el-GR"/>
        </w:rPr>
      </w:pPr>
      <w:r w:rsidRPr="00413A4A">
        <w:rPr>
          <w:rFonts w:eastAsia="Times New Roman" w:cstheme="minorHAnsi"/>
          <w:sz w:val="24"/>
          <w:szCs w:val="24"/>
          <w:lang w:eastAsia="el-GR"/>
        </w:rPr>
        <w:t>(Μονάδες 10)</w:t>
      </w:r>
    </w:p>
    <w:p w:rsidR="00BC3B9C" w:rsidRPr="00413A4A" w:rsidRDefault="00BC3B9C" w:rsidP="00413A4A">
      <w:pPr>
        <w:spacing w:after="0" w:line="240" w:lineRule="auto"/>
        <w:jc w:val="right"/>
        <w:rPr>
          <w:rFonts w:eastAsia="Times New Roman" w:cstheme="minorHAnsi"/>
          <w:b/>
          <w:bCs/>
          <w:sz w:val="24"/>
          <w:szCs w:val="24"/>
          <w:lang w:eastAsia="el-GR"/>
        </w:rPr>
      </w:pPr>
      <w:r w:rsidRPr="00413A4A">
        <w:rPr>
          <w:rFonts w:eastAsia="Times New Roman" w:cstheme="minorHAnsi"/>
          <w:b/>
          <w:bCs/>
          <w:sz w:val="24"/>
          <w:szCs w:val="24"/>
          <w:lang w:eastAsia="el-GR"/>
        </w:rPr>
        <w:t>Μονάδες 20</w:t>
      </w:r>
    </w:p>
    <w:p w:rsidR="004B2815" w:rsidRPr="00413A4A" w:rsidRDefault="004B2815" w:rsidP="00413A4A">
      <w:pPr>
        <w:spacing w:after="0" w:line="240" w:lineRule="auto"/>
        <w:jc w:val="both"/>
        <w:rPr>
          <w:rFonts w:eastAsia="Times New Roman" w:cstheme="minorHAnsi"/>
          <w:b/>
          <w:bCs/>
          <w:sz w:val="24"/>
          <w:szCs w:val="24"/>
          <w:lang w:eastAsia="el-GR"/>
        </w:rPr>
      </w:pPr>
      <w:r w:rsidRPr="00413A4A">
        <w:rPr>
          <w:rFonts w:eastAsia="Times New Roman" w:cstheme="minorHAnsi"/>
          <w:b/>
          <w:bCs/>
          <w:sz w:val="24"/>
          <w:szCs w:val="24"/>
          <w:lang w:eastAsia="el-GR"/>
        </w:rPr>
        <w:t>21410</w:t>
      </w:r>
    </w:p>
    <w:p w:rsidR="004B2815" w:rsidRPr="00413A4A" w:rsidRDefault="004B2815" w:rsidP="00413A4A">
      <w:pPr>
        <w:spacing w:after="0" w:line="240" w:lineRule="auto"/>
        <w:jc w:val="both"/>
        <w:rPr>
          <w:rFonts w:cstheme="minorHAnsi"/>
          <w:b/>
          <w:bCs/>
          <w:sz w:val="24"/>
          <w:szCs w:val="24"/>
        </w:rPr>
      </w:pPr>
      <w:bookmarkStart w:id="5" w:name="_Hlk101330799"/>
      <w:r w:rsidRPr="00413A4A">
        <w:rPr>
          <w:rFonts w:cstheme="minorHAnsi"/>
          <w:b/>
          <w:bCs/>
          <w:sz w:val="24"/>
          <w:szCs w:val="24"/>
        </w:rPr>
        <w:t xml:space="preserve">ΜΑΘΗΜΑ </w:t>
      </w:r>
      <w:r w:rsidRPr="00413A4A">
        <w:rPr>
          <w:rFonts w:cstheme="minorHAnsi"/>
          <w:b/>
          <w:bCs/>
          <w:sz w:val="24"/>
          <w:szCs w:val="24"/>
          <w:lang w:val="en-US"/>
        </w:rPr>
        <w:t>V</w:t>
      </w:r>
      <w:r w:rsidRPr="00413A4A">
        <w:rPr>
          <w:rFonts w:cstheme="minorHAnsi"/>
          <w:b/>
          <w:bCs/>
          <w:sz w:val="24"/>
          <w:szCs w:val="24"/>
        </w:rPr>
        <w:t>Ι, ΜΑΘΗΜΑ Χ</w:t>
      </w:r>
      <w:r w:rsidRPr="00413A4A">
        <w:rPr>
          <w:rFonts w:cstheme="minorHAnsi"/>
          <w:b/>
          <w:bCs/>
          <w:sz w:val="24"/>
          <w:szCs w:val="24"/>
          <w:lang w:val="en-US"/>
        </w:rPr>
        <w:t>I</w:t>
      </w:r>
    </w:p>
    <w:p w:rsidR="004B2815" w:rsidRPr="00413A4A" w:rsidRDefault="004B2815" w:rsidP="00413A4A">
      <w:pPr>
        <w:spacing w:after="0" w:line="240" w:lineRule="auto"/>
        <w:jc w:val="both"/>
        <w:rPr>
          <w:rFonts w:cstheme="minorHAnsi"/>
          <w:b/>
          <w:bCs/>
          <w:sz w:val="24"/>
          <w:szCs w:val="24"/>
        </w:rPr>
      </w:pPr>
      <w:r w:rsidRPr="00413A4A">
        <w:rPr>
          <w:rFonts w:cstheme="minorHAnsi"/>
          <w:b/>
          <w:bCs/>
          <w:sz w:val="24"/>
          <w:szCs w:val="24"/>
        </w:rPr>
        <w:t>ΚΕΙΜΕΝΟ</w:t>
      </w:r>
    </w:p>
    <w:p w:rsidR="004B2815" w:rsidRPr="00413A4A" w:rsidRDefault="004B2815" w:rsidP="00413A4A">
      <w:pPr>
        <w:spacing w:after="0" w:line="240" w:lineRule="auto"/>
        <w:jc w:val="both"/>
        <w:rPr>
          <w:rFonts w:cstheme="minorHAnsi"/>
          <w:color w:val="000000"/>
          <w:sz w:val="24"/>
          <w:szCs w:val="24"/>
          <w:lang w:val="en-US"/>
        </w:rPr>
      </w:pPr>
      <w:r w:rsidRPr="00413A4A">
        <w:rPr>
          <w:rFonts w:cstheme="minorHAnsi"/>
          <w:b/>
          <w:bCs/>
          <w:color w:val="000000"/>
          <w:sz w:val="24"/>
          <w:szCs w:val="24"/>
        </w:rPr>
        <w:t>α</w:t>
      </w:r>
      <w:r w:rsidRPr="00413A4A">
        <w:rPr>
          <w:rFonts w:cstheme="minorHAnsi"/>
          <w:b/>
          <w:bCs/>
          <w:color w:val="000000"/>
          <w:sz w:val="24"/>
          <w:szCs w:val="24"/>
          <w:lang w:val="en-US"/>
        </w:rPr>
        <w:t>)</w:t>
      </w:r>
      <w:r w:rsidRPr="00413A4A">
        <w:rPr>
          <w:rFonts w:cstheme="minorHAnsi"/>
          <w:color w:val="000000"/>
          <w:sz w:val="24"/>
          <w:szCs w:val="24"/>
          <w:lang w:val="en-US"/>
        </w:rPr>
        <w:t xml:space="preserve"> Lex enim est fundamentum libertātis, fons aequitātis. Mens </w:t>
      </w:r>
      <w:proofErr w:type="gramStart"/>
      <w:r w:rsidRPr="00413A4A">
        <w:rPr>
          <w:rFonts w:cstheme="minorHAnsi"/>
          <w:color w:val="000000"/>
          <w:sz w:val="24"/>
          <w:szCs w:val="24"/>
          <w:lang w:val="en-US"/>
        </w:rPr>
        <w:t>et</w:t>
      </w:r>
      <w:proofErr w:type="gramEnd"/>
      <w:r w:rsidRPr="00413A4A">
        <w:rPr>
          <w:rFonts w:cstheme="minorHAnsi"/>
          <w:color w:val="000000"/>
          <w:sz w:val="24"/>
          <w:szCs w:val="24"/>
          <w:lang w:val="en-US"/>
        </w:rPr>
        <w:t xml:space="preserve"> animus et consilium et sententia civitātis posita est in legibus. Ut corpora nostra sine mente, sic </w:t>
      </w:r>
      <w:r w:rsidRPr="00413A4A">
        <w:rPr>
          <w:rFonts w:cstheme="minorHAnsi"/>
          <w:color w:val="000000"/>
          <w:sz w:val="24"/>
          <w:szCs w:val="24"/>
          <w:lang w:val="en-US"/>
        </w:rPr>
        <w:lastRenderedPageBreak/>
        <w:t xml:space="preserve">civitas sine lege non stat. Legum ministri sunt magistrātus, legum interpretes iudices, </w:t>
      </w:r>
      <w:proofErr w:type="gramStart"/>
      <w:r w:rsidRPr="00413A4A">
        <w:rPr>
          <w:rFonts w:cstheme="minorHAnsi"/>
          <w:color w:val="000000"/>
          <w:sz w:val="24"/>
          <w:szCs w:val="24"/>
          <w:lang w:val="en-US"/>
        </w:rPr>
        <w:t>legum</w:t>
      </w:r>
      <w:proofErr w:type="gramEnd"/>
      <w:r w:rsidRPr="00413A4A">
        <w:rPr>
          <w:rFonts w:cstheme="minorHAnsi"/>
          <w:color w:val="000000"/>
          <w:sz w:val="24"/>
          <w:szCs w:val="24"/>
          <w:lang w:val="en-US"/>
        </w:rPr>
        <w:t xml:space="preserve"> denique omnes servi sumus: sic enim liberi esse possumus.</w:t>
      </w:r>
    </w:p>
    <w:p w:rsidR="004B2815" w:rsidRPr="00413A4A" w:rsidRDefault="004B2815" w:rsidP="00413A4A">
      <w:pPr>
        <w:spacing w:after="0" w:line="240" w:lineRule="auto"/>
        <w:jc w:val="both"/>
        <w:rPr>
          <w:rFonts w:cstheme="minorHAnsi"/>
          <w:color w:val="000000"/>
          <w:sz w:val="24"/>
          <w:szCs w:val="24"/>
          <w:lang w:val="en-US"/>
        </w:rPr>
      </w:pPr>
      <w:r w:rsidRPr="00413A4A">
        <w:rPr>
          <w:rFonts w:cstheme="minorHAnsi"/>
          <w:b/>
          <w:bCs/>
          <w:color w:val="000000"/>
          <w:sz w:val="24"/>
          <w:szCs w:val="24"/>
        </w:rPr>
        <w:t>β</w:t>
      </w:r>
      <w:r w:rsidRPr="00413A4A">
        <w:rPr>
          <w:rFonts w:cstheme="minorHAnsi"/>
          <w:b/>
          <w:bCs/>
          <w:color w:val="000000"/>
          <w:sz w:val="24"/>
          <w:szCs w:val="24"/>
          <w:lang w:val="en-US"/>
        </w:rPr>
        <w:t>)</w:t>
      </w:r>
      <w:r w:rsidRPr="00413A4A">
        <w:rPr>
          <w:rFonts w:cstheme="minorHAnsi"/>
          <w:color w:val="000000"/>
          <w:sz w:val="24"/>
          <w:szCs w:val="24"/>
          <w:lang w:val="en-US"/>
        </w:rPr>
        <w:t xml:space="preserve"> Ubi in Italiā fuit, apud Ticīnum, Trebiam, Trasumēnum et Cannas copias Rōmanōrum profligāvit et delēvit. </w:t>
      </w:r>
      <w:proofErr w:type="gramStart"/>
      <w:r w:rsidRPr="00413A4A">
        <w:rPr>
          <w:rFonts w:cstheme="minorHAnsi"/>
          <w:color w:val="000000"/>
          <w:sz w:val="24"/>
          <w:szCs w:val="24"/>
          <w:lang w:val="en-US"/>
        </w:rPr>
        <w:t>Populus Rōmānus cladem Cannensem pavidus audīvit.</w:t>
      </w:r>
      <w:proofErr w:type="gramEnd"/>
      <w:r w:rsidRPr="00413A4A">
        <w:rPr>
          <w:rFonts w:cstheme="minorHAnsi"/>
          <w:color w:val="000000"/>
          <w:sz w:val="24"/>
          <w:szCs w:val="24"/>
          <w:lang w:val="en-US"/>
        </w:rPr>
        <w:t xml:space="preserve"> </w:t>
      </w:r>
      <w:proofErr w:type="gramStart"/>
      <w:r w:rsidRPr="00413A4A">
        <w:rPr>
          <w:rFonts w:cstheme="minorHAnsi"/>
          <w:color w:val="000000"/>
          <w:sz w:val="24"/>
          <w:szCs w:val="24"/>
          <w:lang w:val="en-US"/>
        </w:rPr>
        <w:t>In agro Falerno Hannibal ex insidiis Fabii Maximi se expedīvit.</w:t>
      </w:r>
      <w:proofErr w:type="gramEnd"/>
      <w:r w:rsidRPr="00413A4A">
        <w:rPr>
          <w:rFonts w:cstheme="minorHAnsi"/>
          <w:color w:val="000000"/>
          <w:sz w:val="24"/>
          <w:szCs w:val="24"/>
          <w:lang w:val="en-US"/>
        </w:rPr>
        <w:t xml:space="preserve"> </w:t>
      </w:r>
      <w:proofErr w:type="gramStart"/>
      <w:r w:rsidRPr="00413A4A">
        <w:rPr>
          <w:rFonts w:cstheme="minorHAnsi"/>
          <w:color w:val="000000"/>
          <w:sz w:val="24"/>
          <w:szCs w:val="24"/>
          <w:lang w:val="en-US"/>
        </w:rPr>
        <w:t>Postquam XIV annos in Italiā complēvit, Carthaginienses eum in Africam revocavērunt.</w:t>
      </w:r>
      <w:proofErr w:type="gramEnd"/>
    </w:p>
    <w:p w:rsidR="004B2815" w:rsidRPr="00413A4A" w:rsidRDefault="004B2815" w:rsidP="00413A4A">
      <w:pPr>
        <w:spacing w:after="0" w:line="240" w:lineRule="auto"/>
        <w:jc w:val="both"/>
        <w:rPr>
          <w:rFonts w:cstheme="minorHAnsi"/>
          <w:b/>
          <w:bCs/>
          <w:sz w:val="24"/>
          <w:szCs w:val="24"/>
          <w:lang w:val="en-US"/>
        </w:rPr>
      </w:pPr>
    </w:p>
    <w:p w:rsidR="004B2815" w:rsidRPr="00413A4A" w:rsidRDefault="004B2815" w:rsidP="00413A4A">
      <w:pPr>
        <w:spacing w:after="0" w:line="240" w:lineRule="auto"/>
        <w:jc w:val="both"/>
        <w:rPr>
          <w:rFonts w:cstheme="minorHAnsi"/>
          <w:b/>
          <w:bCs/>
          <w:sz w:val="24"/>
          <w:szCs w:val="24"/>
        </w:rPr>
      </w:pPr>
      <w:r w:rsidRPr="00413A4A">
        <w:rPr>
          <w:rFonts w:cstheme="minorHAnsi"/>
          <w:b/>
          <w:bCs/>
          <w:sz w:val="24"/>
          <w:szCs w:val="24"/>
        </w:rPr>
        <w:t>ΠΑΡΑΤΗΡΗΣΕΙΣ</w:t>
      </w:r>
    </w:p>
    <w:p w:rsidR="004B2815" w:rsidRPr="00413A4A" w:rsidRDefault="004B2815" w:rsidP="00413A4A">
      <w:pPr>
        <w:spacing w:after="0" w:line="240" w:lineRule="auto"/>
        <w:jc w:val="both"/>
        <w:rPr>
          <w:rFonts w:eastAsia="Times New Roman" w:cstheme="minorHAnsi"/>
          <w:sz w:val="24"/>
          <w:szCs w:val="24"/>
        </w:rPr>
      </w:pPr>
      <w:r w:rsidRPr="00413A4A">
        <w:rPr>
          <w:rFonts w:cstheme="minorHAnsi"/>
          <w:b/>
          <w:bCs/>
          <w:color w:val="000000"/>
          <w:sz w:val="24"/>
          <w:szCs w:val="24"/>
        </w:rPr>
        <w:t>Α.</w:t>
      </w:r>
      <w:r w:rsidRPr="00413A4A">
        <w:rPr>
          <w:rFonts w:eastAsia="Times New Roman" w:cstheme="minorHAnsi"/>
          <w:sz w:val="24"/>
          <w:szCs w:val="24"/>
        </w:rPr>
        <w:t xml:space="preserve"> Να μεταφράσετε στη Νέα Ελληνική τα δοθέντα αποσπάσματα.          </w:t>
      </w:r>
    </w:p>
    <w:p w:rsidR="004B2815" w:rsidRPr="00413A4A" w:rsidRDefault="004B2815" w:rsidP="00413A4A">
      <w:pPr>
        <w:spacing w:after="0" w:line="240" w:lineRule="auto"/>
        <w:jc w:val="both"/>
        <w:rPr>
          <w:rFonts w:eastAsia="Times New Roman" w:cstheme="minorHAnsi"/>
          <w:sz w:val="24"/>
          <w:szCs w:val="24"/>
        </w:rPr>
      </w:pPr>
      <w:r w:rsidRPr="00413A4A">
        <w:rPr>
          <w:rFonts w:eastAsia="Times New Roman" w:cstheme="minorHAnsi"/>
          <w:sz w:val="24"/>
          <w:szCs w:val="24"/>
        </w:rPr>
        <w:t xml:space="preserve">                                                                                                                                                </w:t>
      </w:r>
      <w:r w:rsidRPr="00413A4A">
        <w:rPr>
          <w:rFonts w:eastAsia="Times New Roman" w:cstheme="minorHAnsi"/>
          <w:b/>
          <w:bCs/>
          <w:sz w:val="24"/>
          <w:szCs w:val="24"/>
        </w:rPr>
        <w:t>Μονάδες 20</w:t>
      </w:r>
    </w:p>
    <w:p w:rsidR="004B2815" w:rsidRPr="00413A4A" w:rsidRDefault="004B2815" w:rsidP="00413A4A">
      <w:pPr>
        <w:spacing w:after="0" w:line="240" w:lineRule="auto"/>
        <w:jc w:val="both"/>
        <w:rPr>
          <w:rFonts w:cstheme="minorHAnsi"/>
          <w:sz w:val="24"/>
          <w:szCs w:val="24"/>
        </w:rPr>
      </w:pPr>
      <w:r w:rsidRPr="00413A4A">
        <w:rPr>
          <w:rFonts w:cstheme="minorHAnsi"/>
          <w:b/>
          <w:bCs/>
          <w:sz w:val="24"/>
          <w:szCs w:val="24"/>
        </w:rPr>
        <w:t>B.2.</w:t>
      </w:r>
      <w:r w:rsidRPr="00413A4A">
        <w:rPr>
          <w:rFonts w:cstheme="minorHAnsi"/>
          <w:sz w:val="24"/>
          <w:szCs w:val="24"/>
        </w:rPr>
        <w:t xml:space="preserve"> Να επιλέξετε για καθεμία λατινική λέξη της στήλης Α μια από τις δύο λέξεις της νέας ελληνικής που προτείνονται στη στήλη Β, με την οποία είναι ετυμολογικά συγγενής. </w:t>
      </w:r>
    </w:p>
    <w:tbl>
      <w:tblPr>
        <w:tblStyle w:val="a5"/>
        <w:tblpPr w:leftFromText="180" w:rightFromText="180" w:vertAnchor="text" w:tblpX="108" w:tblpY="1"/>
        <w:tblOverlap w:val="never"/>
        <w:tblW w:w="0" w:type="auto"/>
        <w:tblLook w:val="04A0"/>
      </w:tblPr>
      <w:tblGrid>
        <w:gridCol w:w="1848"/>
        <w:gridCol w:w="1843"/>
      </w:tblGrid>
      <w:tr w:rsidR="004B2815" w:rsidRPr="00413A4A" w:rsidTr="0087713D">
        <w:tc>
          <w:tcPr>
            <w:tcW w:w="1848" w:type="dxa"/>
          </w:tcPr>
          <w:p w:rsidR="004B2815" w:rsidRPr="00413A4A" w:rsidRDefault="004B2815" w:rsidP="00413A4A">
            <w:pPr>
              <w:jc w:val="both"/>
              <w:rPr>
                <w:rFonts w:cstheme="minorHAnsi"/>
                <w:b/>
                <w:bCs/>
                <w:sz w:val="24"/>
                <w:szCs w:val="24"/>
              </w:rPr>
            </w:pPr>
            <w:r w:rsidRPr="00413A4A">
              <w:rPr>
                <w:rFonts w:cstheme="minorHAnsi"/>
                <w:b/>
                <w:bCs/>
                <w:sz w:val="24"/>
                <w:szCs w:val="24"/>
              </w:rPr>
              <w:t>ΣΤΗΛΗ Α</w:t>
            </w:r>
          </w:p>
        </w:tc>
        <w:tc>
          <w:tcPr>
            <w:tcW w:w="1843" w:type="dxa"/>
          </w:tcPr>
          <w:p w:rsidR="004B2815" w:rsidRPr="00413A4A" w:rsidRDefault="004B2815" w:rsidP="00413A4A">
            <w:pPr>
              <w:jc w:val="both"/>
              <w:rPr>
                <w:rFonts w:cstheme="minorHAnsi"/>
                <w:b/>
                <w:bCs/>
                <w:sz w:val="24"/>
                <w:szCs w:val="24"/>
              </w:rPr>
            </w:pPr>
            <w:r w:rsidRPr="00413A4A">
              <w:rPr>
                <w:rFonts w:cstheme="minorHAnsi"/>
                <w:b/>
                <w:bCs/>
                <w:sz w:val="24"/>
                <w:szCs w:val="24"/>
              </w:rPr>
              <w:t>ΣΤΗΛΗ Β</w:t>
            </w:r>
          </w:p>
        </w:tc>
      </w:tr>
      <w:tr w:rsidR="004B2815" w:rsidRPr="00413A4A" w:rsidTr="0087713D">
        <w:tc>
          <w:tcPr>
            <w:tcW w:w="1848" w:type="dxa"/>
          </w:tcPr>
          <w:p w:rsidR="004B2815" w:rsidRPr="00413A4A" w:rsidRDefault="004B2815" w:rsidP="00413A4A">
            <w:pPr>
              <w:jc w:val="both"/>
              <w:rPr>
                <w:rFonts w:cstheme="minorHAnsi"/>
                <w:sz w:val="24"/>
                <w:szCs w:val="24"/>
                <w:lang w:val="en-US"/>
              </w:rPr>
            </w:pPr>
            <w:r w:rsidRPr="00413A4A">
              <w:rPr>
                <w:rFonts w:cstheme="minorHAnsi"/>
                <w:sz w:val="24"/>
                <w:szCs w:val="24"/>
              </w:rPr>
              <w:t>1.</w:t>
            </w:r>
            <w:r w:rsidRPr="00413A4A">
              <w:rPr>
                <w:rFonts w:cstheme="minorHAnsi"/>
                <w:sz w:val="24"/>
                <w:szCs w:val="24"/>
                <w:lang w:val="en-US"/>
              </w:rPr>
              <w:t>legibus</w:t>
            </w:r>
          </w:p>
        </w:tc>
        <w:tc>
          <w:tcPr>
            <w:tcW w:w="1843" w:type="dxa"/>
          </w:tcPr>
          <w:p w:rsidR="004B2815" w:rsidRPr="00413A4A" w:rsidRDefault="004B2815" w:rsidP="00413A4A">
            <w:pPr>
              <w:jc w:val="both"/>
              <w:rPr>
                <w:rFonts w:cstheme="minorHAnsi"/>
                <w:sz w:val="24"/>
                <w:szCs w:val="24"/>
              </w:rPr>
            </w:pPr>
            <w:r w:rsidRPr="00413A4A">
              <w:rPr>
                <w:rFonts w:cstheme="minorHAnsi"/>
                <w:sz w:val="24"/>
                <w:szCs w:val="24"/>
                <w:lang w:val="en-US"/>
              </w:rPr>
              <w:t>i.</w:t>
            </w:r>
            <w:r w:rsidRPr="00413A4A">
              <w:rPr>
                <w:rFonts w:cstheme="minorHAnsi"/>
                <w:sz w:val="24"/>
                <w:szCs w:val="24"/>
              </w:rPr>
              <w:t>διαλογή</w:t>
            </w:r>
          </w:p>
          <w:p w:rsidR="004B2815" w:rsidRPr="00413A4A" w:rsidRDefault="004B2815" w:rsidP="00413A4A">
            <w:pPr>
              <w:jc w:val="both"/>
              <w:rPr>
                <w:rFonts w:cstheme="minorHAnsi"/>
                <w:sz w:val="24"/>
                <w:szCs w:val="24"/>
              </w:rPr>
            </w:pPr>
            <w:r w:rsidRPr="00413A4A">
              <w:rPr>
                <w:rFonts w:cstheme="minorHAnsi"/>
                <w:sz w:val="24"/>
                <w:szCs w:val="24"/>
                <w:lang w:val="en-US"/>
              </w:rPr>
              <w:t>ii.</w:t>
            </w:r>
            <w:r w:rsidRPr="00413A4A">
              <w:rPr>
                <w:rFonts w:cstheme="minorHAnsi"/>
                <w:sz w:val="24"/>
                <w:szCs w:val="24"/>
              </w:rPr>
              <w:t>ευλύγιστος</w:t>
            </w:r>
          </w:p>
        </w:tc>
      </w:tr>
      <w:tr w:rsidR="004B2815" w:rsidRPr="00413A4A" w:rsidTr="00413A4A">
        <w:trPr>
          <w:trHeight w:val="659"/>
        </w:trPr>
        <w:tc>
          <w:tcPr>
            <w:tcW w:w="1848" w:type="dxa"/>
          </w:tcPr>
          <w:p w:rsidR="004B2815" w:rsidRPr="008944AF" w:rsidRDefault="004B2815" w:rsidP="00413A4A">
            <w:pPr>
              <w:jc w:val="both"/>
              <w:rPr>
                <w:rFonts w:cstheme="minorHAnsi"/>
                <w:color w:val="FF0000"/>
                <w:sz w:val="24"/>
                <w:szCs w:val="24"/>
                <w:lang w:val="en-US"/>
              </w:rPr>
            </w:pPr>
            <w:r w:rsidRPr="008944AF">
              <w:rPr>
                <w:rFonts w:cstheme="minorHAnsi"/>
                <w:color w:val="FF0000"/>
                <w:sz w:val="24"/>
                <w:szCs w:val="24"/>
              </w:rPr>
              <w:t>2.</w:t>
            </w:r>
            <w:r w:rsidRPr="008944AF">
              <w:rPr>
                <w:rFonts w:cstheme="minorHAnsi"/>
                <w:color w:val="FF0000"/>
                <w:sz w:val="24"/>
                <w:szCs w:val="24"/>
                <w:lang w:val="en-US"/>
              </w:rPr>
              <w:t>mente</w:t>
            </w:r>
          </w:p>
        </w:tc>
        <w:tc>
          <w:tcPr>
            <w:tcW w:w="1843" w:type="dxa"/>
          </w:tcPr>
          <w:p w:rsidR="004B2815" w:rsidRPr="008944AF" w:rsidRDefault="004B2815" w:rsidP="00413A4A">
            <w:pPr>
              <w:pStyle w:val="a6"/>
              <w:spacing w:after="0" w:line="240" w:lineRule="auto"/>
              <w:ind w:left="0"/>
              <w:jc w:val="both"/>
              <w:rPr>
                <w:rFonts w:cstheme="minorHAnsi"/>
                <w:color w:val="FF0000"/>
                <w:sz w:val="24"/>
                <w:szCs w:val="24"/>
              </w:rPr>
            </w:pPr>
            <w:r w:rsidRPr="008944AF">
              <w:rPr>
                <w:rFonts w:cstheme="minorHAnsi"/>
                <w:color w:val="FF0000"/>
                <w:sz w:val="24"/>
                <w:szCs w:val="24"/>
                <w:lang w:val="en-US"/>
              </w:rPr>
              <w:t>i.</w:t>
            </w:r>
            <w:r w:rsidRPr="008944AF">
              <w:rPr>
                <w:rFonts w:cstheme="minorHAnsi"/>
                <w:color w:val="FF0000"/>
                <w:sz w:val="24"/>
                <w:szCs w:val="24"/>
              </w:rPr>
              <w:t>μένος</w:t>
            </w:r>
          </w:p>
          <w:p w:rsidR="004B2815" w:rsidRPr="008944AF" w:rsidRDefault="004B2815" w:rsidP="00413A4A">
            <w:pPr>
              <w:pStyle w:val="a6"/>
              <w:spacing w:after="0" w:line="240" w:lineRule="auto"/>
              <w:ind w:left="0"/>
              <w:jc w:val="both"/>
              <w:rPr>
                <w:rFonts w:cstheme="minorHAnsi"/>
                <w:color w:val="FF0000"/>
                <w:sz w:val="24"/>
                <w:szCs w:val="24"/>
              </w:rPr>
            </w:pPr>
            <w:r w:rsidRPr="008944AF">
              <w:rPr>
                <w:rFonts w:cstheme="minorHAnsi"/>
                <w:color w:val="FF0000"/>
                <w:sz w:val="24"/>
                <w:szCs w:val="24"/>
                <w:lang w:val="en-US"/>
              </w:rPr>
              <w:t>ii.</w:t>
            </w:r>
            <w:r w:rsidRPr="008944AF">
              <w:rPr>
                <w:rFonts w:cstheme="minorHAnsi"/>
                <w:color w:val="FF0000"/>
                <w:sz w:val="24"/>
                <w:szCs w:val="24"/>
              </w:rPr>
              <w:t>μάντις</w:t>
            </w:r>
          </w:p>
        </w:tc>
      </w:tr>
      <w:tr w:rsidR="004B2815" w:rsidRPr="00413A4A" w:rsidTr="0087713D">
        <w:tc>
          <w:tcPr>
            <w:tcW w:w="1848" w:type="dxa"/>
          </w:tcPr>
          <w:p w:rsidR="004B2815" w:rsidRPr="00413A4A" w:rsidRDefault="004B2815" w:rsidP="00413A4A">
            <w:pPr>
              <w:jc w:val="both"/>
              <w:rPr>
                <w:rFonts w:cstheme="minorHAnsi"/>
                <w:sz w:val="24"/>
                <w:szCs w:val="24"/>
                <w:lang w:val="en-US"/>
              </w:rPr>
            </w:pPr>
            <w:r w:rsidRPr="00413A4A">
              <w:rPr>
                <w:rFonts w:cstheme="minorHAnsi"/>
                <w:sz w:val="24"/>
                <w:szCs w:val="24"/>
              </w:rPr>
              <w:t>3.</w:t>
            </w:r>
            <w:r w:rsidRPr="00413A4A">
              <w:rPr>
                <w:rFonts w:cstheme="minorHAnsi"/>
                <w:sz w:val="24"/>
                <w:szCs w:val="24"/>
                <w:lang w:val="en-US"/>
              </w:rPr>
              <w:t>civitas</w:t>
            </w:r>
          </w:p>
        </w:tc>
        <w:tc>
          <w:tcPr>
            <w:tcW w:w="1843" w:type="dxa"/>
          </w:tcPr>
          <w:p w:rsidR="004B2815" w:rsidRPr="00413A4A" w:rsidRDefault="004B2815" w:rsidP="00413A4A">
            <w:pPr>
              <w:jc w:val="both"/>
              <w:rPr>
                <w:rFonts w:cstheme="minorHAnsi"/>
                <w:sz w:val="24"/>
                <w:szCs w:val="24"/>
              </w:rPr>
            </w:pPr>
            <w:r w:rsidRPr="00413A4A">
              <w:rPr>
                <w:rFonts w:cstheme="minorHAnsi"/>
                <w:sz w:val="24"/>
                <w:szCs w:val="24"/>
                <w:lang w:val="en-US"/>
              </w:rPr>
              <w:t>i.</w:t>
            </w:r>
            <w:r w:rsidRPr="00413A4A">
              <w:rPr>
                <w:rFonts w:cstheme="minorHAnsi"/>
                <w:sz w:val="24"/>
                <w:szCs w:val="24"/>
              </w:rPr>
              <w:t>κοίτη</w:t>
            </w:r>
          </w:p>
          <w:p w:rsidR="004B2815" w:rsidRPr="00413A4A" w:rsidRDefault="004B2815" w:rsidP="00413A4A">
            <w:pPr>
              <w:jc w:val="both"/>
              <w:rPr>
                <w:rFonts w:cstheme="minorHAnsi"/>
                <w:sz w:val="24"/>
                <w:szCs w:val="24"/>
              </w:rPr>
            </w:pPr>
            <w:r w:rsidRPr="00413A4A">
              <w:rPr>
                <w:rFonts w:cstheme="minorHAnsi"/>
                <w:sz w:val="24"/>
                <w:szCs w:val="24"/>
                <w:lang w:val="en-US"/>
              </w:rPr>
              <w:t>ii.</w:t>
            </w:r>
            <w:r w:rsidRPr="00413A4A">
              <w:rPr>
                <w:rFonts w:cstheme="minorHAnsi"/>
                <w:sz w:val="24"/>
                <w:szCs w:val="24"/>
              </w:rPr>
              <w:t>κειμήλιο</w:t>
            </w:r>
          </w:p>
        </w:tc>
      </w:tr>
      <w:tr w:rsidR="004B2815" w:rsidRPr="00413A4A" w:rsidTr="0087713D">
        <w:tc>
          <w:tcPr>
            <w:tcW w:w="1848" w:type="dxa"/>
          </w:tcPr>
          <w:p w:rsidR="004B2815" w:rsidRPr="00413A4A" w:rsidRDefault="004B2815" w:rsidP="00413A4A">
            <w:pPr>
              <w:jc w:val="both"/>
              <w:rPr>
                <w:rFonts w:cstheme="minorHAnsi"/>
                <w:sz w:val="24"/>
                <w:szCs w:val="24"/>
              </w:rPr>
            </w:pPr>
            <w:r w:rsidRPr="00413A4A">
              <w:rPr>
                <w:rFonts w:cstheme="minorHAnsi"/>
                <w:sz w:val="24"/>
                <w:szCs w:val="24"/>
              </w:rPr>
              <w:t>4.</w:t>
            </w:r>
            <w:r w:rsidRPr="00413A4A">
              <w:rPr>
                <w:rFonts w:cstheme="minorHAnsi"/>
                <w:sz w:val="24"/>
                <w:szCs w:val="24"/>
                <w:lang w:val="en-US"/>
              </w:rPr>
              <w:t xml:space="preserve"> cladem</w:t>
            </w:r>
          </w:p>
        </w:tc>
        <w:tc>
          <w:tcPr>
            <w:tcW w:w="1843" w:type="dxa"/>
          </w:tcPr>
          <w:p w:rsidR="004B2815" w:rsidRPr="00413A4A" w:rsidRDefault="004B2815" w:rsidP="00413A4A">
            <w:pPr>
              <w:pStyle w:val="a6"/>
              <w:spacing w:after="0" w:line="240" w:lineRule="auto"/>
              <w:ind w:left="0"/>
              <w:jc w:val="both"/>
              <w:rPr>
                <w:rFonts w:cstheme="minorHAnsi"/>
                <w:sz w:val="24"/>
                <w:szCs w:val="24"/>
              </w:rPr>
            </w:pPr>
            <w:r w:rsidRPr="00413A4A">
              <w:rPr>
                <w:rFonts w:cstheme="minorHAnsi"/>
                <w:sz w:val="24"/>
                <w:szCs w:val="24"/>
                <w:lang w:val="en-US"/>
              </w:rPr>
              <w:t>i.</w:t>
            </w:r>
            <w:r w:rsidRPr="00413A4A">
              <w:rPr>
                <w:rFonts w:cstheme="minorHAnsi"/>
                <w:sz w:val="24"/>
                <w:szCs w:val="24"/>
              </w:rPr>
              <w:t>κλίμα</w:t>
            </w:r>
          </w:p>
          <w:p w:rsidR="004B2815" w:rsidRPr="00413A4A" w:rsidRDefault="004B2815" w:rsidP="00413A4A">
            <w:pPr>
              <w:pStyle w:val="a6"/>
              <w:spacing w:after="0" w:line="240" w:lineRule="auto"/>
              <w:ind w:left="0"/>
              <w:jc w:val="both"/>
              <w:rPr>
                <w:rFonts w:cstheme="minorHAnsi"/>
                <w:sz w:val="24"/>
                <w:szCs w:val="24"/>
              </w:rPr>
            </w:pPr>
            <w:r w:rsidRPr="00413A4A">
              <w:rPr>
                <w:rFonts w:cstheme="minorHAnsi"/>
                <w:sz w:val="24"/>
                <w:szCs w:val="24"/>
                <w:lang w:val="en-US"/>
              </w:rPr>
              <w:t>ii.</w:t>
            </w:r>
            <w:r w:rsidRPr="00413A4A">
              <w:rPr>
                <w:rFonts w:cstheme="minorHAnsi"/>
                <w:sz w:val="24"/>
                <w:szCs w:val="24"/>
              </w:rPr>
              <w:t>κλάσμα</w:t>
            </w:r>
          </w:p>
        </w:tc>
      </w:tr>
      <w:tr w:rsidR="004B2815" w:rsidRPr="00413A4A" w:rsidTr="0087713D">
        <w:tc>
          <w:tcPr>
            <w:tcW w:w="1848" w:type="dxa"/>
          </w:tcPr>
          <w:p w:rsidR="004B2815" w:rsidRPr="00314358" w:rsidRDefault="004B2815" w:rsidP="00413A4A">
            <w:pPr>
              <w:jc w:val="both"/>
              <w:rPr>
                <w:rFonts w:cstheme="minorHAnsi"/>
                <w:color w:val="FF0000"/>
                <w:sz w:val="24"/>
                <w:szCs w:val="24"/>
                <w:lang w:val="en-US"/>
              </w:rPr>
            </w:pPr>
            <w:r w:rsidRPr="00314358">
              <w:rPr>
                <w:rFonts w:cstheme="minorHAnsi"/>
                <w:color w:val="FF0000"/>
                <w:sz w:val="24"/>
                <w:szCs w:val="24"/>
              </w:rPr>
              <w:t>5.</w:t>
            </w:r>
            <w:r w:rsidRPr="00314358">
              <w:rPr>
                <w:rFonts w:cstheme="minorHAnsi"/>
                <w:color w:val="FF0000"/>
                <w:sz w:val="24"/>
                <w:szCs w:val="24"/>
                <w:lang w:val="en-US"/>
              </w:rPr>
              <w:t>revocaverunt</w:t>
            </w:r>
          </w:p>
        </w:tc>
        <w:tc>
          <w:tcPr>
            <w:tcW w:w="1843" w:type="dxa"/>
          </w:tcPr>
          <w:p w:rsidR="004B2815" w:rsidRPr="00314358" w:rsidRDefault="004B2815" w:rsidP="00413A4A">
            <w:pPr>
              <w:pStyle w:val="a6"/>
              <w:spacing w:after="0" w:line="240" w:lineRule="auto"/>
              <w:ind w:left="0"/>
              <w:jc w:val="both"/>
              <w:rPr>
                <w:rFonts w:cstheme="minorHAnsi"/>
                <w:color w:val="FF0000"/>
                <w:sz w:val="24"/>
                <w:szCs w:val="24"/>
              </w:rPr>
            </w:pPr>
            <w:r w:rsidRPr="00314358">
              <w:rPr>
                <w:rFonts w:cstheme="minorHAnsi"/>
                <w:color w:val="FF0000"/>
                <w:sz w:val="24"/>
                <w:szCs w:val="24"/>
                <w:lang w:val="en-US"/>
              </w:rPr>
              <w:t>i.</w:t>
            </w:r>
            <w:r w:rsidRPr="00314358">
              <w:rPr>
                <w:rFonts w:cstheme="minorHAnsi"/>
                <w:color w:val="FF0000"/>
                <w:sz w:val="24"/>
                <w:szCs w:val="24"/>
              </w:rPr>
              <w:t>επικός</w:t>
            </w:r>
          </w:p>
          <w:p w:rsidR="004B2815" w:rsidRPr="00314358" w:rsidRDefault="004B2815" w:rsidP="00413A4A">
            <w:pPr>
              <w:pStyle w:val="a6"/>
              <w:spacing w:after="0" w:line="240" w:lineRule="auto"/>
              <w:ind w:left="0"/>
              <w:jc w:val="both"/>
              <w:rPr>
                <w:rFonts w:cstheme="minorHAnsi"/>
                <w:color w:val="FF0000"/>
                <w:sz w:val="24"/>
                <w:szCs w:val="24"/>
              </w:rPr>
            </w:pPr>
            <w:r w:rsidRPr="00314358">
              <w:rPr>
                <w:rFonts w:cstheme="minorHAnsi"/>
                <w:color w:val="FF0000"/>
                <w:sz w:val="24"/>
                <w:szCs w:val="24"/>
                <w:lang w:val="en-US"/>
              </w:rPr>
              <w:t>ii.</w:t>
            </w:r>
            <w:r w:rsidRPr="00314358">
              <w:rPr>
                <w:rFonts w:cstheme="minorHAnsi"/>
                <w:color w:val="FF0000"/>
                <w:sz w:val="24"/>
                <w:szCs w:val="24"/>
              </w:rPr>
              <w:t>βοή</w:t>
            </w:r>
          </w:p>
        </w:tc>
      </w:tr>
    </w:tbl>
    <w:p w:rsidR="004B2815" w:rsidRPr="00413A4A" w:rsidRDefault="004B2815" w:rsidP="00413A4A">
      <w:pPr>
        <w:spacing w:after="0" w:line="240" w:lineRule="auto"/>
        <w:jc w:val="both"/>
        <w:rPr>
          <w:rFonts w:cstheme="minorHAnsi"/>
          <w:b/>
          <w:bCs/>
          <w:sz w:val="24"/>
          <w:szCs w:val="24"/>
        </w:rPr>
      </w:pPr>
      <w:r w:rsidRPr="00413A4A">
        <w:rPr>
          <w:rFonts w:cstheme="minorHAnsi"/>
          <w:b/>
          <w:bCs/>
          <w:sz w:val="24"/>
          <w:szCs w:val="24"/>
          <w:lang w:val="en-US"/>
        </w:rPr>
        <w:br w:type="textWrapping" w:clear="all"/>
        <w:t xml:space="preserve">                                                                                                                        </w:t>
      </w:r>
      <w:r w:rsidRPr="00413A4A">
        <w:rPr>
          <w:rFonts w:cstheme="minorHAnsi"/>
          <w:b/>
          <w:bCs/>
          <w:sz w:val="24"/>
          <w:szCs w:val="24"/>
        </w:rPr>
        <w:t xml:space="preserve">                    </w:t>
      </w:r>
      <w:r w:rsidRPr="00413A4A">
        <w:rPr>
          <w:rFonts w:cstheme="minorHAnsi"/>
          <w:b/>
          <w:bCs/>
          <w:sz w:val="24"/>
          <w:szCs w:val="24"/>
          <w:lang w:val="en-US"/>
        </w:rPr>
        <w:t xml:space="preserve">    </w:t>
      </w:r>
      <w:r w:rsidRPr="00413A4A">
        <w:rPr>
          <w:rFonts w:cstheme="minorHAnsi"/>
          <w:b/>
          <w:bCs/>
          <w:sz w:val="24"/>
          <w:szCs w:val="24"/>
        </w:rPr>
        <w:t>Μονάδες 10</w:t>
      </w:r>
    </w:p>
    <w:p w:rsidR="004B2815" w:rsidRPr="00413A4A" w:rsidRDefault="004B2815" w:rsidP="00413A4A">
      <w:pPr>
        <w:spacing w:after="0" w:line="240" w:lineRule="auto"/>
        <w:jc w:val="both"/>
        <w:rPr>
          <w:rFonts w:cstheme="minorHAnsi"/>
          <w:sz w:val="24"/>
          <w:szCs w:val="24"/>
        </w:rPr>
      </w:pPr>
      <w:r w:rsidRPr="00413A4A">
        <w:rPr>
          <w:rFonts w:cstheme="minorHAnsi"/>
          <w:b/>
          <w:bCs/>
          <w:sz w:val="24"/>
          <w:szCs w:val="24"/>
        </w:rPr>
        <w:t>Β.6.α)</w:t>
      </w:r>
      <w:r w:rsidRPr="00413A4A">
        <w:rPr>
          <w:rFonts w:cstheme="minorHAnsi"/>
          <w:sz w:val="24"/>
          <w:szCs w:val="24"/>
        </w:rPr>
        <w:t xml:space="preserve"> Να σημειώσετε την ένδειξη Χ στο οικείο πλαίσιο, ανάλογα με το αν οι παρακάτω προτάσεις είναι σωστές ή λανθασμένες: </w:t>
      </w:r>
    </w:p>
    <w:p w:rsidR="004B2815" w:rsidRPr="00413A4A" w:rsidRDefault="004B2815" w:rsidP="00413A4A">
      <w:pPr>
        <w:spacing w:after="0" w:line="240" w:lineRule="auto"/>
        <w:jc w:val="both"/>
        <w:rPr>
          <w:rFonts w:cstheme="minorHAnsi"/>
          <w:sz w:val="24"/>
          <w:szCs w:val="24"/>
        </w:rPr>
      </w:pPr>
      <w:r w:rsidRPr="00413A4A">
        <w:rPr>
          <w:rFonts w:cstheme="minorHAnsi"/>
          <w:sz w:val="24"/>
          <w:szCs w:val="24"/>
        </w:rPr>
        <w:t xml:space="preserve">                                                                                       </w:t>
      </w:r>
    </w:p>
    <w:tbl>
      <w:tblPr>
        <w:tblStyle w:val="a5"/>
        <w:tblW w:w="9072" w:type="dxa"/>
        <w:tblInd w:w="108" w:type="dxa"/>
        <w:tblLook w:val="04A0"/>
      </w:tblPr>
      <w:tblGrid>
        <w:gridCol w:w="7194"/>
        <w:gridCol w:w="886"/>
        <w:gridCol w:w="992"/>
      </w:tblGrid>
      <w:tr w:rsidR="004B2815" w:rsidRPr="00413A4A" w:rsidTr="00413A4A">
        <w:tc>
          <w:tcPr>
            <w:tcW w:w="7194" w:type="dxa"/>
          </w:tcPr>
          <w:p w:rsidR="004B2815" w:rsidRPr="00413A4A" w:rsidRDefault="004B2815" w:rsidP="00413A4A">
            <w:pPr>
              <w:jc w:val="both"/>
              <w:rPr>
                <w:rFonts w:cstheme="minorHAnsi"/>
                <w:sz w:val="24"/>
                <w:szCs w:val="24"/>
              </w:rPr>
            </w:pPr>
          </w:p>
        </w:tc>
        <w:tc>
          <w:tcPr>
            <w:tcW w:w="886" w:type="dxa"/>
          </w:tcPr>
          <w:p w:rsidR="004B2815" w:rsidRPr="00413A4A" w:rsidRDefault="004B2815" w:rsidP="00413A4A">
            <w:pPr>
              <w:jc w:val="both"/>
              <w:rPr>
                <w:rFonts w:cstheme="minorHAnsi"/>
                <w:b/>
                <w:bCs/>
                <w:sz w:val="24"/>
                <w:szCs w:val="24"/>
              </w:rPr>
            </w:pPr>
            <w:r w:rsidRPr="00413A4A">
              <w:rPr>
                <w:rFonts w:cstheme="minorHAnsi"/>
                <w:b/>
                <w:bCs/>
                <w:sz w:val="24"/>
                <w:szCs w:val="24"/>
              </w:rPr>
              <w:t>ΣΩΣΤΟ</w:t>
            </w:r>
          </w:p>
        </w:tc>
        <w:tc>
          <w:tcPr>
            <w:tcW w:w="992" w:type="dxa"/>
          </w:tcPr>
          <w:p w:rsidR="004B2815" w:rsidRPr="00413A4A" w:rsidRDefault="004B2815" w:rsidP="00413A4A">
            <w:pPr>
              <w:jc w:val="both"/>
              <w:rPr>
                <w:rFonts w:cstheme="minorHAnsi"/>
                <w:b/>
                <w:bCs/>
                <w:sz w:val="24"/>
                <w:szCs w:val="24"/>
              </w:rPr>
            </w:pPr>
            <w:r w:rsidRPr="00413A4A">
              <w:rPr>
                <w:rFonts w:cstheme="minorHAnsi"/>
                <w:b/>
                <w:bCs/>
                <w:sz w:val="24"/>
                <w:szCs w:val="24"/>
              </w:rPr>
              <w:t>ΛΑΘΟΣ</w:t>
            </w: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1.libertatis:</w:t>
            </w:r>
            <w:r w:rsidRPr="00413A4A">
              <w:rPr>
                <w:rFonts w:cstheme="minorHAnsi"/>
                <w:color w:val="111111"/>
                <w:sz w:val="24"/>
                <w:szCs w:val="24"/>
                <w:shd w:val="clear" w:color="auto" w:fill="FFFFFF"/>
              </w:rPr>
              <w:t xml:space="preserve"> </w:t>
            </w:r>
            <w:r w:rsidRPr="00413A4A">
              <w:rPr>
                <w:rFonts w:cstheme="minorHAnsi"/>
                <w:color w:val="000000"/>
                <w:sz w:val="24"/>
                <w:szCs w:val="24"/>
                <w:shd w:val="clear" w:color="auto" w:fill="FFFFFF"/>
              </w:rPr>
              <w:t>γενική υποκειμενική στο fundamentum</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2.</w:t>
            </w:r>
            <w:r w:rsidRPr="00413A4A">
              <w:rPr>
                <w:rFonts w:cstheme="minorHAnsi"/>
                <w:sz w:val="24"/>
                <w:szCs w:val="24"/>
                <w:lang w:val="en-US"/>
              </w:rPr>
              <w:t>fons</w:t>
            </w:r>
            <w:r w:rsidRPr="00413A4A">
              <w:rPr>
                <w:rFonts w:cstheme="minorHAnsi"/>
                <w:sz w:val="24"/>
                <w:szCs w:val="24"/>
              </w:rPr>
              <w:t>:</w:t>
            </w:r>
            <w:r w:rsidRPr="00413A4A">
              <w:rPr>
                <w:rFonts w:cstheme="minorHAnsi"/>
                <w:color w:val="111111"/>
                <w:sz w:val="24"/>
                <w:szCs w:val="24"/>
                <w:shd w:val="clear" w:color="auto" w:fill="FFFFFF"/>
              </w:rPr>
              <w:t xml:space="preserve"> </w:t>
            </w:r>
            <w:r w:rsidRPr="00413A4A">
              <w:rPr>
                <w:rFonts w:cstheme="minorHAnsi"/>
                <w:color w:val="000000"/>
                <w:sz w:val="24"/>
                <w:szCs w:val="24"/>
                <w:shd w:val="clear" w:color="auto" w:fill="FFFFFF"/>
              </w:rPr>
              <w:t>κατηγορούμενο του υποκειμένου (lex) μέσω του συνδετικού ρήματος est (ασύνδετο σχήμα)</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3.sine mente:</w:t>
            </w:r>
            <w:r w:rsidRPr="00413A4A">
              <w:rPr>
                <w:rFonts w:cstheme="minorHAnsi"/>
                <w:color w:val="111111"/>
                <w:sz w:val="24"/>
                <w:szCs w:val="24"/>
                <w:shd w:val="clear" w:color="auto" w:fill="FFFFFF"/>
              </w:rPr>
              <w:t xml:space="preserve"> </w:t>
            </w:r>
            <w:r w:rsidRPr="00413A4A">
              <w:rPr>
                <w:rFonts w:cstheme="minorHAnsi"/>
                <w:color w:val="000000"/>
                <w:sz w:val="24"/>
                <w:szCs w:val="24"/>
                <w:shd w:val="clear" w:color="auto" w:fill="FFFFFF"/>
              </w:rPr>
              <w:t>εμπρόθετος προσδιορισμός που δηλώνει έλλειψη, εξαίρεση στο εννοούμενο ρήμα (non stant)</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4.</w:t>
            </w:r>
            <w:r w:rsidRPr="00413A4A">
              <w:rPr>
                <w:rFonts w:cstheme="minorHAnsi"/>
                <w:sz w:val="24"/>
                <w:szCs w:val="24"/>
                <w:lang w:val="en-US"/>
              </w:rPr>
              <w:t>ministri</w:t>
            </w:r>
            <w:r w:rsidRPr="00413A4A">
              <w:rPr>
                <w:rFonts w:cstheme="minorHAnsi"/>
                <w:sz w:val="24"/>
                <w:szCs w:val="24"/>
              </w:rPr>
              <w:t>:</w:t>
            </w:r>
            <w:r w:rsidRPr="00413A4A">
              <w:rPr>
                <w:rFonts w:cstheme="minorHAnsi"/>
                <w:color w:val="111111"/>
                <w:sz w:val="24"/>
                <w:szCs w:val="24"/>
                <w:shd w:val="clear" w:color="auto" w:fill="FFFFFF"/>
              </w:rPr>
              <w:t xml:space="preserve"> </w:t>
            </w:r>
            <w:r w:rsidRPr="00413A4A">
              <w:rPr>
                <w:rFonts w:cstheme="minorHAnsi"/>
                <w:color w:val="000000"/>
                <w:sz w:val="24"/>
                <w:szCs w:val="24"/>
                <w:shd w:val="clear" w:color="auto" w:fill="FFFFFF"/>
              </w:rPr>
              <w:t>υποκείμενο στο συνδετικό ρήμα sunt</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5.</w:t>
            </w:r>
            <w:r w:rsidRPr="00413A4A">
              <w:rPr>
                <w:rFonts w:cstheme="minorHAnsi"/>
                <w:sz w:val="24"/>
                <w:szCs w:val="24"/>
                <w:lang w:val="en-US"/>
              </w:rPr>
              <w:t>esse</w:t>
            </w:r>
            <w:r w:rsidRPr="00413A4A">
              <w:rPr>
                <w:rFonts w:cstheme="minorHAnsi"/>
                <w:sz w:val="24"/>
                <w:szCs w:val="24"/>
              </w:rPr>
              <w:t>:</w:t>
            </w:r>
            <w:r w:rsidRPr="00413A4A">
              <w:rPr>
                <w:rFonts w:cstheme="minorHAnsi"/>
                <w:b/>
                <w:bCs/>
                <w:color w:val="000000"/>
                <w:sz w:val="24"/>
                <w:szCs w:val="24"/>
                <w:shd w:val="clear" w:color="auto" w:fill="FFFFFF"/>
              </w:rPr>
              <w:t xml:space="preserve"> </w:t>
            </w:r>
            <w:r w:rsidRPr="00413A4A">
              <w:rPr>
                <w:rFonts w:cstheme="minorHAnsi"/>
                <w:color w:val="000000"/>
                <w:sz w:val="24"/>
                <w:szCs w:val="24"/>
                <w:shd w:val="clear" w:color="auto" w:fill="FFFFFF"/>
              </w:rPr>
              <w:t>αντικείμενο του ρήματος possumus και τελικό απαρέμφατο</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6.</w:t>
            </w:r>
            <w:r w:rsidRPr="00413A4A">
              <w:rPr>
                <w:rFonts w:cstheme="minorHAnsi"/>
                <w:sz w:val="24"/>
                <w:szCs w:val="24"/>
                <w:lang w:val="en-US"/>
              </w:rPr>
              <w:t>copias</w:t>
            </w:r>
            <w:r w:rsidRPr="00413A4A">
              <w:rPr>
                <w:rFonts w:cstheme="minorHAnsi"/>
                <w:sz w:val="24"/>
                <w:szCs w:val="24"/>
              </w:rPr>
              <w:t xml:space="preserve">: αντικείμενο στα </w:t>
            </w:r>
            <w:r w:rsidRPr="00413A4A">
              <w:rPr>
                <w:rFonts w:cstheme="minorHAnsi"/>
                <w:sz w:val="24"/>
                <w:szCs w:val="24"/>
                <w:lang w:val="en-US"/>
              </w:rPr>
              <w:t>profligavit</w:t>
            </w:r>
            <w:r w:rsidRPr="00413A4A">
              <w:rPr>
                <w:rFonts w:cstheme="minorHAnsi"/>
                <w:sz w:val="24"/>
                <w:szCs w:val="24"/>
              </w:rPr>
              <w:t xml:space="preserve"> και </w:t>
            </w:r>
            <w:r w:rsidRPr="00413A4A">
              <w:rPr>
                <w:rFonts w:cstheme="minorHAnsi"/>
                <w:sz w:val="24"/>
                <w:szCs w:val="24"/>
                <w:lang w:val="en-US"/>
              </w:rPr>
              <w:t>delevit</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7.</w:t>
            </w:r>
            <w:r w:rsidRPr="00413A4A">
              <w:rPr>
                <w:rFonts w:cstheme="minorHAnsi"/>
                <w:sz w:val="24"/>
                <w:szCs w:val="24"/>
                <w:lang w:val="en-US"/>
              </w:rPr>
              <w:t>pavidus</w:t>
            </w:r>
            <w:r w:rsidRPr="00413A4A">
              <w:rPr>
                <w:rFonts w:cstheme="minorHAnsi"/>
                <w:sz w:val="24"/>
                <w:szCs w:val="24"/>
              </w:rPr>
              <w:t>:</w:t>
            </w:r>
            <w:r w:rsidRPr="00413A4A">
              <w:rPr>
                <w:rFonts w:cstheme="minorHAnsi"/>
                <w:color w:val="111111"/>
                <w:sz w:val="24"/>
                <w:szCs w:val="24"/>
                <w:shd w:val="clear" w:color="auto" w:fill="FFFFFF"/>
              </w:rPr>
              <w:t xml:space="preserve"> </w:t>
            </w:r>
            <w:r w:rsidRPr="00413A4A">
              <w:rPr>
                <w:rFonts w:cstheme="minorHAnsi"/>
                <w:color w:val="000000"/>
                <w:sz w:val="24"/>
                <w:szCs w:val="24"/>
                <w:shd w:val="clear" w:color="auto" w:fill="FFFFFF"/>
              </w:rPr>
              <w:t xml:space="preserve">επιρρηματικό κατηγορούμενο του σκοπού στο ρήμα </w:t>
            </w:r>
            <w:r w:rsidRPr="00413A4A">
              <w:rPr>
                <w:rFonts w:cstheme="minorHAnsi"/>
                <w:color w:val="000000"/>
                <w:sz w:val="24"/>
                <w:szCs w:val="24"/>
                <w:shd w:val="clear" w:color="auto" w:fill="FFFFFF"/>
                <w:lang w:val="en-US"/>
              </w:rPr>
              <w:t>audivit</w:t>
            </w:r>
            <w:r w:rsidRPr="00413A4A">
              <w:rPr>
                <w:rFonts w:cstheme="minorHAnsi"/>
                <w:color w:val="000000"/>
                <w:sz w:val="24"/>
                <w:szCs w:val="24"/>
                <w:shd w:val="clear" w:color="auto" w:fill="FFFFFF"/>
              </w:rPr>
              <w:t xml:space="preserve">, αναφέρεται στο </w:t>
            </w:r>
            <w:r w:rsidRPr="00413A4A">
              <w:rPr>
                <w:rFonts w:cstheme="minorHAnsi"/>
                <w:color w:val="000000"/>
                <w:sz w:val="24"/>
                <w:szCs w:val="24"/>
                <w:shd w:val="clear" w:color="auto" w:fill="FFFFFF"/>
                <w:lang w:val="en-US"/>
              </w:rPr>
              <w:t>p</w:t>
            </w:r>
            <w:r w:rsidRPr="00413A4A">
              <w:rPr>
                <w:rFonts w:cstheme="minorHAnsi"/>
                <w:color w:val="000000"/>
                <w:sz w:val="24"/>
                <w:szCs w:val="24"/>
                <w:shd w:val="clear" w:color="auto" w:fill="FFFFFF"/>
              </w:rPr>
              <w:t>opulus</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8.</w:t>
            </w:r>
            <w:r w:rsidRPr="00413A4A">
              <w:rPr>
                <w:rFonts w:cstheme="minorHAnsi"/>
                <w:sz w:val="24"/>
                <w:szCs w:val="24"/>
                <w:lang w:val="en-US"/>
              </w:rPr>
              <w:t>Falerno</w:t>
            </w:r>
            <w:r w:rsidRPr="00413A4A">
              <w:rPr>
                <w:rFonts w:cstheme="minorHAnsi"/>
                <w:sz w:val="24"/>
                <w:szCs w:val="24"/>
              </w:rPr>
              <w:t>:</w:t>
            </w:r>
            <w:r w:rsidRPr="00413A4A">
              <w:rPr>
                <w:rFonts w:cstheme="minorHAnsi"/>
                <w:color w:val="111111"/>
                <w:sz w:val="24"/>
                <w:szCs w:val="24"/>
                <w:shd w:val="clear" w:color="auto" w:fill="FFFFFF"/>
              </w:rPr>
              <w:t xml:space="preserve"> </w:t>
            </w:r>
            <w:r w:rsidRPr="00413A4A">
              <w:rPr>
                <w:rFonts w:cstheme="minorHAnsi"/>
                <w:color w:val="000000"/>
                <w:sz w:val="24"/>
                <w:szCs w:val="24"/>
                <w:shd w:val="clear" w:color="auto" w:fill="FFFFFF"/>
              </w:rPr>
              <w:t>ομοιόπτωτος,επιθετικός προσδιορισμός στο agro</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9.</w:t>
            </w:r>
            <w:r w:rsidRPr="00413A4A">
              <w:rPr>
                <w:rFonts w:cstheme="minorHAnsi"/>
                <w:sz w:val="24"/>
                <w:szCs w:val="24"/>
                <w:lang w:val="en-US"/>
              </w:rPr>
              <w:t>ex</w:t>
            </w:r>
            <w:r w:rsidRPr="00413A4A">
              <w:rPr>
                <w:rFonts w:cstheme="minorHAnsi"/>
                <w:sz w:val="24"/>
                <w:szCs w:val="24"/>
              </w:rPr>
              <w:t xml:space="preserve"> </w:t>
            </w:r>
            <w:r w:rsidRPr="00413A4A">
              <w:rPr>
                <w:rFonts w:cstheme="minorHAnsi"/>
                <w:sz w:val="24"/>
                <w:szCs w:val="24"/>
                <w:lang w:val="en-US"/>
              </w:rPr>
              <w:t>insidiis</w:t>
            </w:r>
            <w:r w:rsidRPr="00413A4A">
              <w:rPr>
                <w:rFonts w:cstheme="minorHAnsi"/>
                <w:sz w:val="24"/>
                <w:szCs w:val="24"/>
              </w:rPr>
              <w:t>:</w:t>
            </w:r>
            <w:r w:rsidRPr="00413A4A">
              <w:rPr>
                <w:rFonts w:cstheme="minorHAnsi"/>
                <w:color w:val="111111"/>
                <w:sz w:val="24"/>
                <w:szCs w:val="24"/>
                <w:shd w:val="clear" w:color="auto" w:fill="FFFFFF"/>
              </w:rPr>
              <w:t xml:space="preserve"> </w:t>
            </w:r>
            <w:r w:rsidRPr="00413A4A">
              <w:rPr>
                <w:rFonts w:cstheme="minorHAnsi"/>
                <w:color w:val="000000"/>
                <w:sz w:val="24"/>
                <w:szCs w:val="24"/>
                <w:shd w:val="clear" w:color="auto" w:fill="FFFFFF"/>
              </w:rPr>
              <w:t>εμπρόθετος προσδιορισμός της προέλευσης στο expedivit</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r w:rsidR="004B2815" w:rsidRPr="00413A4A" w:rsidTr="00413A4A">
        <w:tc>
          <w:tcPr>
            <w:tcW w:w="7194" w:type="dxa"/>
          </w:tcPr>
          <w:p w:rsidR="004B2815" w:rsidRPr="00413A4A" w:rsidRDefault="004B2815" w:rsidP="00413A4A">
            <w:pPr>
              <w:jc w:val="both"/>
              <w:rPr>
                <w:rFonts w:cstheme="minorHAnsi"/>
                <w:sz w:val="24"/>
                <w:szCs w:val="24"/>
              </w:rPr>
            </w:pPr>
            <w:r w:rsidRPr="00413A4A">
              <w:rPr>
                <w:rFonts w:cstheme="minorHAnsi"/>
                <w:sz w:val="24"/>
                <w:szCs w:val="24"/>
              </w:rPr>
              <w:t>10.</w:t>
            </w:r>
            <w:r w:rsidRPr="00413A4A">
              <w:rPr>
                <w:rFonts w:cstheme="minorHAnsi"/>
                <w:color w:val="000000"/>
                <w:sz w:val="24"/>
                <w:szCs w:val="24"/>
              </w:rPr>
              <w:t xml:space="preserve"> </w:t>
            </w:r>
            <w:r w:rsidRPr="00413A4A">
              <w:rPr>
                <w:rFonts w:cstheme="minorHAnsi"/>
                <w:color w:val="000000"/>
                <w:sz w:val="24"/>
                <w:szCs w:val="24"/>
                <w:lang w:val="en-US"/>
              </w:rPr>
              <w:t>Fabii</w:t>
            </w:r>
            <w:r w:rsidRPr="00413A4A">
              <w:rPr>
                <w:rFonts w:cstheme="minorHAnsi"/>
                <w:color w:val="000000"/>
                <w:sz w:val="24"/>
                <w:szCs w:val="24"/>
              </w:rPr>
              <w:t xml:space="preserve"> </w:t>
            </w:r>
            <w:r w:rsidRPr="00413A4A">
              <w:rPr>
                <w:rFonts w:cstheme="minorHAnsi"/>
                <w:color w:val="000000"/>
                <w:sz w:val="24"/>
                <w:szCs w:val="24"/>
                <w:lang w:val="en-US"/>
              </w:rPr>
              <w:t>Maximi</w:t>
            </w:r>
            <w:r w:rsidRPr="00413A4A">
              <w:rPr>
                <w:rFonts w:cstheme="minorHAnsi"/>
                <w:sz w:val="24"/>
                <w:szCs w:val="24"/>
              </w:rPr>
              <w:t>:</w:t>
            </w:r>
            <w:r w:rsidRPr="00413A4A">
              <w:rPr>
                <w:rFonts w:cstheme="minorHAnsi"/>
                <w:color w:val="111111"/>
                <w:sz w:val="24"/>
                <w:szCs w:val="24"/>
                <w:shd w:val="clear" w:color="auto" w:fill="FFFFFF"/>
              </w:rPr>
              <w:t xml:space="preserve">  </w:t>
            </w:r>
            <w:r w:rsidRPr="00413A4A">
              <w:rPr>
                <w:rFonts w:cstheme="minorHAnsi"/>
                <w:color w:val="000000"/>
                <w:sz w:val="24"/>
                <w:szCs w:val="24"/>
                <w:shd w:val="clear" w:color="auto" w:fill="FFFFFF"/>
              </w:rPr>
              <w:t>γενική αντικειμενική στο insidiis</w:t>
            </w:r>
          </w:p>
        </w:tc>
        <w:tc>
          <w:tcPr>
            <w:tcW w:w="886" w:type="dxa"/>
          </w:tcPr>
          <w:p w:rsidR="004B2815" w:rsidRPr="00413A4A" w:rsidRDefault="004B2815" w:rsidP="00413A4A">
            <w:pPr>
              <w:jc w:val="both"/>
              <w:rPr>
                <w:rFonts w:cstheme="minorHAnsi"/>
                <w:sz w:val="24"/>
                <w:szCs w:val="24"/>
              </w:rPr>
            </w:pPr>
          </w:p>
        </w:tc>
        <w:tc>
          <w:tcPr>
            <w:tcW w:w="992" w:type="dxa"/>
          </w:tcPr>
          <w:p w:rsidR="004B2815" w:rsidRPr="00413A4A" w:rsidRDefault="004B2815" w:rsidP="00413A4A">
            <w:pPr>
              <w:jc w:val="both"/>
              <w:rPr>
                <w:rFonts w:cstheme="minorHAnsi"/>
                <w:sz w:val="24"/>
                <w:szCs w:val="24"/>
              </w:rPr>
            </w:pPr>
          </w:p>
        </w:tc>
      </w:tr>
    </w:tbl>
    <w:p w:rsidR="004B2815" w:rsidRPr="00413A4A" w:rsidRDefault="004B2815" w:rsidP="00413A4A">
      <w:pPr>
        <w:pStyle w:val="Web"/>
        <w:spacing w:before="0" w:beforeAutospacing="0" w:after="0" w:afterAutospacing="0"/>
        <w:jc w:val="both"/>
        <w:rPr>
          <w:rFonts w:asciiTheme="minorHAnsi" w:hAnsiTheme="minorHAnsi" w:cstheme="minorHAnsi"/>
          <w:lang w:val="en-US"/>
        </w:rPr>
      </w:pPr>
      <w:r w:rsidRPr="00413A4A">
        <w:rPr>
          <w:rFonts w:asciiTheme="minorHAnsi" w:hAnsiTheme="minorHAnsi" w:cstheme="minorHAnsi"/>
        </w:rPr>
        <w:t xml:space="preserve">                                                                                                                                              </w:t>
      </w:r>
      <w:r w:rsidRPr="00413A4A">
        <w:rPr>
          <w:rFonts w:asciiTheme="minorHAnsi" w:hAnsiTheme="minorHAnsi" w:cstheme="minorHAnsi"/>
          <w:lang w:val="en-US"/>
        </w:rPr>
        <w:t>(</w:t>
      </w:r>
      <w:r w:rsidRPr="00413A4A">
        <w:rPr>
          <w:rFonts w:asciiTheme="minorHAnsi" w:hAnsiTheme="minorHAnsi" w:cstheme="minorHAnsi"/>
        </w:rPr>
        <w:t>Μονάδες</w:t>
      </w:r>
      <w:r w:rsidRPr="00413A4A">
        <w:rPr>
          <w:rFonts w:asciiTheme="minorHAnsi" w:hAnsiTheme="minorHAnsi" w:cstheme="minorHAnsi"/>
          <w:lang w:val="en-US"/>
        </w:rPr>
        <w:t xml:space="preserve"> 10) </w:t>
      </w:r>
    </w:p>
    <w:p w:rsidR="004B2815" w:rsidRPr="00413A4A" w:rsidRDefault="004B2815" w:rsidP="00413A4A">
      <w:pPr>
        <w:pStyle w:val="a7"/>
        <w:spacing w:after="0"/>
        <w:jc w:val="both"/>
        <w:rPr>
          <w:rFonts w:cstheme="minorHAnsi"/>
          <w:sz w:val="24"/>
          <w:szCs w:val="24"/>
        </w:rPr>
      </w:pPr>
      <w:r w:rsidRPr="00413A4A">
        <w:rPr>
          <w:rFonts w:cstheme="minorHAnsi"/>
          <w:b/>
          <w:bCs/>
          <w:sz w:val="24"/>
          <w:szCs w:val="24"/>
        </w:rPr>
        <w:lastRenderedPageBreak/>
        <w:t>Β</w:t>
      </w:r>
      <w:r w:rsidRPr="00413A4A">
        <w:rPr>
          <w:rFonts w:cstheme="minorHAnsi"/>
          <w:b/>
          <w:bCs/>
          <w:sz w:val="24"/>
          <w:szCs w:val="24"/>
          <w:lang w:val="en-US"/>
        </w:rPr>
        <w:t>.6.</w:t>
      </w:r>
      <w:r w:rsidRPr="00413A4A">
        <w:rPr>
          <w:rFonts w:cstheme="minorHAnsi"/>
          <w:b/>
          <w:bCs/>
          <w:sz w:val="24"/>
          <w:szCs w:val="24"/>
        </w:rPr>
        <w:t>β</w:t>
      </w:r>
      <w:r w:rsidRPr="00413A4A">
        <w:rPr>
          <w:rFonts w:cstheme="minorHAnsi"/>
          <w:b/>
          <w:bCs/>
          <w:sz w:val="24"/>
          <w:szCs w:val="24"/>
          <w:lang w:val="en-US"/>
        </w:rPr>
        <w:t>)</w:t>
      </w:r>
      <w:r w:rsidRPr="00413A4A">
        <w:rPr>
          <w:rFonts w:cstheme="minorHAnsi"/>
          <w:sz w:val="24"/>
          <w:szCs w:val="24"/>
          <w:lang w:val="en-US"/>
        </w:rPr>
        <w:t xml:space="preserve"> </w:t>
      </w:r>
      <w:r w:rsidRPr="00413A4A">
        <w:rPr>
          <w:rFonts w:cstheme="minorHAnsi"/>
          <w:color w:val="000000"/>
          <w:sz w:val="24"/>
          <w:szCs w:val="24"/>
          <w:lang w:val="en-US"/>
        </w:rPr>
        <w:t xml:space="preserve">In agro Falerno Hannibal ex insidiis Fabii Maximi </w:t>
      </w:r>
      <w:r w:rsidRPr="00413A4A">
        <w:rPr>
          <w:rFonts w:cstheme="minorHAnsi"/>
          <w:color w:val="000000"/>
          <w:sz w:val="24"/>
          <w:szCs w:val="24"/>
          <w:u w:val="single"/>
          <w:lang w:val="en-US"/>
        </w:rPr>
        <w:t>se expedīvit.</w:t>
      </w:r>
      <w:r w:rsidRPr="00413A4A">
        <w:rPr>
          <w:rFonts w:cstheme="minorHAnsi"/>
          <w:sz w:val="24"/>
          <w:szCs w:val="24"/>
          <w:lang w:val="en-US"/>
        </w:rPr>
        <w:t xml:space="preserve"> </w:t>
      </w:r>
      <w:r w:rsidRPr="00413A4A">
        <w:rPr>
          <w:rFonts w:cstheme="minorHAnsi"/>
          <w:sz w:val="24"/>
          <w:szCs w:val="24"/>
        </w:rPr>
        <w:t xml:space="preserve">Να δηλωθεί ο συντακτικός ρόλος της αντωνυμίας </w:t>
      </w:r>
      <w:r w:rsidRPr="00413A4A">
        <w:rPr>
          <w:rFonts w:cstheme="minorHAnsi"/>
          <w:sz w:val="24"/>
          <w:szCs w:val="24"/>
          <w:lang w:val="en-US"/>
        </w:rPr>
        <w:t>se</w:t>
      </w:r>
      <w:r w:rsidRPr="00413A4A">
        <w:rPr>
          <w:rFonts w:cstheme="minorHAnsi"/>
          <w:sz w:val="24"/>
          <w:szCs w:val="24"/>
        </w:rPr>
        <w:t xml:space="preserve"> στην πρόταση (μονάδες 2)και να προσδιοριστεί το συντακτικό φαινόμενο που εκφράζεται με τη χρήση της (μονάδες 4).Να αντικαταστήσετε τον όρο </w:t>
      </w:r>
      <w:r w:rsidRPr="00413A4A">
        <w:rPr>
          <w:rFonts w:cstheme="minorHAnsi"/>
          <w:sz w:val="24"/>
          <w:szCs w:val="24"/>
          <w:lang w:val="en-US"/>
        </w:rPr>
        <w:t>Hannibal</w:t>
      </w:r>
      <w:r w:rsidRPr="00413A4A">
        <w:rPr>
          <w:rFonts w:cstheme="minorHAnsi"/>
          <w:sz w:val="24"/>
          <w:szCs w:val="24"/>
        </w:rPr>
        <w:t xml:space="preserve"> με την αντωνυμία </w:t>
      </w:r>
      <w:r w:rsidRPr="00413A4A">
        <w:rPr>
          <w:rFonts w:cstheme="minorHAnsi"/>
          <w:sz w:val="24"/>
          <w:szCs w:val="24"/>
          <w:lang w:val="en-US"/>
        </w:rPr>
        <w:t>ego</w:t>
      </w:r>
      <w:r w:rsidRPr="00413A4A">
        <w:rPr>
          <w:rFonts w:cstheme="minorHAnsi"/>
          <w:sz w:val="24"/>
          <w:szCs w:val="24"/>
        </w:rPr>
        <w:t xml:space="preserve"> και να κάνετε τις απαραίτητες αλλαγές, ώστε να δηλωθεί το ίδιο συντακτικό  φαινόμενο για το α΄ πρόσωπο (μονάδες 4).</w:t>
      </w:r>
    </w:p>
    <w:p w:rsidR="004B2815" w:rsidRPr="00413A4A" w:rsidRDefault="004B2815" w:rsidP="00413A4A">
      <w:pPr>
        <w:spacing w:after="0" w:line="240" w:lineRule="auto"/>
        <w:jc w:val="right"/>
        <w:rPr>
          <w:rFonts w:cstheme="minorHAnsi"/>
          <w:sz w:val="24"/>
          <w:szCs w:val="24"/>
        </w:rPr>
      </w:pPr>
      <w:r w:rsidRPr="00413A4A">
        <w:rPr>
          <w:rFonts w:cstheme="minorHAnsi"/>
          <w:sz w:val="24"/>
          <w:szCs w:val="24"/>
        </w:rPr>
        <w:t xml:space="preserve">                                                                                                                                              (Μονάδες 10) </w:t>
      </w:r>
      <w:r w:rsidRPr="00413A4A">
        <w:rPr>
          <w:rFonts w:cstheme="minorHAnsi"/>
          <w:b/>
          <w:bCs/>
          <w:sz w:val="24"/>
          <w:szCs w:val="24"/>
        </w:rPr>
        <w:t xml:space="preserve">                                                                                                                                              Μονάδες 20</w:t>
      </w:r>
    </w:p>
    <w:p w:rsidR="004B2815" w:rsidRPr="00413A4A" w:rsidRDefault="00064E6A" w:rsidP="00413A4A">
      <w:pPr>
        <w:spacing w:after="0" w:line="240" w:lineRule="auto"/>
        <w:jc w:val="both"/>
        <w:rPr>
          <w:rFonts w:cstheme="minorHAnsi"/>
          <w:sz w:val="24"/>
          <w:szCs w:val="24"/>
        </w:rPr>
      </w:pPr>
      <w:r w:rsidRPr="00413A4A">
        <w:rPr>
          <w:rFonts w:cstheme="minorHAnsi"/>
          <w:sz w:val="24"/>
          <w:szCs w:val="24"/>
        </w:rPr>
        <w:t>17163</w:t>
      </w:r>
    </w:p>
    <w:p w:rsidR="00064E6A" w:rsidRPr="00413A4A" w:rsidRDefault="00064E6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ΜΑΘΗΜΑ VII, ΜΑΘΗΜΑ XI</w:t>
      </w:r>
    </w:p>
    <w:p w:rsidR="00064E6A" w:rsidRPr="00413A4A" w:rsidRDefault="00064E6A"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ΚΕΙΜΕΝΑ</w:t>
      </w:r>
      <w:r w:rsidRPr="00413A4A">
        <w:rPr>
          <w:rFonts w:eastAsia="Times New Roman" w:cstheme="minorHAnsi"/>
          <w:sz w:val="24"/>
          <w:szCs w:val="24"/>
          <w:lang w:val="en-US" w:eastAsia="el-GR"/>
        </w:rPr>
        <w:br/>
      </w:r>
      <w:r w:rsidRPr="00413A4A">
        <w:rPr>
          <w:rFonts w:eastAsia="Times New Roman" w:cstheme="minorHAnsi"/>
          <w:b/>
          <w:bCs/>
          <w:sz w:val="24"/>
          <w:szCs w:val="24"/>
          <w:lang w:eastAsia="el-GR"/>
        </w:rPr>
        <w:t>α</w:t>
      </w:r>
      <w:r w:rsidRPr="00413A4A">
        <w:rPr>
          <w:rFonts w:eastAsia="Times New Roman" w:cstheme="minorHAnsi"/>
          <w:b/>
          <w:bCs/>
          <w:sz w:val="24"/>
          <w:szCs w:val="24"/>
          <w:lang w:val="en-US" w:eastAsia="el-GR"/>
        </w:rPr>
        <w:t>)</w:t>
      </w:r>
      <w:r w:rsidRPr="00413A4A">
        <w:rPr>
          <w:rFonts w:eastAsia="Times New Roman" w:cstheme="minorHAnsi"/>
          <w:sz w:val="24"/>
          <w:szCs w:val="24"/>
          <w:lang w:val="en-US" w:eastAsia="el-GR"/>
        </w:rPr>
        <w:t xml:space="preserve"> Caesar propter frumenti inopiam legiones in hibernis multis conlocat. Ex quibus quattuor in Nerviis hiemare iubet </w:t>
      </w:r>
      <w:proofErr w:type="gramStart"/>
      <w:r w:rsidRPr="00413A4A">
        <w:rPr>
          <w:rFonts w:eastAsia="Times New Roman" w:cstheme="minorHAnsi"/>
          <w:sz w:val="24"/>
          <w:szCs w:val="24"/>
          <w:lang w:val="en-US" w:eastAsia="el-GR"/>
        </w:rPr>
        <w:t>et</w:t>
      </w:r>
      <w:proofErr w:type="gramEnd"/>
      <w:r w:rsidRPr="00413A4A">
        <w:rPr>
          <w:rFonts w:eastAsia="Times New Roman" w:cstheme="minorHAnsi"/>
          <w:sz w:val="24"/>
          <w:szCs w:val="24"/>
          <w:lang w:val="en-US" w:eastAsia="el-GR"/>
        </w:rPr>
        <w:t xml:space="preserve"> tribus imperat in Belgis remanere. </w:t>
      </w:r>
      <w:proofErr w:type="gramStart"/>
      <w:r w:rsidRPr="00413A4A">
        <w:rPr>
          <w:rFonts w:eastAsia="Times New Roman" w:cstheme="minorHAnsi"/>
          <w:sz w:val="24"/>
          <w:szCs w:val="24"/>
          <w:lang w:val="en-US" w:eastAsia="el-GR"/>
        </w:rPr>
        <w:t>Legatos omnes frumentum in castra importare iubet.</w:t>
      </w:r>
      <w:proofErr w:type="gramEnd"/>
      <w:r w:rsidRPr="00413A4A">
        <w:rPr>
          <w:rFonts w:eastAsia="Times New Roman" w:cstheme="minorHAnsi"/>
          <w:sz w:val="24"/>
          <w:szCs w:val="24"/>
          <w:lang w:val="en-US" w:eastAsia="el-GR"/>
        </w:rPr>
        <w:t xml:space="preserve"> Milites his verbis admonet: «Hostes adventare audio; speculatores nostri </w:t>
      </w:r>
      <w:proofErr w:type="gramStart"/>
      <w:r w:rsidRPr="00413A4A">
        <w:rPr>
          <w:rFonts w:eastAsia="Times New Roman" w:cstheme="minorHAnsi"/>
          <w:sz w:val="24"/>
          <w:szCs w:val="24"/>
          <w:lang w:val="en-US" w:eastAsia="el-GR"/>
        </w:rPr>
        <w:t>eos</w:t>
      </w:r>
      <w:proofErr w:type="gramEnd"/>
      <w:r w:rsidRPr="00413A4A">
        <w:rPr>
          <w:rFonts w:eastAsia="Times New Roman" w:cstheme="minorHAnsi"/>
          <w:sz w:val="24"/>
          <w:szCs w:val="24"/>
          <w:lang w:val="en-US" w:eastAsia="el-GR"/>
        </w:rPr>
        <w:t xml:space="preserve"> prope esse nuntiant. Vim hostium cavere debetis; hostes enim de collibus advolare </w:t>
      </w:r>
      <w:proofErr w:type="gramStart"/>
      <w:r w:rsidRPr="00413A4A">
        <w:rPr>
          <w:rFonts w:eastAsia="Times New Roman" w:cstheme="minorHAnsi"/>
          <w:sz w:val="24"/>
          <w:szCs w:val="24"/>
          <w:lang w:val="en-US" w:eastAsia="el-GR"/>
        </w:rPr>
        <w:t>solent</w:t>
      </w:r>
      <w:proofErr w:type="gramEnd"/>
      <w:r w:rsidRPr="00413A4A">
        <w:rPr>
          <w:rFonts w:eastAsia="Times New Roman" w:cstheme="minorHAnsi"/>
          <w:sz w:val="24"/>
          <w:szCs w:val="24"/>
          <w:lang w:val="en-US" w:eastAsia="el-GR"/>
        </w:rPr>
        <w:t xml:space="preserve"> et caedem militum perpetrare possunt».</w:t>
      </w:r>
    </w:p>
    <w:p w:rsidR="00064E6A" w:rsidRPr="00413A4A" w:rsidRDefault="00064E6A"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β</w:t>
      </w:r>
      <w:r w:rsidRPr="00413A4A">
        <w:rPr>
          <w:rFonts w:eastAsia="Times New Roman" w:cstheme="minorHAnsi"/>
          <w:b/>
          <w:bCs/>
          <w:sz w:val="24"/>
          <w:szCs w:val="24"/>
          <w:lang w:val="en-US" w:eastAsia="el-GR"/>
        </w:rPr>
        <w:t>)</w:t>
      </w:r>
      <w:r w:rsidRPr="00413A4A">
        <w:rPr>
          <w:rFonts w:eastAsia="Times New Roman" w:cstheme="minorHAnsi"/>
          <w:sz w:val="24"/>
          <w:szCs w:val="24"/>
          <w:lang w:val="en-US" w:eastAsia="el-GR"/>
        </w:rPr>
        <w:t xml:space="preserve"> Postea Alpes, quae Italiam ab Gallia seiungunt, cum elephantis transiit. Ubi in Italia fuit, apud Ticinum, Trebiam, Trasumenum </w:t>
      </w:r>
      <w:proofErr w:type="gramStart"/>
      <w:r w:rsidRPr="00413A4A">
        <w:rPr>
          <w:rFonts w:eastAsia="Times New Roman" w:cstheme="minorHAnsi"/>
          <w:sz w:val="24"/>
          <w:szCs w:val="24"/>
          <w:lang w:val="en-US" w:eastAsia="el-GR"/>
        </w:rPr>
        <w:t>et</w:t>
      </w:r>
      <w:proofErr w:type="gramEnd"/>
      <w:r w:rsidRPr="00413A4A">
        <w:rPr>
          <w:rFonts w:eastAsia="Times New Roman" w:cstheme="minorHAnsi"/>
          <w:sz w:val="24"/>
          <w:szCs w:val="24"/>
          <w:lang w:val="en-US" w:eastAsia="el-GR"/>
        </w:rPr>
        <w:t xml:space="preserve"> Cannas copias Romanorum profligavit et delevit.</w:t>
      </w:r>
    </w:p>
    <w:p w:rsidR="00064E6A" w:rsidRPr="00413A4A" w:rsidRDefault="00064E6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ΠΑΡΑΤΗΡΗΣΕΙΣ</w:t>
      </w:r>
      <w:r w:rsidRPr="00413A4A">
        <w:rPr>
          <w:rFonts w:eastAsia="Times New Roman" w:cstheme="minorHAnsi"/>
          <w:sz w:val="24"/>
          <w:szCs w:val="24"/>
          <w:lang w:eastAsia="el-GR"/>
        </w:rPr>
        <w:br/>
      </w:r>
      <w:r w:rsidRPr="00413A4A">
        <w:rPr>
          <w:rFonts w:eastAsia="Times New Roman" w:cstheme="minorHAnsi"/>
          <w:b/>
          <w:bCs/>
          <w:sz w:val="24"/>
          <w:szCs w:val="24"/>
          <w:lang w:eastAsia="el-GR"/>
        </w:rPr>
        <w:t>Α.</w:t>
      </w:r>
      <w:r w:rsidRPr="00413A4A">
        <w:rPr>
          <w:rFonts w:eastAsia="Times New Roman" w:cstheme="minorHAnsi"/>
          <w:sz w:val="24"/>
          <w:szCs w:val="24"/>
          <w:lang w:eastAsia="el-GR"/>
        </w:rPr>
        <w:t> Να μεταφράσετε στη Νέα Ελληνική τα αποσπάσματα. Μονάδες 20</w:t>
      </w:r>
    </w:p>
    <w:p w:rsidR="00064E6A" w:rsidRPr="00413A4A" w:rsidRDefault="00064E6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Β.2.</w:t>
      </w:r>
      <w:r w:rsidRPr="00413A4A">
        <w:rPr>
          <w:rFonts w:eastAsia="Times New Roman" w:cstheme="minorHAnsi"/>
          <w:sz w:val="24"/>
          <w:szCs w:val="24"/>
          <w:lang w:eastAsia="el-GR"/>
        </w:rPr>
        <w:t> Να βρεθεί με ποια λέξη των λατινικών κειμένων που σας δόθηκαν έχει ετυμολογική συγγένεια καθεμιά από τις παρακάτω λέξεις της νέας ελληνικής:</w:t>
      </w:r>
      <w:r w:rsidRPr="00413A4A">
        <w:rPr>
          <w:rFonts w:eastAsia="Times New Roman" w:cstheme="minorHAnsi"/>
          <w:sz w:val="24"/>
          <w:szCs w:val="24"/>
          <w:lang w:eastAsia="el-GR"/>
        </w:rPr>
        <w:br/>
      </w:r>
      <w:r w:rsidRPr="00413A4A">
        <w:rPr>
          <w:rFonts w:eastAsia="Times New Roman" w:cstheme="minorHAnsi"/>
          <w:i/>
          <w:iCs/>
          <w:sz w:val="24"/>
          <w:szCs w:val="24"/>
          <w:lang w:eastAsia="el-GR"/>
        </w:rPr>
        <w:t>χειμωνιάτικος, τετράμηνο, ρητό, βόλεϊ, κοπιάρω</w:t>
      </w:r>
      <w:r w:rsidRPr="00413A4A">
        <w:rPr>
          <w:rFonts w:eastAsia="Times New Roman" w:cstheme="minorHAnsi"/>
          <w:sz w:val="24"/>
          <w:szCs w:val="24"/>
          <w:lang w:eastAsia="el-GR"/>
        </w:rPr>
        <w:br/>
        <w:t>Μονάδες 10</w:t>
      </w:r>
    </w:p>
    <w:p w:rsidR="00064E6A" w:rsidRPr="00413A4A" w:rsidRDefault="00064E6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Β.6.</w:t>
      </w:r>
      <w:r w:rsidRPr="00413A4A">
        <w:rPr>
          <w:rFonts w:eastAsia="Times New Roman" w:cstheme="minorHAnsi"/>
          <w:sz w:val="24"/>
          <w:szCs w:val="24"/>
          <w:lang w:eastAsia="el-GR"/>
        </w:rPr>
        <w:br/>
      </w:r>
      <w:r w:rsidRPr="00413A4A">
        <w:rPr>
          <w:rFonts w:eastAsia="Times New Roman" w:cstheme="minorHAnsi"/>
          <w:b/>
          <w:bCs/>
          <w:sz w:val="24"/>
          <w:szCs w:val="24"/>
          <w:lang w:eastAsia="el-GR"/>
        </w:rPr>
        <w:t>α)</w:t>
      </w:r>
      <w:r w:rsidRPr="00413A4A">
        <w:rPr>
          <w:rFonts w:eastAsia="Times New Roman" w:cstheme="minorHAnsi"/>
          <w:sz w:val="24"/>
          <w:szCs w:val="24"/>
          <w:lang w:eastAsia="el-GR"/>
        </w:rPr>
        <w:t> Να αναγνωρίσετε συντακτικά τις λέξεις:</w:t>
      </w:r>
    </w:p>
    <w:tbl>
      <w:tblPr>
        <w:tblW w:w="8419" w:type="dxa"/>
        <w:jc w:val="center"/>
        <w:tblCellMar>
          <w:top w:w="15" w:type="dxa"/>
          <w:left w:w="15" w:type="dxa"/>
          <w:bottom w:w="15" w:type="dxa"/>
          <w:right w:w="15" w:type="dxa"/>
        </w:tblCellMar>
        <w:tblLook w:val="04A0"/>
      </w:tblPr>
      <w:tblGrid>
        <w:gridCol w:w="4107"/>
        <w:gridCol w:w="4312"/>
      </w:tblGrid>
      <w:tr w:rsidR="00064E6A" w:rsidRPr="00413A4A" w:rsidTr="00413A4A">
        <w:trPr>
          <w:tblHeader/>
          <w:jc w:val="center"/>
        </w:trPr>
        <w:tc>
          <w:tcPr>
            <w:tcW w:w="0" w:type="auto"/>
            <w:tcBorders>
              <w:top w:val="single" w:sz="2" w:space="0" w:color="auto"/>
              <w:left w:val="single" w:sz="24" w:space="0" w:color="auto"/>
              <w:right w:val="single" w:sz="24" w:space="0" w:color="auto"/>
            </w:tcBorders>
            <w:vAlign w:val="center"/>
            <w:hideMark/>
          </w:tcPr>
          <w:p w:rsidR="00064E6A" w:rsidRPr="00413A4A" w:rsidRDefault="00064E6A"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i/>
                <w:iCs/>
                <w:color w:val="1E2022"/>
                <w:sz w:val="24"/>
                <w:szCs w:val="24"/>
                <w:lang w:eastAsia="el-GR"/>
              </w:rPr>
              <w:t>Λέξη</w:t>
            </w:r>
          </w:p>
        </w:tc>
        <w:tc>
          <w:tcPr>
            <w:tcW w:w="4312" w:type="dxa"/>
            <w:tcBorders>
              <w:top w:val="single" w:sz="2" w:space="0" w:color="auto"/>
              <w:left w:val="single" w:sz="24" w:space="0" w:color="auto"/>
              <w:right w:val="single" w:sz="24" w:space="0" w:color="auto"/>
            </w:tcBorders>
            <w:vAlign w:val="center"/>
            <w:hideMark/>
          </w:tcPr>
          <w:p w:rsidR="00064E6A" w:rsidRPr="00413A4A" w:rsidRDefault="00064E6A"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i/>
                <w:iCs/>
                <w:color w:val="1E2022"/>
                <w:sz w:val="24"/>
                <w:szCs w:val="24"/>
                <w:lang w:eastAsia="el-GR"/>
              </w:rPr>
              <w:t>Συντακτική Αναγνώριση</w:t>
            </w:r>
          </w:p>
        </w:tc>
      </w:tr>
      <w:tr w:rsidR="00064E6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propter inopiam</w:t>
            </w:r>
          </w:p>
        </w:tc>
        <w:tc>
          <w:tcPr>
            <w:tcW w:w="4312" w:type="dxa"/>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r w:rsidR="00064E6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hostium</w:t>
            </w:r>
          </w:p>
        </w:tc>
        <w:tc>
          <w:tcPr>
            <w:tcW w:w="4312" w:type="dxa"/>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r w:rsidR="00064E6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caedem</w:t>
            </w:r>
          </w:p>
        </w:tc>
        <w:tc>
          <w:tcPr>
            <w:tcW w:w="4312" w:type="dxa"/>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r w:rsidR="00064E6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quae</w:t>
            </w:r>
          </w:p>
        </w:tc>
        <w:tc>
          <w:tcPr>
            <w:tcW w:w="4312" w:type="dxa"/>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r w:rsidR="00064E6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ab Gallia</w:t>
            </w:r>
          </w:p>
        </w:tc>
        <w:tc>
          <w:tcPr>
            <w:tcW w:w="4312" w:type="dxa"/>
            <w:tcBorders>
              <w:top w:val="single" w:sz="24" w:space="0" w:color="auto"/>
              <w:left w:val="single" w:sz="24" w:space="0" w:color="auto"/>
              <w:bottom w:val="single" w:sz="24" w:space="0" w:color="auto"/>
              <w:right w:val="single" w:sz="24" w:space="0" w:color="auto"/>
            </w:tcBorders>
            <w:vAlign w:val="center"/>
            <w:hideMark/>
          </w:tcPr>
          <w:p w:rsidR="00064E6A" w:rsidRPr="00413A4A" w:rsidRDefault="00064E6A"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bl>
    <w:p w:rsidR="00064E6A" w:rsidRPr="00413A4A" w:rsidRDefault="00064E6A" w:rsidP="00413A4A">
      <w:pPr>
        <w:spacing w:after="0" w:line="240" w:lineRule="auto"/>
        <w:rPr>
          <w:rFonts w:eastAsia="Times New Roman" w:cstheme="minorHAnsi"/>
          <w:sz w:val="24"/>
          <w:szCs w:val="24"/>
          <w:lang w:eastAsia="el-GR"/>
        </w:rPr>
      </w:pPr>
      <w:r w:rsidRPr="00413A4A">
        <w:rPr>
          <w:rFonts w:eastAsia="Times New Roman" w:cstheme="minorHAnsi"/>
          <w:sz w:val="24"/>
          <w:szCs w:val="24"/>
          <w:lang w:eastAsia="el-GR"/>
        </w:rPr>
        <w:t>Μονάδες 10</w:t>
      </w:r>
    </w:p>
    <w:p w:rsidR="00064E6A" w:rsidRPr="00413A4A" w:rsidRDefault="00064E6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w:t>
      </w:r>
      <w:r w:rsidRPr="00413A4A">
        <w:rPr>
          <w:rFonts w:eastAsia="Times New Roman" w:cstheme="minorHAnsi"/>
          <w:sz w:val="24"/>
          <w:szCs w:val="24"/>
          <w:lang w:eastAsia="el-GR"/>
        </w:rPr>
        <w:t> </w:t>
      </w:r>
      <w:r w:rsidRPr="00413A4A">
        <w:rPr>
          <w:rFonts w:eastAsia="Times New Roman" w:cstheme="minorHAnsi"/>
          <w:b/>
          <w:bCs/>
          <w:sz w:val="24"/>
          <w:szCs w:val="24"/>
          <w:lang w:eastAsia="el-GR"/>
        </w:rPr>
        <w:t>«Ex quibus quattuor in Nerviis hiemare iubet et tribus imperat in Belgis remanere.»</w:t>
      </w:r>
      <w:r w:rsidRPr="00413A4A">
        <w:rPr>
          <w:rFonts w:eastAsia="Times New Roman" w:cstheme="minorHAnsi"/>
          <w:sz w:val="24"/>
          <w:szCs w:val="24"/>
          <w:lang w:eastAsia="el-GR"/>
        </w:rPr>
        <w:t>: να γράψετε τους βασικούς όρους (υποκείμενο, αντικείμενο) των ρημάτων της προηγούμενης περιόδου (5 μονάδες) και να εξηγήσετε ποια διαφορά έχουν ως προς τη σύνταξή τους (5 μονάδες).</w:t>
      </w:r>
      <w:r w:rsidRPr="00413A4A">
        <w:rPr>
          <w:rFonts w:eastAsia="Times New Roman" w:cstheme="minorHAnsi"/>
          <w:sz w:val="24"/>
          <w:szCs w:val="24"/>
          <w:lang w:eastAsia="el-GR"/>
        </w:rPr>
        <w:br/>
        <w:t>Μονάδες 10</w:t>
      </w:r>
      <w:r w:rsidRPr="00413A4A">
        <w:rPr>
          <w:rFonts w:eastAsia="Times New Roman" w:cstheme="minorHAnsi"/>
          <w:sz w:val="24"/>
          <w:szCs w:val="24"/>
          <w:lang w:eastAsia="el-GR"/>
        </w:rPr>
        <w:br/>
      </w:r>
      <w:r w:rsidRPr="00413A4A">
        <w:rPr>
          <w:rFonts w:eastAsia="Times New Roman" w:cstheme="minorHAnsi"/>
          <w:b/>
          <w:bCs/>
          <w:sz w:val="24"/>
          <w:szCs w:val="24"/>
          <w:lang w:eastAsia="el-GR"/>
        </w:rPr>
        <w:t>Μονάδες 20</w:t>
      </w:r>
    </w:p>
    <w:p w:rsidR="00413A4A" w:rsidRDefault="00413A4A" w:rsidP="00413A4A">
      <w:pPr>
        <w:spacing w:after="0" w:line="240" w:lineRule="auto"/>
        <w:jc w:val="both"/>
        <w:rPr>
          <w:rFonts w:cstheme="minorHAnsi"/>
          <w:sz w:val="24"/>
          <w:szCs w:val="24"/>
        </w:rPr>
      </w:pPr>
    </w:p>
    <w:p w:rsidR="00413A4A" w:rsidRDefault="00413A4A" w:rsidP="00413A4A">
      <w:pPr>
        <w:spacing w:after="0" w:line="240" w:lineRule="auto"/>
        <w:jc w:val="both"/>
        <w:rPr>
          <w:rFonts w:cstheme="minorHAnsi"/>
          <w:sz w:val="24"/>
          <w:szCs w:val="24"/>
        </w:rPr>
      </w:pPr>
    </w:p>
    <w:p w:rsidR="00413A4A" w:rsidRDefault="00413A4A" w:rsidP="00413A4A">
      <w:pPr>
        <w:spacing w:after="0" w:line="240" w:lineRule="auto"/>
        <w:jc w:val="both"/>
        <w:rPr>
          <w:rFonts w:cstheme="minorHAnsi"/>
          <w:sz w:val="24"/>
          <w:szCs w:val="24"/>
        </w:rPr>
      </w:pPr>
    </w:p>
    <w:p w:rsidR="00064E6A" w:rsidRPr="00413A4A" w:rsidRDefault="009F0891" w:rsidP="00413A4A">
      <w:pPr>
        <w:spacing w:after="0" w:line="240" w:lineRule="auto"/>
        <w:jc w:val="both"/>
        <w:rPr>
          <w:rFonts w:cstheme="minorHAnsi"/>
          <w:sz w:val="24"/>
          <w:szCs w:val="24"/>
        </w:rPr>
      </w:pPr>
      <w:r w:rsidRPr="00413A4A">
        <w:rPr>
          <w:rFonts w:cstheme="minorHAnsi"/>
          <w:sz w:val="24"/>
          <w:szCs w:val="24"/>
        </w:rPr>
        <w:lastRenderedPageBreak/>
        <w:t>31105</w:t>
      </w:r>
    </w:p>
    <w:p w:rsidR="009F0891" w:rsidRPr="00413A4A" w:rsidRDefault="009F0891" w:rsidP="00413A4A">
      <w:pPr>
        <w:spacing w:after="0" w:line="240" w:lineRule="auto"/>
        <w:jc w:val="both"/>
        <w:rPr>
          <w:rFonts w:cstheme="minorHAnsi"/>
          <w:b/>
          <w:sz w:val="24"/>
          <w:szCs w:val="24"/>
        </w:rPr>
      </w:pPr>
      <w:r w:rsidRPr="00413A4A">
        <w:rPr>
          <w:rFonts w:cstheme="minorHAnsi"/>
          <w:b/>
          <w:sz w:val="24"/>
          <w:szCs w:val="24"/>
        </w:rPr>
        <w:t xml:space="preserve">ΜΑΘΗΜΑ </w:t>
      </w:r>
      <w:r w:rsidRPr="00413A4A">
        <w:rPr>
          <w:rFonts w:cstheme="minorHAnsi"/>
          <w:b/>
          <w:bCs/>
          <w:sz w:val="24"/>
          <w:szCs w:val="24"/>
          <w:lang w:val="en-US"/>
        </w:rPr>
        <w:t>VII</w:t>
      </w:r>
      <w:r w:rsidRPr="00413A4A">
        <w:rPr>
          <w:rFonts w:cstheme="minorHAnsi"/>
          <w:b/>
          <w:bCs/>
          <w:sz w:val="24"/>
          <w:szCs w:val="24"/>
        </w:rPr>
        <w:t xml:space="preserve">, </w:t>
      </w:r>
      <w:r w:rsidRPr="00413A4A">
        <w:rPr>
          <w:rFonts w:cstheme="minorHAnsi"/>
          <w:b/>
          <w:sz w:val="24"/>
          <w:szCs w:val="24"/>
        </w:rPr>
        <w:t>ΜΑΘΗΜΑ ΧΙ</w:t>
      </w:r>
    </w:p>
    <w:p w:rsidR="009F0891" w:rsidRPr="00413A4A" w:rsidRDefault="009F0891" w:rsidP="00413A4A">
      <w:pPr>
        <w:spacing w:after="0" w:line="240" w:lineRule="auto"/>
        <w:jc w:val="both"/>
        <w:rPr>
          <w:rFonts w:cstheme="minorHAnsi"/>
          <w:b/>
          <w:sz w:val="24"/>
          <w:szCs w:val="24"/>
        </w:rPr>
      </w:pPr>
      <w:r w:rsidRPr="00413A4A">
        <w:rPr>
          <w:rFonts w:cstheme="minorHAnsi"/>
          <w:b/>
          <w:sz w:val="24"/>
          <w:szCs w:val="24"/>
        </w:rPr>
        <w:t>ΚΕΙΜΕΝΟ</w:t>
      </w:r>
    </w:p>
    <w:p w:rsidR="009F0891" w:rsidRPr="00413A4A" w:rsidRDefault="009F0891" w:rsidP="00413A4A">
      <w:pPr>
        <w:autoSpaceDE w:val="0"/>
        <w:autoSpaceDN w:val="0"/>
        <w:adjustRightInd w:val="0"/>
        <w:spacing w:after="0" w:line="240" w:lineRule="auto"/>
        <w:jc w:val="both"/>
        <w:rPr>
          <w:rFonts w:eastAsia="TimesNewRomanPSMT" w:cstheme="minorHAnsi"/>
          <w:sz w:val="24"/>
          <w:szCs w:val="24"/>
          <w:lang w:val="en-US"/>
        </w:rPr>
      </w:pPr>
      <w:r w:rsidRPr="00413A4A">
        <w:rPr>
          <w:rFonts w:cstheme="minorHAnsi"/>
          <w:bCs/>
          <w:sz w:val="24"/>
          <w:szCs w:val="24"/>
        </w:rPr>
        <w:t>α</w:t>
      </w:r>
      <w:r w:rsidRPr="00413A4A">
        <w:rPr>
          <w:rFonts w:cstheme="minorHAnsi"/>
          <w:bCs/>
          <w:sz w:val="24"/>
          <w:szCs w:val="24"/>
          <w:lang w:val="en-US"/>
        </w:rPr>
        <w:t>)</w:t>
      </w:r>
      <w:r w:rsidRPr="00413A4A">
        <w:rPr>
          <w:rFonts w:eastAsia="TimesNewRomanPSMT" w:cstheme="minorHAnsi"/>
          <w:sz w:val="24"/>
          <w:szCs w:val="24"/>
          <w:lang w:val="en-US"/>
        </w:rPr>
        <w:t xml:space="preserve"> Caesar propter frumenti inopiam legiōnes in hibernis multis conlocat. Ex quibus quattuor in Nerviis hiemāre iubet </w:t>
      </w:r>
      <w:proofErr w:type="gramStart"/>
      <w:r w:rsidRPr="00413A4A">
        <w:rPr>
          <w:rFonts w:eastAsia="TimesNewRomanPSMT" w:cstheme="minorHAnsi"/>
          <w:sz w:val="24"/>
          <w:szCs w:val="24"/>
          <w:lang w:val="en-US"/>
        </w:rPr>
        <w:t>et</w:t>
      </w:r>
      <w:proofErr w:type="gramEnd"/>
      <w:r w:rsidRPr="00413A4A">
        <w:rPr>
          <w:rFonts w:eastAsia="TimesNewRomanPSMT" w:cstheme="minorHAnsi"/>
          <w:sz w:val="24"/>
          <w:szCs w:val="24"/>
          <w:lang w:val="en-US"/>
        </w:rPr>
        <w:t xml:space="preserve"> tribus imperat in Belgis remanēre. </w:t>
      </w:r>
      <w:proofErr w:type="gramStart"/>
      <w:r w:rsidRPr="00413A4A">
        <w:rPr>
          <w:rFonts w:eastAsia="TimesNewRomanPSMT" w:cstheme="minorHAnsi"/>
          <w:sz w:val="24"/>
          <w:szCs w:val="24"/>
          <w:lang w:val="en-US"/>
        </w:rPr>
        <w:t>Legātos omnes frumentum in castra importāre iubet.</w:t>
      </w:r>
      <w:proofErr w:type="gramEnd"/>
      <w:r w:rsidRPr="00413A4A">
        <w:rPr>
          <w:rFonts w:eastAsia="TimesNewRomanPSMT" w:cstheme="minorHAnsi"/>
          <w:sz w:val="24"/>
          <w:szCs w:val="24"/>
          <w:lang w:val="en-US"/>
        </w:rPr>
        <w:t xml:space="preserve"> Milites his verbis admonet: «Hostes adventare audio; speculatōres nostri </w:t>
      </w:r>
      <w:proofErr w:type="gramStart"/>
      <w:r w:rsidRPr="00413A4A">
        <w:rPr>
          <w:rFonts w:eastAsia="TimesNewRomanPSMT" w:cstheme="minorHAnsi"/>
          <w:sz w:val="24"/>
          <w:szCs w:val="24"/>
          <w:lang w:val="en-US"/>
        </w:rPr>
        <w:t>eos</w:t>
      </w:r>
      <w:proofErr w:type="gramEnd"/>
      <w:r w:rsidRPr="00413A4A">
        <w:rPr>
          <w:rFonts w:eastAsia="TimesNewRomanPSMT" w:cstheme="minorHAnsi"/>
          <w:sz w:val="24"/>
          <w:szCs w:val="24"/>
          <w:lang w:val="en-US"/>
        </w:rPr>
        <w:t xml:space="preserve"> prope esse nuntiant.</w:t>
      </w:r>
    </w:p>
    <w:p w:rsidR="009F0891" w:rsidRPr="00413A4A" w:rsidRDefault="009F0891" w:rsidP="00413A4A">
      <w:pPr>
        <w:autoSpaceDE w:val="0"/>
        <w:autoSpaceDN w:val="0"/>
        <w:adjustRightInd w:val="0"/>
        <w:spacing w:after="0" w:line="240" w:lineRule="auto"/>
        <w:jc w:val="both"/>
        <w:rPr>
          <w:rFonts w:eastAsia="TimesNewRomanPSMT" w:cstheme="minorHAnsi"/>
          <w:sz w:val="24"/>
          <w:szCs w:val="24"/>
          <w:lang w:val="en-US"/>
        </w:rPr>
      </w:pPr>
      <w:r w:rsidRPr="00413A4A">
        <w:rPr>
          <w:rFonts w:eastAsia="TimesNewRomanPSMT" w:cstheme="minorHAnsi"/>
          <w:sz w:val="24"/>
          <w:szCs w:val="24"/>
        </w:rPr>
        <w:t>β</w:t>
      </w:r>
      <w:r w:rsidRPr="00413A4A">
        <w:rPr>
          <w:rFonts w:eastAsia="TimesNewRomanPSMT" w:cstheme="minorHAnsi"/>
          <w:sz w:val="24"/>
          <w:szCs w:val="24"/>
          <w:lang w:val="en-US"/>
        </w:rPr>
        <w:t xml:space="preserve">) Hannibal, dux Carthaginiensis, VI et XX annos natus, omnes gentes Hispaniae bello superāvit et Saguntum vi expugnāvit. Postea Alpes, quae Italiam ab Galliā seiungunt, cum elephantis transiit. Ubi in Italiā fuit, apud Ticīnum, Trebiam, Trasumēnum </w:t>
      </w:r>
      <w:proofErr w:type="gramStart"/>
      <w:r w:rsidRPr="00413A4A">
        <w:rPr>
          <w:rFonts w:eastAsia="TimesNewRomanPSMT" w:cstheme="minorHAnsi"/>
          <w:sz w:val="24"/>
          <w:szCs w:val="24"/>
          <w:lang w:val="en-US"/>
        </w:rPr>
        <w:t>et</w:t>
      </w:r>
      <w:proofErr w:type="gramEnd"/>
      <w:r w:rsidRPr="00413A4A">
        <w:rPr>
          <w:rFonts w:eastAsia="TimesNewRomanPSMT" w:cstheme="minorHAnsi"/>
          <w:sz w:val="24"/>
          <w:szCs w:val="24"/>
          <w:lang w:val="en-US"/>
        </w:rPr>
        <w:t xml:space="preserve"> Cannas copias Rōmanōrum profligāvit et delēvit.</w:t>
      </w:r>
    </w:p>
    <w:p w:rsidR="009F0891" w:rsidRPr="00413A4A" w:rsidRDefault="009F0891" w:rsidP="00413A4A">
      <w:pPr>
        <w:spacing w:after="0" w:line="240" w:lineRule="auto"/>
        <w:rPr>
          <w:rFonts w:cstheme="minorHAnsi"/>
          <w:b/>
          <w:sz w:val="24"/>
          <w:szCs w:val="24"/>
        </w:rPr>
      </w:pPr>
      <w:r w:rsidRPr="00413A4A">
        <w:rPr>
          <w:rFonts w:cstheme="minorHAnsi"/>
          <w:b/>
          <w:sz w:val="24"/>
          <w:szCs w:val="24"/>
        </w:rPr>
        <w:t xml:space="preserve">ΠΑΡΑΤΗΡΗΣΕΙΣ </w:t>
      </w:r>
    </w:p>
    <w:p w:rsidR="009F0891" w:rsidRPr="00413A4A" w:rsidRDefault="009F0891" w:rsidP="00413A4A">
      <w:pPr>
        <w:spacing w:after="0" w:line="240" w:lineRule="auto"/>
        <w:jc w:val="both"/>
        <w:rPr>
          <w:rFonts w:cstheme="minorHAnsi"/>
          <w:sz w:val="24"/>
          <w:szCs w:val="24"/>
        </w:rPr>
      </w:pPr>
      <w:r w:rsidRPr="00413A4A">
        <w:rPr>
          <w:rFonts w:cstheme="minorHAnsi"/>
          <w:sz w:val="24"/>
          <w:szCs w:val="24"/>
        </w:rPr>
        <w:t xml:space="preserve">Α. Να μεταφράσετε στη Νέα Ελληνική  τα αποσπάσματα. </w:t>
      </w:r>
    </w:p>
    <w:p w:rsidR="009F0891" w:rsidRPr="00413A4A" w:rsidRDefault="009F0891" w:rsidP="00413A4A">
      <w:pPr>
        <w:spacing w:after="0" w:line="240" w:lineRule="auto"/>
        <w:jc w:val="right"/>
        <w:rPr>
          <w:rFonts w:cstheme="minorHAnsi"/>
          <w:b/>
          <w:sz w:val="24"/>
          <w:szCs w:val="24"/>
        </w:rPr>
      </w:pPr>
      <w:r w:rsidRPr="00413A4A">
        <w:rPr>
          <w:rFonts w:cstheme="minorHAnsi"/>
          <w:b/>
          <w:sz w:val="24"/>
          <w:szCs w:val="24"/>
        </w:rPr>
        <w:t xml:space="preserve">Μονάδες 20 </w:t>
      </w:r>
    </w:p>
    <w:p w:rsidR="009F0891" w:rsidRPr="00413A4A" w:rsidRDefault="009F0891" w:rsidP="00413A4A">
      <w:pPr>
        <w:spacing w:after="0" w:line="240" w:lineRule="auto"/>
        <w:jc w:val="both"/>
        <w:rPr>
          <w:rFonts w:eastAsia="Times New Roman" w:cstheme="minorHAnsi"/>
          <w:color w:val="000000"/>
          <w:sz w:val="24"/>
          <w:szCs w:val="24"/>
        </w:rPr>
      </w:pPr>
      <w:r w:rsidRPr="00413A4A">
        <w:rPr>
          <w:rFonts w:eastAsia="Times New Roman" w:cstheme="minorHAnsi"/>
          <w:color w:val="000000"/>
          <w:sz w:val="24"/>
          <w:szCs w:val="24"/>
        </w:rPr>
        <w:t>Β.2. Να βρείτε μία λέξη της νέας ελληνικής που να έχει ετυμολογική συγγένεια με τις παρακάτω λατινικές λέξεις.</w:t>
      </w:r>
    </w:p>
    <w:tbl>
      <w:tblPr>
        <w:tblStyle w:val="a5"/>
        <w:tblW w:w="0" w:type="auto"/>
        <w:tblLook w:val="04A0"/>
      </w:tblPr>
      <w:tblGrid>
        <w:gridCol w:w="2122"/>
        <w:gridCol w:w="4819"/>
      </w:tblGrid>
      <w:tr w:rsidR="009F0891" w:rsidRPr="00413A4A" w:rsidTr="0087713D">
        <w:tc>
          <w:tcPr>
            <w:tcW w:w="2122" w:type="dxa"/>
          </w:tcPr>
          <w:p w:rsidR="009F0891" w:rsidRPr="00413A4A" w:rsidRDefault="009F0891" w:rsidP="00413A4A">
            <w:pPr>
              <w:jc w:val="both"/>
              <w:rPr>
                <w:rFonts w:eastAsia="Times New Roman" w:cstheme="minorHAnsi"/>
                <w:b/>
                <w:bCs/>
                <w:sz w:val="24"/>
                <w:szCs w:val="24"/>
              </w:rPr>
            </w:pPr>
            <w:r w:rsidRPr="00413A4A">
              <w:rPr>
                <w:rFonts w:eastAsia="Times New Roman" w:cstheme="minorHAnsi"/>
                <w:b/>
                <w:bCs/>
                <w:sz w:val="24"/>
                <w:szCs w:val="24"/>
              </w:rPr>
              <w:t>λατινική λέξη</w:t>
            </w:r>
          </w:p>
        </w:tc>
        <w:tc>
          <w:tcPr>
            <w:tcW w:w="4819" w:type="dxa"/>
          </w:tcPr>
          <w:p w:rsidR="009F0891" w:rsidRPr="00413A4A" w:rsidRDefault="009F0891" w:rsidP="00413A4A">
            <w:pPr>
              <w:jc w:val="both"/>
              <w:rPr>
                <w:rFonts w:eastAsia="Times New Roman" w:cstheme="minorHAnsi"/>
                <w:b/>
                <w:bCs/>
                <w:sz w:val="24"/>
                <w:szCs w:val="24"/>
              </w:rPr>
            </w:pPr>
            <w:r w:rsidRPr="00413A4A">
              <w:rPr>
                <w:rFonts w:eastAsia="Times New Roman" w:cstheme="minorHAnsi"/>
                <w:b/>
                <w:bCs/>
                <w:sz w:val="24"/>
                <w:szCs w:val="24"/>
              </w:rPr>
              <w:t>ετυμολογικά συγγενής νεοελληνική λέξη</w:t>
            </w:r>
          </w:p>
        </w:tc>
      </w:tr>
      <w:tr w:rsidR="009F0891" w:rsidRPr="00413A4A" w:rsidTr="0087713D">
        <w:tc>
          <w:tcPr>
            <w:tcW w:w="2122" w:type="dxa"/>
          </w:tcPr>
          <w:p w:rsidR="009F0891" w:rsidRPr="00413A4A" w:rsidRDefault="009F0891" w:rsidP="00413A4A">
            <w:pPr>
              <w:jc w:val="both"/>
              <w:rPr>
                <w:rFonts w:eastAsia="Times New Roman" w:cstheme="minorHAnsi"/>
                <w:sz w:val="24"/>
                <w:szCs w:val="24"/>
                <w:lang w:val="en-US"/>
              </w:rPr>
            </w:pPr>
            <w:r w:rsidRPr="00413A4A">
              <w:rPr>
                <w:rFonts w:eastAsia="TimesNewRomanPSMT" w:cstheme="minorHAnsi"/>
                <w:sz w:val="24"/>
                <w:szCs w:val="24"/>
                <w:lang w:val="en-US"/>
              </w:rPr>
              <w:t>hibernis</w:t>
            </w:r>
          </w:p>
        </w:tc>
        <w:tc>
          <w:tcPr>
            <w:tcW w:w="4819" w:type="dxa"/>
          </w:tcPr>
          <w:p w:rsidR="009F0891" w:rsidRPr="00413A4A" w:rsidRDefault="009F0891" w:rsidP="00413A4A">
            <w:pPr>
              <w:jc w:val="both"/>
              <w:rPr>
                <w:rFonts w:eastAsia="Times New Roman" w:cstheme="minorHAnsi"/>
                <w:sz w:val="24"/>
                <w:szCs w:val="24"/>
              </w:rPr>
            </w:pPr>
          </w:p>
        </w:tc>
      </w:tr>
      <w:tr w:rsidR="009F0891" w:rsidRPr="00413A4A" w:rsidTr="0087713D">
        <w:tc>
          <w:tcPr>
            <w:tcW w:w="2122" w:type="dxa"/>
          </w:tcPr>
          <w:p w:rsidR="009F0891" w:rsidRPr="00413A4A" w:rsidRDefault="009F0891" w:rsidP="00413A4A">
            <w:pPr>
              <w:jc w:val="both"/>
              <w:rPr>
                <w:rFonts w:eastAsia="Times New Roman" w:cstheme="minorHAnsi"/>
                <w:color w:val="000000"/>
                <w:sz w:val="24"/>
                <w:szCs w:val="24"/>
                <w:lang w:val="en-US"/>
              </w:rPr>
            </w:pPr>
            <w:r w:rsidRPr="00413A4A">
              <w:rPr>
                <w:rFonts w:eastAsia="TimesNewRomanPSMT" w:cstheme="minorHAnsi"/>
                <w:sz w:val="24"/>
                <w:szCs w:val="24"/>
                <w:lang w:val="en-US"/>
              </w:rPr>
              <w:t>verbis</w:t>
            </w:r>
          </w:p>
        </w:tc>
        <w:tc>
          <w:tcPr>
            <w:tcW w:w="4819" w:type="dxa"/>
          </w:tcPr>
          <w:p w:rsidR="009F0891" w:rsidRPr="00413A4A" w:rsidRDefault="009F0891" w:rsidP="00413A4A">
            <w:pPr>
              <w:jc w:val="both"/>
              <w:rPr>
                <w:rFonts w:eastAsia="Times New Roman" w:cstheme="minorHAnsi"/>
                <w:sz w:val="24"/>
                <w:szCs w:val="24"/>
              </w:rPr>
            </w:pPr>
          </w:p>
        </w:tc>
      </w:tr>
      <w:tr w:rsidR="009F0891" w:rsidRPr="00413A4A" w:rsidTr="0087713D">
        <w:tc>
          <w:tcPr>
            <w:tcW w:w="2122" w:type="dxa"/>
          </w:tcPr>
          <w:p w:rsidR="009F0891" w:rsidRPr="00413A4A" w:rsidRDefault="009F0891" w:rsidP="00413A4A">
            <w:pPr>
              <w:jc w:val="both"/>
              <w:rPr>
                <w:rFonts w:eastAsia="Times New Roman" w:cstheme="minorHAnsi"/>
                <w:color w:val="000000"/>
                <w:sz w:val="24"/>
                <w:szCs w:val="24"/>
                <w:lang w:val="en-US"/>
              </w:rPr>
            </w:pPr>
            <w:r w:rsidRPr="00413A4A">
              <w:rPr>
                <w:rFonts w:eastAsia="TimesNewRomanPSMT" w:cstheme="minorHAnsi"/>
                <w:sz w:val="24"/>
                <w:szCs w:val="24"/>
                <w:lang w:val="en-US"/>
              </w:rPr>
              <w:t>audio</w:t>
            </w:r>
          </w:p>
        </w:tc>
        <w:tc>
          <w:tcPr>
            <w:tcW w:w="4819" w:type="dxa"/>
          </w:tcPr>
          <w:p w:rsidR="009F0891" w:rsidRPr="00413A4A" w:rsidRDefault="009F0891" w:rsidP="00413A4A">
            <w:pPr>
              <w:jc w:val="both"/>
              <w:rPr>
                <w:rFonts w:eastAsia="Times New Roman" w:cstheme="minorHAnsi"/>
                <w:sz w:val="24"/>
                <w:szCs w:val="24"/>
              </w:rPr>
            </w:pPr>
          </w:p>
        </w:tc>
      </w:tr>
      <w:tr w:rsidR="009F0891" w:rsidRPr="00413A4A" w:rsidTr="0087713D">
        <w:tc>
          <w:tcPr>
            <w:tcW w:w="2122" w:type="dxa"/>
          </w:tcPr>
          <w:p w:rsidR="009F0891" w:rsidRPr="00413A4A" w:rsidRDefault="009F0891" w:rsidP="00413A4A">
            <w:pPr>
              <w:jc w:val="both"/>
              <w:rPr>
                <w:rFonts w:eastAsia="Times New Roman" w:cstheme="minorHAnsi"/>
                <w:color w:val="000000"/>
                <w:sz w:val="24"/>
                <w:szCs w:val="24"/>
                <w:lang w:val="en-US"/>
              </w:rPr>
            </w:pPr>
            <w:r w:rsidRPr="00413A4A">
              <w:rPr>
                <w:rFonts w:eastAsia="TimesNewRomanPSMT" w:cstheme="minorHAnsi"/>
                <w:sz w:val="24"/>
                <w:szCs w:val="24"/>
                <w:lang w:val="en-US"/>
              </w:rPr>
              <w:t>superāvit</w:t>
            </w:r>
          </w:p>
        </w:tc>
        <w:tc>
          <w:tcPr>
            <w:tcW w:w="4819" w:type="dxa"/>
          </w:tcPr>
          <w:p w:rsidR="009F0891" w:rsidRPr="00413A4A" w:rsidRDefault="009F0891" w:rsidP="00413A4A">
            <w:pPr>
              <w:jc w:val="both"/>
              <w:rPr>
                <w:rFonts w:eastAsia="Times New Roman" w:cstheme="minorHAnsi"/>
                <w:sz w:val="24"/>
                <w:szCs w:val="24"/>
              </w:rPr>
            </w:pPr>
          </w:p>
        </w:tc>
      </w:tr>
      <w:tr w:rsidR="009F0891" w:rsidRPr="00413A4A" w:rsidTr="0087713D">
        <w:tc>
          <w:tcPr>
            <w:tcW w:w="2122" w:type="dxa"/>
          </w:tcPr>
          <w:p w:rsidR="009F0891" w:rsidRPr="00413A4A" w:rsidRDefault="009F0891" w:rsidP="00413A4A">
            <w:pPr>
              <w:jc w:val="both"/>
              <w:rPr>
                <w:rFonts w:eastAsia="Times New Roman" w:cstheme="minorHAnsi"/>
                <w:color w:val="000000"/>
                <w:sz w:val="24"/>
                <w:szCs w:val="24"/>
                <w:lang w:val="en-US"/>
              </w:rPr>
            </w:pPr>
            <w:r w:rsidRPr="00413A4A">
              <w:rPr>
                <w:rFonts w:eastAsia="TimesNewRomanPSMT" w:cstheme="minorHAnsi"/>
                <w:sz w:val="24"/>
                <w:szCs w:val="24"/>
                <w:lang w:val="en-US"/>
              </w:rPr>
              <w:t>copias</w:t>
            </w:r>
          </w:p>
        </w:tc>
        <w:tc>
          <w:tcPr>
            <w:tcW w:w="4819" w:type="dxa"/>
          </w:tcPr>
          <w:p w:rsidR="009F0891" w:rsidRPr="00413A4A" w:rsidRDefault="009F0891" w:rsidP="00413A4A">
            <w:pPr>
              <w:jc w:val="both"/>
              <w:rPr>
                <w:rFonts w:eastAsia="Times New Roman" w:cstheme="minorHAnsi"/>
                <w:sz w:val="24"/>
                <w:szCs w:val="24"/>
              </w:rPr>
            </w:pPr>
          </w:p>
        </w:tc>
      </w:tr>
    </w:tbl>
    <w:p w:rsidR="009F0891" w:rsidRPr="00413A4A" w:rsidRDefault="009F0891" w:rsidP="00413A4A">
      <w:pPr>
        <w:tabs>
          <w:tab w:val="left" w:pos="6750"/>
        </w:tabs>
        <w:spacing w:after="0" w:line="240" w:lineRule="auto"/>
        <w:jc w:val="right"/>
        <w:rPr>
          <w:rFonts w:cstheme="minorHAnsi"/>
          <w:b/>
          <w:bCs/>
          <w:sz w:val="24"/>
          <w:szCs w:val="24"/>
        </w:rPr>
      </w:pPr>
      <w:r w:rsidRPr="00413A4A">
        <w:rPr>
          <w:rFonts w:cstheme="minorHAnsi"/>
          <w:b/>
          <w:bCs/>
          <w:sz w:val="24"/>
          <w:szCs w:val="24"/>
        </w:rPr>
        <w:t>Μονάδες 10</w:t>
      </w:r>
    </w:p>
    <w:p w:rsidR="009F0891" w:rsidRPr="00413A4A" w:rsidRDefault="009F0891" w:rsidP="00413A4A">
      <w:pPr>
        <w:spacing w:after="0" w:line="240" w:lineRule="auto"/>
        <w:jc w:val="both"/>
        <w:rPr>
          <w:rFonts w:eastAsia="Times New Roman" w:cstheme="minorHAnsi"/>
          <w:sz w:val="24"/>
          <w:szCs w:val="24"/>
        </w:rPr>
      </w:pPr>
      <w:r w:rsidRPr="00413A4A">
        <w:rPr>
          <w:rFonts w:eastAsia="Times New Roman" w:cstheme="minorHAnsi"/>
          <w:sz w:val="24"/>
          <w:szCs w:val="24"/>
        </w:rPr>
        <w:t>Β.6.α.) Να αντιστοιχίσετε τις λέξεις της στήλης Α΄ με τη συντακτική τους λειτουργία στη στήλη Β’.  Τρία στοιχεία στη στήλη Β΄ περισσεύουν.</w:t>
      </w:r>
    </w:p>
    <w:tbl>
      <w:tblPr>
        <w:tblStyle w:val="a5"/>
        <w:tblW w:w="8784" w:type="dxa"/>
        <w:tblLook w:val="04A0"/>
      </w:tblPr>
      <w:tblGrid>
        <w:gridCol w:w="2405"/>
        <w:gridCol w:w="6379"/>
      </w:tblGrid>
      <w:tr w:rsidR="009F0891" w:rsidRPr="00413A4A" w:rsidTr="0087713D">
        <w:tc>
          <w:tcPr>
            <w:tcW w:w="2405" w:type="dxa"/>
          </w:tcPr>
          <w:p w:rsidR="009F0891" w:rsidRPr="00413A4A" w:rsidRDefault="009F0891" w:rsidP="00413A4A">
            <w:pPr>
              <w:jc w:val="both"/>
              <w:rPr>
                <w:rFonts w:eastAsia="Times New Roman" w:cstheme="minorHAnsi"/>
                <w:b/>
                <w:bCs/>
                <w:sz w:val="24"/>
                <w:szCs w:val="24"/>
              </w:rPr>
            </w:pPr>
            <w:r w:rsidRPr="00413A4A">
              <w:rPr>
                <w:rFonts w:eastAsia="Times New Roman" w:cstheme="minorHAnsi"/>
                <w:b/>
                <w:bCs/>
                <w:sz w:val="24"/>
                <w:szCs w:val="24"/>
              </w:rPr>
              <w:t>ΣΤΗΛΗ Α΄</w:t>
            </w:r>
          </w:p>
        </w:tc>
        <w:tc>
          <w:tcPr>
            <w:tcW w:w="6379" w:type="dxa"/>
          </w:tcPr>
          <w:p w:rsidR="009F0891" w:rsidRPr="00413A4A" w:rsidRDefault="009F0891" w:rsidP="00413A4A">
            <w:pPr>
              <w:jc w:val="both"/>
              <w:rPr>
                <w:rFonts w:eastAsia="Times New Roman" w:cstheme="minorHAnsi"/>
                <w:b/>
                <w:bCs/>
                <w:sz w:val="24"/>
                <w:szCs w:val="24"/>
              </w:rPr>
            </w:pPr>
            <w:r w:rsidRPr="00413A4A">
              <w:rPr>
                <w:rFonts w:eastAsia="Times New Roman" w:cstheme="minorHAnsi"/>
                <w:b/>
                <w:bCs/>
                <w:sz w:val="24"/>
                <w:szCs w:val="24"/>
              </w:rPr>
              <w:t>ΣΤΗΛΗ Β΄</w:t>
            </w:r>
          </w:p>
        </w:tc>
      </w:tr>
      <w:tr w:rsidR="009F0891" w:rsidRPr="00413A4A" w:rsidTr="0087713D">
        <w:tc>
          <w:tcPr>
            <w:tcW w:w="2405" w:type="dxa"/>
          </w:tcPr>
          <w:p w:rsidR="009F0891" w:rsidRPr="00413A4A" w:rsidRDefault="009F0891" w:rsidP="00413A4A">
            <w:pPr>
              <w:pStyle w:val="a6"/>
              <w:numPr>
                <w:ilvl w:val="0"/>
                <w:numId w:val="6"/>
              </w:numPr>
              <w:spacing w:after="0" w:line="240" w:lineRule="auto"/>
              <w:jc w:val="both"/>
              <w:rPr>
                <w:rFonts w:eastAsia="Times New Roman" w:cstheme="minorHAnsi"/>
                <w:sz w:val="24"/>
                <w:szCs w:val="24"/>
                <w:lang w:eastAsia="el-GR"/>
              </w:rPr>
            </w:pPr>
            <w:r w:rsidRPr="00413A4A">
              <w:rPr>
                <w:rFonts w:eastAsia="TimesNewRomanPSMT" w:cstheme="minorHAnsi"/>
                <w:sz w:val="24"/>
                <w:szCs w:val="24"/>
                <w:lang w:val="en-US"/>
              </w:rPr>
              <w:t>propter inopiam</w:t>
            </w:r>
          </w:p>
        </w:tc>
        <w:tc>
          <w:tcPr>
            <w:tcW w:w="6379" w:type="dxa"/>
          </w:tcPr>
          <w:p w:rsidR="009F0891" w:rsidRPr="00413A4A" w:rsidRDefault="009F0891" w:rsidP="00413A4A">
            <w:pPr>
              <w:pStyle w:val="a6"/>
              <w:numPr>
                <w:ilvl w:val="0"/>
                <w:numId w:val="7"/>
              </w:numPr>
              <w:spacing w:after="0" w:line="240" w:lineRule="auto"/>
              <w:jc w:val="both"/>
              <w:rPr>
                <w:rFonts w:eastAsia="Times New Roman" w:cstheme="minorHAnsi"/>
                <w:sz w:val="24"/>
                <w:szCs w:val="24"/>
              </w:rPr>
            </w:pPr>
            <w:r w:rsidRPr="00413A4A">
              <w:rPr>
                <w:rFonts w:eastAsia="Times New Roman" w:cstheme="minorHAnsi"/>
                <w:sz w:val="24"/>
                <w:szCs w:val="24"/>
              </w:rPr>
              <w:t xml:space="preserve">τελικό απαρέμφατο, αντικείμενο στο ρήμα </w:t>
            </w:r>
            <w:r w:rsidRPr="00413A4A">
              <w:rPr>
                <w:rFonts w:eastAsia="Times New Roman" w:cstheme="minorHAnsi"/>
                <w:sz w:val="24"/>
                <w:szCs w:val="24"/>
                <w:lang w:val="en-US"/>
              </w:rPr>
              <w:t>imperat</w:t>
            </w:r>
            <w:r w:rsidRPr="00413A4A">
              <w:rPr>
                <w:rFonts w:eastAsia="Times New Roman" w:cstheme="minorHAnsi"/>
                <w:sz w:val="24"/>
                <w:szCs w:val="24"/>
              </w:rPr>
              <w:t>.</w:t>
            </w:r>
          </w:p>
        </w:tc>
      </w:tr>
      <w:tr w:rsidR="009F0891" w:rsidRPr="00413A4A" w:rsidTr="0087713D">
        <w:tc>
          <w:tcPr>
            <w:tcW w:w="2405" w:type="dxa"/>
          </w:tcPr>
          <w:p w:rsidR="009F0891" w:rsidRPr="00413A4A" w:rsidRDefault="009F0891" w:rsidP="00413A4A">
            <w:pPr>
              <w:pStyle w:val="a6"/>
              <w:numPr>
                <w:ilvl w:val="0"/>
                <w:numId w:val="6"/>
              </w:numPr>
              <w:spacing w:after="0" w:line="240" w:lineRule="auto"/>
              <w:jc w:val="both"/>
              <w:rPr>
                <w:rFonts w:eastAsia="Times New Roman" w:cstheme="minorHAnsi"/>
                <w:color w:val="000000"/>
                <w:sz w:val="24"/>
                <w:szCs w:val="24"/>
                <w:lang w:eastAsia="el-GR"/>
              </w:rPr>
            </w:pPr>
            <w:r w:rsidRPr="00413A4A">
              <w:rPr>
                <w:rFonts w:eastAsia="TimesNewRomanPSMT" w:cstheme="minorHAnsi"/>
                <w:sz w:val="24"/>
                <w:szCs w:val="24"/>
                <w:lang w:val="en-US"/>
              </w:rPr>
              <w:t>remanēre</w:t>
            </w:r>
          </w:p>
        </w:tc>
        <w:tc>
          <w:tcPr>
            <w:tcW w:w="6379" w:type="dxa"/>
          </w:tcPr>
          <w:p w:rsidR="009F0891" w:rsidRPr="00413A4A" w:rsidRDefault="009F0891" w:rsidP="00413A4A">
            <w:pPr>
              <w:pStyle w:val="a6"/>
              <w:numPr>
                <w:ilvl w:val="0"/>
                <w:numId w:val="7"/>
              </w:numPr>
              <w:spacing w:after="0" w:line="240" w:lineRule="auto"/>
              <w:jc w:val="both"/>
              <w:rPr>
                <w:rFonts w:eastAsia="Times New Roman" w:cstheme="minorHAnsi"/>
                <w:sz w:val="24"/>
                <w:szCs w:val="24"/>
              </w:rPr>
            </w:pPr>
            <w:r w:rsidRPr="00413A4A">
              <w:rPr>
                <w:rFonts w:eastAsia="Times New Roman" w:cstheme="minorHAnsi"/>
                <w:sz w:val="24"/>
                <w:szCs w:val="24"/>
              </w:rPr>
              <w:t xml:space="preserve">εμπρόθετος επιρρηματικός προσδιορισμός του εξωτερικού αναγκαστικού αιτίου στο ρήμα </w:t>
            </w:r>
            <w:r w:rsidRPr="00413A4A">
              <w:rPr>
                <w:rFonts w:eastAsia="Times New Roman" w:cstheme="minorHAnsi"/>
                <w:sz w:val="24"/>
                <w:szCs w:val="24"/>
                <w:lang w:val="en-US"/>
              </w:rPr>
              <w:t>conlocat</w:t>
            </w:r>
            <w:r w:rsidRPr="00413A4A">
              <w:rPr>
                <w:rFonts w:eastAsia="Times New Roman" w:cstheme="minorHAnsi"/>
                <w:sz w:val="24"/>
                <w:szCs w:val="24"/>
              </w:rPr>
              <w:t>.</w:t>
            </w:r>
          </w:p>
        </w:tc>
      </w:tr>
      <w:tr w:rsidR="009F0891" w:rsidRPr="00413A4A" w:rsidTr="0087713D">
        <w:tc>
          <w:tcPr>
            <w:tcW w:w="2405" w:type="dxa"/>
          </w:tcPr>
          <w:p w:rsidR="009F0891" w:rsidRPr="00413A4A" w:rsidRDefault="009F0891" w:rsidP="00413A4A">
            <w:pPr>
              <w:pStyle w:val="a6"/>
              <w:numPr>
                <w:ilvl w:val="0"/>
                <w:numId w:val="6"/>
              </w:numPr>
              <w:spacing w:after="0" w:line="240" w:lineRule="auto"/>
              <w:jc w:val="both"/>
              <w:rPr>
                <w:rFonts w:eastAsia="Times New Roman" w:cstheme="minorHAnsi"/>
                <w:color w:val="000000"/>
                <w:sz w:val="24"/>
                <w:szCs w:val="24"/>
                <w:lang w:eastAsia="el-GR"/>
              </w:rPr>
            </w:pPr>
            <w:r w:rsidRPr="00413A4A">
              <w:rPr>
                <w:rFonts w:eastAsia="TimesNewRomanPSMT" w:cstheme="minorHAnsi"/>
                <w:sz w:val="24"/>
                <w:szCs w:val="24"/>
                <w:lang w:val="en-US"/>
              </w:rPr>
              <w:t>verbis</w:t>
            </w:r>
          </w:p>
        </w:tc>
        <w:tc>
          <w:tcPr>
            <w:tcW w:w="6379" w:type="dxa"/>
          </w:tcPr>
          <w:p w:rsidR="009F0891" w:rsidRPr="00413A4A" w:rsidRDefault="009F0891" w:rsidP="00413A4A">
            <w:pPr>
              <w:pStyle w:val="a6"/>
              <w:numPr>
                <w:ilvl w:val="0"/>
                <w:numId w:val="7"/>
              </w:numPr>
              <w:spacing w:after="0" w:line="240" w:lineRule="auto"/>
              <w:jc w:val="both"/>
              <w:rPr>
                <w:rFonts w:eastAsia="Times New Roman" w:cstheme="minorHAnsi"/>
                <w:sz w:val="24"/>
                <w:szCs w:val="24"/>
              </w:rPr>
            </w:pPr>
            <w:r w:rsidRPr="00413A4A">
              <w:rPr>
                <w:rFonts w:eastAsia="Times New Roman" w:cstheme="minorHAnsi"/>
                <w:sz w:val="24"/>
                <w:szCs w:val="24"/>
              </w:rPr>
              <w:t xml:space="preserve">υποκείμενο στα ρήματα </w:t>
            </w:r>
            <w:r w:rsidRPr="00413A4A">
              <w:rPr>
                <w:rFonts w:eastAsia="TimesNewRomanPSMT" w:cstheme="minorHAnsi"/>
                <w:sz w:val="24"/>
                <w:szCs w:val="24"/>
                <w:lang w:val="en-US"/>
              </w:rPr>
              <w:t>super</w:t>
            </w:r>
            <w:r w:rsidRPr="00413A4A">
              <w:rPr>
                <w:rFonts w:eastAsia="TimesNewRomanPSMT" w:cstheme="minorHAnsi"/>
                <w:sz w:val="24"/>
                <w:szCs w:val="24"/>
              </w:rPr>
              <w:t>ā</w:t>
            </w:r>
            <w:r w:rsidRPr="00413A4A">
              <w:rPr>
                <w:rFonts w:eastAsia="TimesNewRomanPSMT" w:cstheme="minorHAnsi"/>
                <w:sz w:val="24"/>
                <w:szCs w:val="24"/>
                <w:lang w:val="en-US"/>
              </w:rPr>
              <w:t>vit</w:t>
            </w:r>
            <w:r w:rsidRPr="00413A4A">
              <w:rPr>
                <w:rFonts w:eastAsia="TimesNewRomanPSMT" w:cstheme="minorHAnsi"/>
                <w:sz w:val="24"/>
                <w:szCs w:val="24"/>
              </w:rPr>
              <w:t xml:space="preserve"> και </w:t>
            </w:r>
            <w:r w:rsidRPr="00413A4A">
              <w:rPr>
                <w:rFonts w:eastAsia="TimesNewRomanPSMT" w:cstheme="minorHAnsi"/>
                <w:sz w:val="24"/>
                <w:szCs w:val="24"/>
                <w:lang w:val="en-US"/>
              </w:rPr>
              <w:t>expugn</w:t>
            </w:r>
            <w:r w:rsidRPr="00413A4A">
              <w:rPr>
                <w:rFonts w:eastAsia="TimesNewRomanPSMT" w:cstheme="minorHAnsi"/>
                <w:sz w:val="24"/>
                <w:szCs w:val="24"/>
              </w:rPr>
              <w:t>ā</w:t>
            </w:r>
            <w:r w:rsidRPr="00413A4A">
              <w:rPr>
                <w:rFonts w:eastAsia="TimesNewRomanPSMT" w:cstheme="minorHAnsi"/>
                <w:sz w:val="24"/>
                <w:szCs w:val="24"/>
                <w:lang w:val="en-US"/>
              </w:rPr>
              <w:t>vit</w:t>
            </w:r>
            <w:r w:rsidRPr="00413A4A">
              <w:rPr>
                <w:rFonts w:eastAsia="TimesNewRomanPSMT" w:cstheme="minorHAnsi"/>
                <w:sz w:val="24"/>
                <w:szCs w:val="24"/>
              </w:rPr>
              <w:t>.</w:t>
            </w:r>
          </w:p>
        </w:tc>
      </w:tr>
      <w:tr w:rsidR="009F0891" w:rsidRPr="00413A4A" w:rsidTr="0087713D">
        <w:tc>
          <w:tcPr>
            <w:tcW w:w="2405" w:type="dxa"/>
          </w:tcPr>
          <w:p w:rsidR="009F0891" w:rsidRPr="00413A4A" w:rsidRDefault="009F0891" w:rsidP="00413A4A">
            <w:pPr>
              <w:pStyle w:val="a6"/>
              <w:numPr>
                <w:ilvl w:val="0"/>
                <w:numId w:val="6"/>
              </w:numPr>
              <w:spacing w:after="0" w:line="240" w:lineRule="auto"/>
              <w:jc w:val="both"/>
              <w:rPr>
                <w:rFonts w:eastAsia="Times New Roman" w:cstheme="minorHAnsi"/>
                <w:color w:val="000000"/>
                <w:sz w:val="24"/>
                <w:szCs w:val="24"/>
                <w:lang w:eastAsia="el-GR"/>
              </w:rPr>
            </w:pPr>
            <w:r w:rsidRPr="00413A4A">
              <w:rPr>
                <w:rFonts w:eastAsia="TimesNewRomanPSMT" w:cstheme="minorHAnsi"/>
                <w:sz w:val="24"/>
                <w:szCs w:val="24"/>
                <w:lang w:val="en-US"/>
              </w:rPr>
              <w:t>dux</w:t>
            </w:r>
          </w:p>
        </w:tc>
        <w:tc>
          <w:tcPr>
            <w:tcW w:w="6379" w:type="dxa"/>
          </w:tcPr>
          <w:p w:rsidR="009F0891" w:rsidRPr="00413A4A" w:rsidRDefault="009F0891" w:rsidP="00413A4A">
            <w:pPr>
              <w:pStyle w:val="a6"/>
              <w:numPr>
                <w:ilvl w:val="0"/>
                <w:numId w:val="7"/>
              </w:numPr>
              <w:spacing w:after="0" w:line="240" w:lineRule="auto"/>
              <w:jc w:val="both"/>
              <w:rPr>
                <w:rFonts w:eastAsia="Times New Roman" w:cstheme="minorHAnsi"/>
                <w:sz w:val="24"/>
                <w:szCs w:val="24"/>
              </w:rPr>
            </w:pPr>
            <w:r w:rsidRPr="00413A4A">
              <w:rPr>
                <w:rFonts w:eastAsia="Times New Roman" w:cstheme="minorHAnsi"/>
                <w:sz w:val="24"/>
                <w:szCs w:val="24"/>
              </w:rPr>
              <w:t xml:space="preserve">αφαιρετική του εσωτερικού αναγκαστικού αιτίου στο </w:t>
            </w:r>
            <w:r w:rsidRPr="00413A4A">
              <w:rPr>
                <w:rFonts w:eastAsia="Times New Roman" w:cstheme="minorHAnsi"/>
                <w:sz w:val="24"/>
                <w:szCs w:val="24"/>
                <w:lang w:val="en-US"/>
              </w:rPr>
              <w:t>admonet</w:t>
            </w:r>
            <w:r w:rsidRPr="00413A4A">
              <w:rPr>
                <w:rFonts w:eastAsia="Times New Roman" w:cstheme="minorHAnsi"/>
                <w:sz w:val="24"/>
                <w:szCs w:val="24"/>
              </w:rPr>
              <w:t>.</w:t>
            </w:r>
          </w:p>
        </w:tc>
      </w:tr>
      <w:tr w:rsidR="009F0891" w:rsidRPr="00413A4A" w:rsidTr="0087713D">
        <w:tc>
          <w:tcPr>
            <w:tcW w:w="2405" w:type="dxa"/>
          </w:tcPr>
          <w:p w:rsidR="009F0891" w:rsidRPr="00413A4A" w:rsidRDefault="009F0891" w:rsidP="00413A4A">
            <w:pPr>
              <w:pStyle w:val="a6"/>
              <w:numPr>
                <w:ilvl w:val="0"/>
                <w:numId w:val="6"/>
              </w:numPr>
              <w:spacing w:after="0" w:line="240" w:lineRule="auto"/>
              <w:jc w:val="both"/>
              <w:rPr>
                <w:rFonts w:eastAsia="Times New Roman" w:cstheme="minorHAnsi"/>
                <w:color w:val="000000"/>
                <w:sz w:val="24"/>
                <w:szCs w:val="24"/>
                <w:lang w:val="en-US" w:eastAsia="el-GR"/>
              </w:rPr>
            </w:pPr>
            <w:r w:rsidRPr="00413A4A">
              <w:rPr>
                <w:rFonts w:eastAsia="TimesNewRomanPSMT" w:cstheme="minorHAnsi"/>
                <w:sz w:val="24"/>
                <w:szCs w:val="24"/>
                <w:lang w:val="en-US"/>
              </w:rPr>
              <w:t>quae</w:t>
            </w:r>
          </w:p>
        </w:tc>
        <w:tc>
          <w:tcPr>
            <w:tcW w:w="6379" w:type="dxa"/>
          </w:tcPr>
          <w:p w:rsidR="009F0891" w:rsidRPr="00413A4A" w:rsidRDefault="009F0891" w:rsidP="00413A4A">
            <w:pPr>
              <w:pStyle w:val="a6"/>
              <w:numPr>
                <w:ilvl w:val="0"/>
                <w:numId w:val="7"/>
              </w:numPr>
              <w:spacing w:after="0" w:line="240" w:lineRule="auto"/>
              <w:jc w:val="both"/>
              <w:rPr>
                <w:rFonts w:eastAsia="Times New Roman" w:cstheme="minorHAnsi"/>
                <w:sz w:val="24"/>
                <w:szCs w:val="24"/>
              </w:rPr>
            </w:pPr>
            <w:r w:rsidRPr="00413A4A">
              <w:rPr>
                <w:rFonts w:eastAsia="Times New Roman" w:cstheme="minorHAnsi"/>
                <w:sz w:val="24"/>
                <w:szCs w:val="24"/>
              </w:rPr>
              <w:t xml:space="preserve">ειδικό απαρέμφατο, αντικείμενο στο ρήμα </w:t>
            </w:r>
            <w:r w:rsidRPr="00413A4A">
              <w:rPr>
                <w:rFonts w:eastAsia="Times New Roman" w:cstheme="minorHAnsi"/>
                <w:sz w:val="24"/>
                <w:szCs w:val="24"/>
                <w:lang w:val="en-US"/>
              </w:rPr>
              <w:t>imperat</w:t>
            </w:r>
            <w:r w:rsidRPr="00413A4A">
              <w:rPr>
                <w:rFonts w:eastAsia="Times New Roman" w:cstheme="minorHAnsi"/>
                <w:sz w:val="24"/>
                <w:szCs w:val="24"/>
              </w:rPr>
              <w:t>.</w:t>
            </w:r>
          </w:p>
        </w:tc>
      </w:tr>
      <w:tr w:rsidR="009F0891" w:rsidRPr="00413A4A" w:rsidTr="0087713D">
        <w:tc>
          <w:tcPr>
            <w:tcW w:w="2405" w:type="dxa"/>
          </w:tcPr>
          <w:p w:rsidR="009F0891" w:rsidRPr="00413A4A" w:rsidRDefault="009F0891" w:rsidP="00413A4A">
            <w:pPr>
              <w:pStyle w:val="a6"/>
              <w:spacing w:after="0" w:line="240" w:lineRule="auto"/>
              <w:jc w:val="both"/>
              <w:rPr>
                <w:rFonts w:eastAsia="Times New Roman" w:cstheme="minorHAnsi"/>
                <w:color w:val="000000"/>
                <w:sz w:val="24"/>
                <w:szCs w:val="24"/>
                <w:lang w:eastAsia="el-GR"/>
              </w:rPr>
            </w:pPr>
          </w:p>
        </w:tc>
        <w:tc>
          <w:tcPr>
            <w:tcW w:w="6379" w:type="dxa"/>
          </w:tcPr>
          <w:p w:rsidR="009F0891" w:rsidRPr="00413A4A" w:rsidRDefault="009F0891" w:rsidP="00413A4A">
            <w:pPr>
              <w:pStyle w:val="a6"/>
              <w:numPr>
                <w:ilvl w:val="0"/>
                <w:numId w:val="7"/>
              </w:numPr>
              <w:spacing w:after="0" w:line="240" w:lineRule="auto"/>
              <w:jc w:val="both"/>
              <w:rPr>
                <w:rFonts w:eastAsia="Times New Roman" w:cstheme="minorHAnsi"/>
                <w:sz w:val="24"/>
                <w:szCs w:val="24"/>
              </w:rPr>
            </w:pPr>
            <w:r w:rsidRPr="00413A4A">
              <w:rPr>
                <w:rFonts w:eastAsia="Times New Roman" w:cstheme="minorHAnsi"/>
                <w:color w:val="000000"/>
                <w:sz w:val="24"/>
                <w:szCs w:val="24"/>
              </w:rPr>
              <w:t xml:space="preserve">υποκείμενο στο ρήμα </w:t>
            </w:r>
            <w:r w:rsidRPr="00413A4A">
              <w:rPr>
                <w:rFonts w:eastAsia="TimesNewRomanPSMT" w:cstheme="minorHAnsi"/>
                <w:sz w:val="24"/>
                <w:szCs w:val="24"/>
                <w:lang w:val="en-US"/>
              </w:rPr>
              <w:t>seiungunt</w:t>
            </w:r>
            <w:r w:rsidRPr="00413A4A">
              <w:rPr>
                <w:rFonts w:eastAsia="Times New Roman" w:cstheme="minorHAnsi"/>
                <w:color w:val="000000"/>
                <w:sz w:val="24"/>
                <w:szCs w:val="24"/>
              </w:rPr>
              <w:t>.</w:t>
            </w:r>
          </w:p>
        </w:tc>
      </w:tr>
      <w:tr w:rsidR="009F0891" w:rsidRPr="00413A4A" w:rsidTr="0087713D">
        <w:tc>
          <w:tcPr>
            <w:tcW w:w="2405" w:type="dxa"/>
          </w:tcPr>
          <w:p w:rsidR="009F0891" w:rsidRPr="00413A4A" w:rsidRDefault="009F0891" w:rsidP="00413A4A">
            <w:pPr>
              <w:pStyle w:val="a6"/>
              <w:spacing w:after="0" w:line="240" w:lineRule="auto"/>
              <w:jc w:val="both"/>
              <w:rPr>
                <w:rFonts w:eastAsia="Times New Roman" w:cstheme="minorHAnsi"/>
                <w:color w:val="000000"/>
                <w:sz w:val="24"/>
                <w:szCs w:val="24"/>
                <w:lang w:eastAsia="el-GR"/>
              </w:rPr>
            </w:pPr>
          </w:p>
        </w:tc>
        <w:tc>
          <w:tcPr>
            <w:tcW w:w="6379" w:type="dxa"/>
          </w:tcPr>
          <w:p w:rsidR="009F0891" w:rsidRPr="00413A4A" w:rsidRDefault="009F0891" w:rsidP="00413A4A">
            <w:pPr>
              <w:pStyle w:val="a6"/>
              <w:numPr>
                <w:ilvl w:val="0"/>
                <w:numId w:val="7"/>
              </w:numPr>
              <w:spacing w:after="0" w:line="240" w:lineRule="auto"/>
              <w:jc w:val="both"/>
              <w:rPr>
                <w:rFonts w:eastAsia="Times New Roman" w:cstheme="minorHAnsi"/>
                <w:sz w:val="24"/>
                <w:szCs w:val="24"/>
              </w:rPr>
            </w:pPr>
            <w:r w:rsidRPr="00413A4A">
              <w:rPr>
                <w:rFonts w:eastAsia="Times New Roman" w:cstheme="minorHAnsi"/>
                <w:color w:val="000000"/>
                <w:sz w:val="24"/>
                <w:szCs w:val="24"/>
              </w:rPr>
              <w:t xml:space="preserve">απρόθετη αφαιρετική οργανική του τρόπου  στο ρήμα </w:t>
            </w:r>
            <w:r w:rsidRPr="00413A4A">
              <w:rPr>
                <w:rFonts w:eastAsia="Times New Roman" w:cstheme="minorHAnsi"/>
                <w:color w:val="000000"/>
                <w:sz w:val="24"/>
                <w:szCs w:val="24"/>
                <w:lang w:val="en-US"/>
              </w:rPr>
              <w:t>admonet</w:t>
            </w:r>
            <w:r w:rsidRPr="00413A4A">
              <w:rPr>
                <w:rFonts w:eastAsia="Times New Roman" w:cstheme="minorHAnsi"/>
                <w:color w:val="000000"/>
                <w:sz w:val="24"/>
                <w:szCs w:val="24"/>
              </w:rPr>
              <w:t>.</w:t>
            </w:r>
          </w:p>
        </w:tc>
      </w:tr>
      <w:tr w:rsidR="009F0891" w:rsidRPr="00413A4A" w:rsidTr="0087713D">
        <w:tc>
          <w:tcPr>
            <w:tcW w:w="2405" w:type="dxa"/>
          </w:tcPr>
          <w:p w:rsidR="009F0891" w:rsidRPr="00413A4A" w:rsidRDefault="009F0891" w:rsidP="00413A4A">
            <w:pPr>
              <w:pStyle w:val="a6"/>
              <w:spacing w:after="0" w:line="240" w:lineRule="auto"/>
              <w:jc w:val="both"/>
              <w:rPr>
                <w:rFonts w:eastAsia="Times New Roman" w:cstheme="minorHAnsi"/>
                <w:color w:val="000000"/>
                <w:sz w:val="24"/>
                <w:szCs w:val="24"/>
                <w:lang w:eastAsia="el-GR"/>
              </w:rPr>
            </w:pPr>
          </w:p>
        </w:tc>
        <w:tc>
          <w:tcPr>
            <w:tcW w:w="6379" w:type="dxa"/>
          </w:tcPr>
          <w:p w:rsidR="009F0891" w:rsidRPr="00413A4A" w:rsidRDefault="009F0891" w:rsidP="00413A4A">
            <w:pPr>
              <w:pStyle w:val="a6"/>
              <w:numPr>
                <w:ilvl w:val="0"/>
                <w:numId w:val="7"/>
              </w:numPr>
              <w:spacing w:after="0" w:line="240" w:lineRule="auto"/>
              <w:jc w:val="both"/>
              <w:rPr>
                <w:rFonts w:eastAsia="Times New Roman" w:cstheme="minorHAnsi"/>
                <w:sz w:val="24"/>
                <w:szCs w:val="24"/>
              </w:rPr>
            </w:pPr>
            <w:r w:rsidRPr="00413A4A">
              <w:rPr>
                <w:rFonts w:eastAsia="Times New Roman" w:cstheme="minorHAnsi"/>
                <w:color w:val="000000"/>
                <w:sz w:val="24"/>
                <w:szCs w:val="24"/>
              </w:rPr>
              <w:t>ονοματικός ομοιόπτωτος προσδιορισμός παράθεση  στο</w:t>
            </w:r>
            <w:r w:rsidRPr="00413A4A">
              <w:rPr>
                <w:rFonts w:eastAsia="TimesNewRomanPSMT" w:cstheme="minorHAnsi"/>
                <w:sz w:val="24"/>
                <w:szCs w:val="24"/>
              </w:rPr>
              <w:t xml:space="preserve"> </w:t>
            </w:r>
            <w:r w:rsidRPr="00413A4A">
              <w:rPr>
                <w:rFonts w:eastAsia="TimesNewRomanPSMT" w:cstheme="minorHAnsi"/>
                <w:sz w:val="24"/>
                <w:szCs w:val="24"/>
                <w:lang w:val="en-US"/>
              </w:rPr>
              <w:t>Hannibal</w:t>
            </w:r>
            <w:r w:rsidRPr="00413A4A">
              <w:rPr>
                <w:rFonts w:eastAsia="Times New Roman" w:cstheme="minorHAnsi"/>
                <w:color w:val="000000"/>
                <w:sz w:val="24"/>
                <w:szCs w:val="24"/>
              </w:rPr>
              <w:t>.</w:t>
            </w:r>
          </w:p>
        </w:tc>
      </w:tr>
    </w:tbl>
    <w:p w:rsidR="009F0891" w:rsidRPr="00413A4A" w:rsidRDefault="009F0891" w:rsidP="00413A4A">
      <w:pPr>
        <w:spacing w:after="0" w:line="240" w:lineRule="auto"/>
        <w:ind w:right="85"/>
        <w:jc w:val="right"/>
        <w:rPr>
          <w:rFonts w:cstheme="minorHAnsi"/>
          <w:sz w:val="24"/>
          <w:szCs w:val="24"/>
        </w:rPr>
      </w:pPr>
      <w:r w:rsidRPr="00413A4A">
        <w:rPr>
          <w:rFonts w:eastAsia="Times New Roman" w:cstheme="minorHAnsi"/>
          <w:color w:val="000000"/>
          <w:sz w:val="24"/>
          <w:szCs w:val="24"/>
        </w:rPr>
        <w:t>(Μονάδες 10)</w:t>
      </w:r>
    </w:p>
    <w:p w:rsidR="009F0891" w:rsidRPr="00413A4A" w:rsidRDefault="009F0891" w:rsidP="00413A4A">
      <w:pPr>
        <w:spacing w:after="0" w:line="240" w:lineRule="auto"/>
        <w:jc w:val="both"/>
        <w:rPr>
          <w:rFonts w:eastAsia="Times New Roman" w:cstheme="minorHAnsi"/>
          <w:color w:val="000000"/>
          <w:sz w:val="24"/>
          <w:szCs w:val="24"/>
        </w:rPr>
      </w:pPr>
      <w:r w:rsidRPr="00413A4A">
        <w:rPr>
          <w:rFonts w:cstheme="minorHAnsi"/>
          <w:sz w:val="24"/>
          <w:szCs w:val="24"/>
        </w:rPr>
        <w:t>β)</w:t>
      </w:r>
      <w:r w:rsidRPr="00413A4A">
        <w:rPr>
          <w:rFonts w:eastAsia="Times New Roman" w:cstheme="minorHAnsi"/>
          <w:sz w:val="24"/>
          <w:szCs w:val="24"/>
        </w:rPr>
        <w:t xml:space="preserve"> «</w:t>
      </w:r>
      <w:r w:rsidRPr="00413A4A">
        <w:rPr>
          <w:rFonts w:eastAsia="TimesNewRomanPSMT" w:cstheme="minorHAnsi"/>
          <w:sz w:val="24"/>
          <w:szCs w:val="24"/>
          <w:lang w:val="en-US"/>
        </w:rPr>
        <w:t>Caesar</w:t>
      </w:r>
      <w:r w:rsidRPr="00413A4A">
        <w:rPr>
          <w:rFonts w:eastAsia="TimesNewRomanPSMT" w:cstheme="minorHAnsi"/>
          <w:sz w:val="24"/>
          <w:szCs w:val="24"/>
        </w:rPr>
        <w:t xml:space="preserve"> </w:t>
      </w:r>
      <w:r w:rsidRPr="00413A4A">
        <w:rPr>
          <w:rFonts w:eastAsia="TimesNewRomanPSMT" w:cstheme="minorHAnsi"/>
          <w:sz w:val="24"/>
          <w:szCs w:val="24"/>
          <w:lang w:val="en-US"/>
        </w:rPr>
        <w:t>propter</w:t>
      </w:r>
      <w:r w:rsidRPr="00413A4A">
        <w:rPr>
          <w:rFonts w:eastAsia="TimesNewRomanPSMT" w:cstheme="minorHAnsi"/>
          <w:sz w:val="24"/>
          <w:szCs w:val="24"/>
        </w:rPr>
        <w:t xml:space="preserve"> </w:t>
      </w:r>
      <w:r w:rsidRPr="00413A4A">
        <w:rPr>
          <w:rFonts w:eastAsia="TimesNewRomanPSMT" w:cstheme="minorHAnsi"/>
          <w:sz w:val="24"/>
          <w:szCs w:val="24"/>
          <w:lang w:val="en-US"/>
        </w:rPr>
        <w:t>frumenti</w:t>
      </w:r>
      <w:r w:rsidRPr="00413A4A">
        <w:rPr>
          <w:rFonts w:eastAsia="TimesNewRomanPSMT" w:cstheme="minorHAnsi"/>
          <w:sz w:val="24"/>
          <w:szCs w:val="24"/>
        </w:rPr>
        <w:t xml:space="preserve"> </w:t>
      </w:r>
      <w:r w:rsidRPr="00413A4A">
        <w:rPr>
          <w:rFonts w:eastAsia="TimesNewRomanPSMT" w:cstheme="minorHAnsi"/>
          <w:sz w:val="24"/>
          <w:szCs w:val="24"/>
          <w:lang w:val="en-US"/>
        </w:rPr>
        <w:t>inopiam</w:t>
      </w:r>
      <w:r w:rsidRPr="00413A4A">
        <w:rPr>
          <w:rFonts w:eastAsia="TimesNewRomanPSMT" w:cstheme="minorHAnsi"/>
          <w:sz w:val="24"/>
          <w:szCs w:val="24"/>
        </w:rPr>
        <w:t xml:space="preserve"> </w:t>
      </w:r>
      <w:r w:rsidRPr="00413A4A">
        <w:rPr>
          <w:rFonts w:eastAsia="TimesNewRomanPSMT" w:cstheme="minorHAnsi"/>
          <w:sz w:val="24"/>
          <w:szCs w:val="24"/>
          <w:lang w:val="en-US"/>
        </w:rPr>
        <w:t>legi</w:t>
      </w:r>
      <w:r w:rsidRPr="00413A4A">
        <w:rPr>
          <w:rFonts w:eastAsia="TimesNewRomanPSMT" w:cstheme="minorHAnsi"/>
          <w:sz w:val="24"/>
          <w:szCs w:val="24"/>
        </w:rPr>
        <w:t>ō</w:t>
      </w:r>
      <w:r w:rsidRPr="00413A4A">
        <w:rPr>
          <w:rFonts w:eastAsia="TimesNewRomanPSMT" w:cstheme="minorHAnsi"/>
          <w:sz w:val="24"/>
          <w:szCs w:val="24"/>
          <w:lang w:val="en-US"/>
        </w:rPr>
        <w:t>nes</w:t>
      </w:r>
      <w:r w:rsidRPr="00413A4A">
        <w:rPr>
          <w:rFonts w:eastAsia="TimesNewRomanPSMT" w:cstheme="minorHAnsi"/>
          <w:sz w:val="24"/>
          <w:szCs w:val="24"/>
        </w:rPr>
        <w:t xml:space="preserve"> </w:t>
      </w:r>
      <w:r w:rsidRPr="00413A4A">
        <w:rPr>
          <w:rFonts w:eastAsia="TimesNewRomanPSMT" w:cstheme="minorHAnsi"/>
          <w:sz w:val="24"/>
          <w:szCs w:val="24"/>
          <w:lang w:val="en-US"/>
        </w:rPr>
        <w:t>in</w:t>
      </w:r>
      <w:r w:rsidRPr="00413A4A">
        <w:rPr>
          <w:rFonts w:eastAsia="TimesNewRomanPSMT" w:cstheme="minorHAnsi"/>
          <w:sz w:val="24"/>
          <w:szCs w:val="24"/>
        </w:rPr>
        <w:t xml:space="preserve"> </w:t>
      </w:r>
      <w:r w:rsidRPr="00413A4A">
        <w:rPr>
          <w:rFonts w:eastAsia="TimesNewRomanPSMT" w:cstheme="minorHAnsi"/>
          <w:sz w:val="24"/>
          <w:szCs w:val="24"/>
          <w:lang w:val="en-US"/>
        </w:rPr>
        <w:t>hibernis</w:t>
      </w:r>
      <w:r w:rsidRPr="00413A4A">
        <w:rPr>
          <w:rFonts w:eastAsia="TimesNewRomanPSMT" w:cstheme="minorHAnsi"/>
          <w:sz w:val="24"/>
          <w:szCs w:val="24"/>
        </w:rPr>
        <w:t xml:space="preserve"> </w:t>
      </w:r>
      <w:r w:rsidRPr="00413A4A">
        <w:rPr>
          <w:rFonts w:eastAsia="TimesNewRomanPSMT" w:cstheme="minorHAnsi"/>
          <w:sz w:val="24"/>
          <w:szCs w:val="24"/>
          <w:lang w:val="en-US"/>
        </w:rPr>
        <w:t>multis</w:t>
      </w:r>
      <w:r w:rsidRPr="00413A4A">
        <w:rPr>
          <w:rFonts w:eastAsia="TimesNewRomanPSMT" w:cstheme="minorHAnsi"/>
          <w:sz w:val="24"/>
          <w:szCs w:val="24"/>
        </w:rPr>
        <w:t xml:space="preserve"> </w:t>
      </w:r>
      <w:r w:rsidRPr="00413A4A">
        <w:rPr>
          <w:rFonts w:eastAsia="TimesNewRomanPSMT" w:cstheme="minorHAnsi"/>
          <w:sz w:val="24"/>
          <w:szCs w:val="24"/>
          <w:lang w:val="en-US"/>
        </w:rPr>
        <w:t>conlocat</w:t>
      </w:r>
      <w:r w:rsidRPr="00413A4A">
        <w:rPr>
          <w:rFonts w:eastAsia="TimesNewRomanPSMT" w:cstheme="minorHAnsi"/>
          <w:sz w:val="24"/>
          <w:szCs w:val="24"/>
        </w:rPr>
        <w:t>»</w:t>
      </w:r>
      <w:r w:rsidRPr="00413A4A">
        <w:rPr>
          <w:rFonts w:eastAsia="Times New Roman" w:cstheme="minorHAnsi"/>
          <w:sz w:val="24"/>
          <w:szCs w:val="24"/>
        </w:rPr>
        <w:t>, «</w:t>
      </w:r>
      <w:bookmarkStart w:id="6" w:name="_Hlk123461611"/>
      <w:r w:rsidRPr="00413A4A">
        <w:rPr>
          <w:rFonts w:eastAsia="TimesNewRomanPSMT" w:cstheme="minorHAnsi"/>
          <w:sz w:val="24"/>
          <w:szCs w:val="24"/>
          <w:lang w:val="en-US"/>
        </w:rPr>
        <w:t>Hostes</w:t>
      </w:r>
      <w:r w:rsidRPr="00413A4A">
        <w:rPr>
          <w:rFonts w:eastAsia="TimesNewRomanPSMT" w:cstheme="minorHAnsi"/>
          <w:sz w:val="24"/>
          <w:szCs w:val="24"/>
        </w:rPr>
        <w:t xml:space="preserve">  </w:t>
      </w:r>
      <w:r w:rsidRPr="00413A4A">
        <w:rPr>
          <w:rFonts w:eastAsia="TimesNewRomanPSMT" w:cstheme="minorHAnsi"/>
          <w:sz w:val="24"/>
          <w:szCs w:val="24"/>
          <w:lang w:val="en-US"/>
        </w:rPr>
        <w:t>adventare</w:t>
      </w:r>
      <w:r w:rsidRPr="00413A4A">
        <w:rPr>
          <w:rFonts w:eastAsia="TimesNewRomanPSMT" w:cstheme="minorHAnsi"/>
          <w:sz w:val="24"/>
          <w:szCs w:val="24"/>
        </w:rPr>
        <w:t xml:space="preserve"> </w:t>
      </w:r>
      <w:r w:rsidRPr="00413A4A">
        <w:rPr>
          <w:rFonts w:eastAsia="TimesNewRomanPSMT" w:cstheme="minorHAnsi"/>
          <w:sz w:val="24"/>
          <w:szCs w:val="24"/>
          <w:lang w:val="en-US"/>
        </w:rPr>
        <w:t>audio</w:t>
      </w:r>
      <w:bookmarkEnd w:id="6"/>
      <w:r w:rsidRPr="00413A4A">
        <w:rPr>
          <w:rFonts w:eastAsia="TimesNewRomanPSMT" w:cstheme="minorHAnsi"/>
          <w:sz w:val="24"/>
          <w:szCs w:val="24"/>
        </w:rPr>
        <w:t>»</w:t>
      </w:r>
      <w:r w:rsidRPr="00413A4A">
        <w:rPr>
          <w:rFonts w:eastAsia="Times New Roman" w:cstheme="minorHAnsi"/>
          <w:color w:val="000000"/>
          <w:sz w:val="24"/>
          <w:szCs w:val="24"/>
        </w:rPr>
        <w:t>: στις παραπάνω κύριες προτάσεις να μετατρέψετε τα ρήματα σε απαρέμφατα, κάνοντας τις απαραίτητες αλλαγές στα υποκείμενά τους, ξεκινώντας για την πρώτη πρόταση με τη φράση «</w:t>
      </w:r>
      <w:bookmarkStart w:id="7" w:name="_Hlk123462179"/>
      <w:r w:rsidRPr="00413A4A">
        <w:rPr>
          <w:rFonts w:eastAsia="Times New Roman" w:cstheme="minorHAnsi"/>
          <w:color w:val="000000"/>
          <w:sz w:val="24"/>
          <w:szCs w:val="24"/>
          <w:lang w:val="en-US"/>
        </w:rPr>
        <w:t>Sallustius</w:t>
      </w:r>
      <w:r w:rsidRPr="00413A4A">
        <w:rPr>
          <w:rFonts w:eastAsia="Times New Roman" w:cstheme="minorHAnsi"/>
          <w:color w:val="000000"/>
          <w:sz w:val="24"/>
          <w:szCs w:val="24"/>
        </w:rPr>
        <w:t xml:space="preserve"> </w:t>
      </w:r>
      <w:r w:rsidRPr="00413A4A">
        <w:rPr>
          <w:rFonts w:eastAsia="Times New Roman" w:cstheme="minorHAnsi"/>
          <w:color w:val="000000"/>
          <w:sz w:val="24"/>
          <w:szCs w:val="24"/>
          <w:lang w:val="en-US"/>
        </w:rPr>
        <w:t>tradit</w:t>
      </w:r>
      <w:bookmarkEnd w:id="7"/>
      <w:r w:rsidRPr="00413A4A">
        <w:rPr>
          <w:rFonts w:eastAsia="Times New Roman" w:cstheme="minorHAnsi"/>
          <w:color w:val="000000"/>
          <w:sz w:val="24"/>
          <w:szCs w:val="24"/>
        </w:rPr>
        <w:t>» (μονάδες 4 : 2 μονάδες υποκείμενο + 2 μονάδες το απαρέμφατο) και για τη δεύτερη με τη φράση «</w:t>
      </w:r>
      <w:r w:rsidRPr="00413A4A">
        <w:rPr>
          <w:rFonts w:eastAsia="Times New Roman" w:cstheme="minorHAnsi"/>
          <w:color w:val="000000"/>
          <w:sz w:val="24"/>
          <w:szCs w:val="24"/>
          <w:lang w:val="en-US"/>
        </w:rPr>
        <w:t>Caesar</w:t>
      </w:r>
      <w:r w:rsidRPr="00413A4A">
        <w:rPr>
          <w:rFonts w:eastAsia="Times New Roman" w:cstheme="minorHAnsi"/>
          <w:color w:val="000000"/>
          <w:sz w:val="24"/>
          <w:szCs w:val="24"/>
        </w:rPr>
        <w:t xml:space="preserve"> </w:t>
      </w:r>
      <w:r w:rsidRPr="00413A4A">
        <w:rPr>
          <w:rFonts w:eastAsia="Times New Roman" w:cstheme="minorHAnsi"/>
          <w:color w:val="000000"/>
          <w:sz w:val="24"/>
          <w:szCs w:val="24"/>
          <w:lang w:val="en-US"/>
        </w:rPr>
        <w:t>dicit</w:t>
      </w:r>
      <w:r w:rsidRPr="00413A4A">
        <w:rPr>
          <w:rFonts w:eastAsia="Times New Roman" w:cstheme="minorHAnsi"/>
          <w:color w:val="000000"/>
          <w:sz w:val="24"/>
          <w:szCs w:val="24"/>
        </w:rPr>
        <w:t>» (μονάδες 6 : 3 μονάδες υποκείμενο + 3 μονάδες απαρέμφατο).</w:t>
      </w:r>
    </w:p>
    <w:p w:rsidR="009F0891" w:rsidRPr="00413A4A" w:rsidRDefault="009F0891" w:rsidP="00413A4A">
      <w:pPr>
        <w:spacing w:after="0" w:line="240" w:lineRule="auto"/>
        <w:ind w:right="85"/>
        <w:jc w:val="right"/>
        <w:rPr>
          <w:rFonts w:cstheme="minorHAnsi"/>
          <w:sz w:val="24"/>
          <w:szCs w:val="24"/>
        </w:rPr>
      </w:pPr>
      <w:r w:rsidRPr="00413A4A">
        <w:rPr>
          <w:rFonts w:eastAsia="Times New Roman" w:cstheme="minorHAnsi"/>
          <w:color w:val="000000"/>
          <w:sz w:val="24"/>
          <w:szCs w:val="24"/>
        </w:rPr>
        <w:lastRenderedPageBreak/>
        <w:t>(Μονάδες 10)</w:t>
      </w:r>
    </w:p>
    <w:p w:rsidR="009F0891" w:rsidRPr="00413A4A" w:rsidRDefault="009F0891" w:rsidP="00413A4A">
      <w:pPr>
        <w:spacing w:after="0" w:line="240" w:lineRule="auto"/>
        <w:ind w:left="426" w:right="-1475" w:hanging="426"/>
        <w:jc w:val="both"/>
        <w:rPr>
          <w:rFonts w:cstheme="minorHAnsi"/>
          <w:b/>
          <w:sz w:val="24"/>
          <w:szCs w:val="24"/>
        </w:rPr>
      </w:pPr>
      <w:r w:rsidRPr="00413A4A">
        <w:rPr>
          <w:rFonts w:cstheme="minorHAnsi"/>
          <w:b/>
          <w:sz w:val="24"/>
          <w:szCs w:val="24"/>
        </w:rPr>
        <w:t xml:space="preserve">                                                                                                                                                </w:t>
      </w:r>
      <w:proofErr w:type="gramStart"/>
      <w:r w:rsidRPr="00413A4A">
        <w:rPr>
          <w:rFonts w:cstheme="minorHAnsi"/>
          <w:b/>
          <w:sz w:val="24"/>
          <w:szCs w:val="24"/>
          <w:lang w:val="en-US"/>
        </w:rPr>
        <w:t>M</w:t>
      </w:r>
      <w:r w:rsidRPr="00413A4A">
        <w:rPr>
          <w:rFonts w:cstheme="minorHAnsi"/>
          <w:b/>
          <w:sz w:val="24"/>
          <w:szCs w:val="24"/>
        </w:rPr>
        <w:t>ονάδες  20</w:t>
      </w:r>
      <w:proofErr w:type="gramEnd"/>
    </w:p>
    <w:p w:rsidR="009F0891" w:rsidRPr="00413A4A" w:rsidRDefault="009F0891" w:rsidP="00413A4A">
      <w:pPr>
        <w:spacing w:after="0" w:line="240" w:lineRule="auto"/>
        <w:jc w:val="both"/>
        <w:rPr>
          <w:rFonts w:eastAsia="Times New Roman" w:cstheme="minorHAnsi"/>
          <w:sz w:val="24"/>
          <w:szCs w:val="24"/>
        </w:rPr>
      </w:pPr>
    </w:p>
    <w:p w:rsidR="009F0891" w:rsidRPr="00413A4A" w:rsidRDefault="009F0891" w:rsidP="00413A4A">
      <w:pPr>
        <w:spacing w:after="0" w:line="240" w:lineRule="auto"/>
        <w:ind w:right="85"/>
        <w:jc w:val="both"/>
        <w:rPr>
          <w:rFonts w:cstheme="minorHAnsi"/>
          <w:sz w:val="24"/>
          <w:szCs w:val="24"/>
        </w:rPr>
      </w:pPr>
    </w:p>
    <w:p w:rsidR="009F0891" w:rsidRPr="00413A4A" w:rsidRDefault="00544BBE" w:rsidP="00413A4A">
      <w:pPr>
        <w:spacing w:after="0" w:line="240" w:lineRule="auto"/>
        <w:ind w:right="85"/>
        <w:jc w:val="both"/>
        <w:rPr>
          <w:rFonts w:eastAsia="TimesNewRomanPSMT" w:cstheme="minorHAnsi"/>
          <w:sz w:val="24"/>
          <w:szCs w:val="24"/>
        </w:rPr>
      </w:pPr>
      <w:r w:rsidRPr="00413A4A">
        <w:rPr>
          <w:rFonts w:eastAsia="TimesNewRomanPSMT" w:cstheme="minorHAnsi"/>
          <w:sz w:val="24"/>
          <w:szCs w:val="24"/>
        </w:rPr>
        <w:t>17423</w:t>
      </w:r>
    </w:p>
    <w:p w:rsidR="00544BBE" w:rsidRPr="00413A4A" w:rsidRDefault="00544BBE"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ΜΑΘΗΜΑ VIIΙ, ΜΑΘΗΜΑ XI, MAΘΗΜΑ XIII</w:t>
      </w:r>
    </w:p>
    <w:p w:rsidR="00544BBE" w:rsidRPr="00413A4A" w:rsidRDefault="00544BBE"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ΚΕΙΜΕΝΟ</w:t>
      </w:r>
      <w:r w:rsidRPr="00413A4A">
        <w:rPr>
          <w:rFonts w:eastAsia="Times New Roman" w:cstheme="minorHAnsi"/>
          <w:sz w:val="24"/>
          <w:szCs w:val="24"/>
          <w:lang w:val="en-US" w:eastAsia="el-GR"/>
        </w:rPr>
        <w:br/>
      </w:r>
      <w:r w:rsidRPr="00413A4A">
        <w:rPr>
          <w:rFonts w:eastAsia="Times New Roman" w:cstheme="minorHAnsi"/>
          <w:b/>
          <w:bCs/>
          <w:sz w:val="24"/>
          <w:szCs w:val="24"/>
          <w:lang w:eastAsia="el-GR"/>
        </w:rPr>
        <w:t>α</w:t>
      </w:r>
      <w:r w:rsidRPr="00413A4A">
        <w:rPr>
          <w:rFonts w:eastAsia="Times New Roman" w:cstheme="minorHAnsi"/>
          <w:b/>
          <w:bCs/>
          <w:sz w:val="24"/>
          <w:szCs w:val="24"/>
          <w:lang w:val="en-US" w:eastAsia="el-GR"/>
        </w:rPr>
        <w:t>)</w:t>
      </w:r>
      <w:r w:rsidRPr="00413A4A">
        <w:rPr>
          <w:rFonts w:eastAsia="Times New Roman" w:cstheme="minorHAnsi"/>
          <w:sz w:val="24"/>
          <w:szCs w:val="24"/>
          <w:lang w:val="en-US" w:eastAsia="el-GR"/>
        </w:rPr>
        <w:t> Ad retia sedēbam; erat in proximo non venabulum sed stilus et pugillāres;</w:t>
      </w:r>
    </w:p>
    <w:p w:rsidR="00544BBE" w:rsidRPr="00413A4A" w:rsidRDefault="00544BBE"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β</w:t>
      </w:r>
      <w:r w:rsidRPr="00413A4A">
        <w:rPr>
          <w:rFonts w:eastAsia="Times New Roman" w:cstheme="minorHAnsi"/>
          <w:b/>
          <w:bCs/>
          <w:sz w:val="24"/>
          <w:szCs w:val="24"/>
          <w:lang w:val="en-US" w:eastAsia="el-GR"/>
        </w:rPr>
        <w:t>)</w:t>
      </w:r>
      <w:r w:rsidRPr="00413A4A">
        <w:rPr>
          <w:rFonts w:eastAsia="Times New Roman" w:cstheme="minorHAnsi"/>
          <w:sz w:val="24"/>
          <w:szCs w:val="24"/>
          <w:lang w:val="en-US" w:eastAsia="el-GR"/>
        </w:rPr>
        <w:t xml:space="preserve"> Ubi in Italiā fuit, apud Ticīnum, Trebiam, Trasumēnum et Cannas copias Rōmanōrum profligāvit et delēvit. </w:t>
      </w:r>
      <w:proofErr w:type="gramStart"/>
      <w:r w:rsidRPr="00413A4A">
        <w:rPr>
          <w:rFonts w:eastAsia="Times New Roman" w:cstheme="minorHAnsi"/>
          <w:sz w:val="24"/>
          <w:szCs w:val="24"/>
          <w:lang w:val="en-US" w:eastAsia="el-GR"/>
        </w:rPr>
        <w:t>Populus Rōmānus cladem Cannensem pavidus audīvit.</w:t>
      </w:r>
      <w:proofErr w:type="gramEnd"/>
    </w:p>
    <w:p w:rsidR="00544BBE" w:rsidRPr="00413A4A" w:rsidRDefault="00544BBE"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γ</w:t>
      </w:r>
      <w:r w:rsidRPr="00413A4A">
        <w:rPr>
          <w:rFonts w:eastAsia="Times New Roman" w:cstheme="minorHAnsi"/>
          <w:b/>
          <w:bCs/>
          <w:sz w:val="24"/>
          <w:szCs w:val="24"/>
          <w:lang w:val="en-US" w:eastAsia="el-GR"/>
        </w:rPr>
        <w:t>)</w:t>
      </w:r>
      <w:r w:rsidRPr="00413A4A">
        <w:rPr>
          <w:rFonts w:eastAsia="Times New Roman" w:cstheme="minorHAnsi"/>
          <w:sz w:val="24"/>
          <w:szCs w:val="24"/>
          <w:lang w:val="en-US" w:eastAsia="el-GR"/>
        </w:rPr>
        <w:t xml:space="preserve"> Sulpicius Gallus legatus Luci Aemili Pauli erat, qui bellum adversus Persen regem gerebat. Serena nocte subito </w:t>
      </w:r>
      <w:proofErr w:type="gramStart"/>
      <w:r w:rsidRPr="00413A4A">
        <w:rPr>
          <w:rFonts w:eastAsia="Times New Roman" w:cstheme="minorHAnsi"/>
          <w:sz w:val="24"/>
          <w:szCs w:val="24"/>
          <w:lang w:val="en-US" w:eastAsia="el-GR"/>
        </w:rPr>
        <w:t>luna</w:t>
      </w:r>
      <w:proofErr w:type="gramEnd"/>
      <w:r w:rsidRPr="00413A4A">
        <w:rPr>
          <w:rFonts w:eastAsia="Times New Roman" w:cstheme="minorHAnsi"/>
          <w:sz w:val="24"/>
          <w:szCs w:val="24"/>
          <w:lang w:val="en-US" w:eastAsia="el-GR"/>
        </w:rPr>
        <w:t xml:space="preserve"> defecerat; ob repentinum monstrum terror animos militum invaserat et exercitus fiduciam amiserat. Tum Sulpicius Gallus de caeli ratione </w:t>
      </w:r>
      <w:proofErr w:type="gramStart"/>
      <w:r w:rsidRPr="00413A4A">
        <w:rPr>
          <w:rFonts w:eastAsia="Times New Roman" w:cstheme="minorHAnsi"/>
          <w:sz w:val="24"/>
          <w:szCs w:val="24"/>
          <w:lang w:val="en-US" w:eastAsia="el-GR"/>
        </w:rPr>
        <w:t>et</w:t>
      </w:r>
      <w:proofErr w:type="gramEnd"/>
      <w:r w:rsidRPr="00413A4A">
        <w:rPr>
          <w:rFonts w:eastAsia="Times New Roman" w:cstheme="minorHAnsi"/>
          <w:sz w:val="24"/>
          <w:szCs w:val="24"/>
          <w:lang w:val="en-US" w:eastAsia="el-GR"/>
        </w:rPr>
        <w:t xml:space="preserve"> de stellarum lunaeque statu ac motibus disputavit eoque modo exercitum alacrem in pugnam misit.</w:t>
      </w:r>
    </w:p>
    <w:p w:rsidR="00544BBE" w:rsidRPr="00413A4A" w:rsidRDefault="00544BBE"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ΠΑΡΑΤΗΡΗΣΕΙΣ</w:t>
      </w:r>
      <w:r w:rsidRPr="00413A4A">
        <w:rPr>
          <w:rFonts w:eastAsia="Times New Roman" w:cstheme="minorHAnsi"/>
          <w:sz w:val="24"/>
          <w:szCs w:val="24"/>
          <w:lang w:eastAsia="el-GR"/>
        </w:rPr>
        <w:br/>
      </w:r>
      <w:r w:rsidRPr="00413A4A">
        <w:rPr>
          <w:rFonts w:eastAsia="Times New Roman" w:cstheme="minorHAnsi"/>
          <w:b/>
          <w:bCs/>
          <w:sz w:val="24"/>
          <w:szCs w:val="24"/>
          <w:lang w:eastAsia="el-GR"/>
        </w:rPr>
        <w:t>Α.</w:t>
      </w:r>
      <w:r w:rsidRPr="00413A4A">
        <w:rPr>
          <w:rFonts w:eastAsia="Times New Roman" w:cstheme="minorHAnsi"/>
          <w:sz w:val="24"/>
          <w:szCs w:val="24"/>
          <w:lang w:eastAsia="el-GR"/>
        </w:rPr>
        <w:t> Να μεταφράσετε στη Νέα Ελληνική τα αποσπάσματα.</w:t>
      </w:r>
      <w:r w:rsidRPr="00413A4A">
        <w:rPr>
          <w:rFonts w:eastAsia="Times New Roman" w:cstheme="minorHAnsi"/>
          <w:sz w:val="24"/>
          <w:szCs w:val="24"/>
          <w:lang w:eastAsia="el-GR"/>
        </w:rPr>
        <w:br/>
      </w:r>
      <w:r w:rsidRPr="00413A4A">
        <w:rPr>
          <w:rFonts w:eastAsia="Times New Roman" w:cstheme="minorHAnsi"/>
          <w:b/>
          <w:bCs/>
          <w:sz w:val="24"/>
          <w:szCs w:val="24"/>
          <w:lang w:eastAsia="el-GR"/>
        </w:rPr>
        <w:t>Μονάδες 20</w:t>
      </w:r>
    </w:p>
    <w:p w:rsidR="00544BBE" w:rsidRPr="00413A4A" w:rsidRDefault="00544BBE"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Β.2.</w:t>
      </w:r>
      <w:r w:rsidRPr="00413A4A">
        <w:rPr>
          <w:rFonts w:eastAsia="Times New Roman" w:cstheme="minorHAnsi"/>
          <w:sz w:val="24"/>
          <w:szCs w:val="24"/>
          <w:lang w:eastAsia="el-GR"/>
        </w:rPr>
        <w:t> Να βρείτε στο διδαγμένο κείμενο μία ετυμολογικά συγγενή λέξη για καθεμιά από τις παρακάτω ελληνικές λέξεις:</w:t>
      </w:r>
      <w:r w:rsidRPr="00413A4A">
        <w:rPr>
          <w:rFonts w:eastAsia="Times New Roman" w:cstheme="minorHAnsi"/>
          <w:sz w:val="24"/>
          <w:szCs w:val="24"/>
          <w:lang w:eastAsia="el-GR"/>
        </w:rPr>
        <w:br/>
      </w:r>
      <w:r w:rsidRPr="00413A4A">
        <w:rPr>
          <w:rFonts w:eastAsia="Times New Roman" w:cstheme="minorHAnsi"/>
          <w:b/>
          <w:bCs/>
          <w:i/>
          <w:iCs/>
          <w:sz w:val="24"/>
          <w:szCs w:val="24"/>
          <w:lang w:eastAsia="el-GR"/>
        </w:rPr>
        <w:t>έδρα, κλάσμα, λευκαντικό, τρόμος, ρασιοναλιστής</w:t>
      </w:r>
      <w:r w:rsidRPr="00413A4A">
        <w:rPr>
          <w:rFonts w:eastAsia="Times New Roman" w:cstheme="minorHAnsi"/>
          <w:sz w:val="24"/>
          <w:szCs w:val="24"/>
          <w:lang w:eastAsia="el-GR"/>
        </w:rPr>
        <w:br/>
      </w:r>
      <w:r w:rsidRPr="00413A4A">
        <w:rPr>
          <w:rFonts w:eastAsia="Times New Roman" w:cstheme="minorHAnsi"/>
          <w:b/>
          <w:bCs/>
          <w:sz w:val="24"/>
          <w:szCs w:val="24"/>
          <w:lang w:eastAsia="el-GR"/>
        </w:rPr>
        <w:t>Μονάδες 10</w:t>
      </w:r>
    </w:p>
    <w:p w:rsidR="00544BBE" w:rsidRPr="00413A4A" w:rsidRDefault="00544BBE"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Β.6.</w:t>
      </w:r>
      <w:r w:rsidRPr="00413A4A">
        <w:rPr>
          <w:rFonts w:eastAsia="Times New Roman" w:cstheme="minorHAnsi"/>
          <w:sz w:val="24"/>
          <w:szCs w:val="24"/>
          <w:lang w:eastAsia="el-GR"/>
        </w:rPr>
        <w:br/>
      </w:r>
      <w:r w:rsidRPr="00413A4A">
        <w:rPr>
          <w:rFonts w:eastAsia="Times New Roman" w:cstheme="minorHAnsi"/>
          <w:b/>
          <w:bCs/>
          <w:sz w:val="24"/>
          <w:szCs w:val="24"/>
          <w:lang w:eastAsia="el-GR"/>
        </w:rPr>
        <w:t>α)</w:t>
      </w:r>
      <w:r w:rsidRPr="00413A4A">
        <w:rPr>
          <w:rFonts w:eastAsia="Times New Roman" w:cstheme="minorHAnsi"/>
          <w:sz w:val="24"/>
          <w:szCs w:val="24"/>
          <w:lang w:eastAsia="el-GR"/>
        </w:rPr>
        <w:t> Να εντάξετε τα κατηγορούμενα του κειμένου γ΄ στον παρακάτω πίνακα</w:t>
      </w:r>
    </w:p>
    <w:tbl>
      <w:tblPr>
        <w:tblW w:w="10117" w:type="dxa"/>
        <w:jc w:val="center"/>
        <w:tblCellMar>
          <w:top w:w="15" w:type="dxa"/>
          <w:left w:w="15" w:type="dxa"/>
          <w:bottom w:w="15" w:type="dxa"/>
          <w:right w:w="15" w:type="dxa"/>
        </w:tblCellMar>
        <w:tblLook w:val="04A0"/>
      </w:tblPr>
      <w:tblGrid>
        <w:gridCol w:w="2541"/>
        <w:gridCol w:w="2875"/>
        <w:gridCol w:w="2745"/>
        <w:gridCol w:w="1956"/>
      </w:tblGrid>
      <w:tr w:rsidR="00544BBE" w:rsidRPr="00413A4A" w:rsidTr="00413A4A">
        <w:trPr>
          <w:tblHeader/>
          <w:jc w:val="center"/>
        </w:trPr>
        <w:tc>
          <w:tcPr>
            <w:tcW w:w="0" w:type="auto"/>
            <w:tcBorders>
              <w:top w:val="single" w:sz="2" w:space="0" w:color="auto"/>
              <w:left w:val="single" w:sz="24" w:space="0" w:color="auto"/>
              <w:right w:val="single" w:sz="24" w:space="0" w:color="auto"/>
            </w:tcBorders>
            <w:vAlign w:val="center"/>
            <w:hideMark/>
          </w:tcPr>
          <w:p w:rsidR="00544BBE" w:rsidRPr="00413A4A" w:rsidRDefault="00544BBE"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Είδος κατηγορούμενου στήλη α’</w:t>
            </w:r>
          </w:p>
        </w:tc>
        <w:tc>
          <w:tcPr>
            <w:tcW w:w="0" w:type="auto"/>
            <w:tcBorders>
              <w:top w:val="single" w:sz="2" w:space="0" w:color="auto"/>
              <w:left w:val="single" w:sz="24" w:space="0" w:color="auto"/>
              <w:right w:val="single" w:sz="24" w:space="0" w:color="auto"/>
            </w:tcBorders>
            <w:vAlign w:val="center"/>
            <w:hideMark/>
          </w:tcPr>
          <w:p w:rsidR="00544BBE" w:rsidRPr="00413A4A" w:rsidRDefault="00544BBE"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Κατηγορούμενο στο κείμενο στήλη β’ (μονάδες 4: 2+2)</w:t>
            </w:r>
          </w:p>
        </w:tc>
        <w:tc>
          <w:tcPr>
            <w:tcW w:w="0" w:type="auto"/>
            <w:tcBorders>
              <w:top w:val="single" w:sz="2" w:space="0" w:color="auto"/>
              <w:left w:val="single" w:sz="24" w:space="0" w:color="auto"/>
              <w:right w:val="single" w:sz="24" w:space="0" w:color="auto"/>
            </w:tcBorders>
            <w:vAlign w:val="center"/>
            <w:hideMark/>
          </w:tcPr>
          <w:p w:rsidR="00544BBE" w:rsidRPr="00413A4A" w:rsidRDefault="00544BBE"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Όρος στον οποίο αναφέρονται στήλη γ΄ (μονάδες 4:2+2)</w:t>
            </w:r>
          </w:p>
        </w:tc>
        <w:tc>
          <w:tcPr>
            <w:tcW w:w="0" w:type="auto"/>
            <w:tcBorders>
              <w:top w:val="single" w:sz="2" w:space="0" w:color="auto"/>
              <w:left w:val="single" w:sz="24" w:space="0" w:color="auto"/>
              <w:right w:val="single" w:sz="24" w:space="0" w:color="auto"/>
            </w:tcBorders>
            <w:vAlign w:val="center"/>
            <w:hideMark/>
          </w:tcPr>
          <w:p w:rsidR="00544BBE" w:rsidRPr="00413A4A" w:rsidRDefault="00544BBE"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Ρήμα εξάρτησης Στήλη δ’ (μονάδες 2)</w:t>
            </w:r>
          </w:p>
        </w:tc>
      </w:tr>
      <w:tr w:rsidR="00544BBE"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544BBE" w:rsidRPr="00413A4A" w:rsidRDefault="00544BBE"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Απλό</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544BBE" w:rsidRPr="00413A4A" w:rsidRDefault="00544BBE" w:rsidP="00413A4A">
            <w:pPr>
              <w:spacing w:after="0" w:line="240" w:lineRule="auto"/>
              <w:rPr>
                <w:rFonts w:eastAsia="Times New Roman" w:cstheme="minorHAnsi"/>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544BBE" w:rsidRPr="00413A4A" w:rsidRDefault="00544BBE" w:rsidP="00413A4A">
            <w:pPr>
              <w:spacing w:after="0" w:line="240" w:lineRule="auto"/>
              <w:rPr>
                <w:rFonts w:eastAsia="Times New Roman" w:cstheme="minorHAnsi"/>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544BBE" w:rsidRPr="00413A4A" w:rsidRDefault="00544BBE" w:rsidP="00413A4A">
            <w:pPr>
              <w:spacing w:after="0" w:line="240" w:lineRule="auto"/>
              <w:rPr>
                <w:rFonts w:eastAsia="Times New Roman" w:cstheme="minorHAnsi"/>
                <w:color w:val="21262C"/>
                <w:sz w:val="24"/>
                <w:szCs w:val="24"/>
                <w:lang w:eastAsia="el-GR"/>
              </w:rPr>
            </w:pPr>
          </w:p>
        </w:tc>
      </w:tr>
      <w:tr w:rsidR="00544BBE"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544BBE" w:rsidRPr="00413A4A" w:rsidRDefault="00544BBE"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Επιρρηματικό κατηγορούμενο του τρόπου</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544BBE" w:rsidRPr="00413A4A" w:rsidRDefault="00544BBE" w:rsidP="00413A4A">
            <w:pPr>
              <w:spacing w:after="0" w:line="240" w:lineRule="auto"/>
              <w:rPr>
                <w:rFonts w:eastAsia="Times New Roman" w:cstheme="minorHAnsi"/>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544BBE" w:rsidRPr="00413A4A" w:rsidRDefault="00544BBE" w:rsidP="00413A4A">
            <w:pPr>
              <w:spacing w:after="0" w:line="240" w:lineRule="auto"/>
              <w:rPr>
                <w:rFonts w:eastAsia="Times New Roman" w:cstheme="minorHAnsi"/>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544BBE" w:rsidRPr="00413A4A" w:rsidRDefault="00544BBE" w:rsidP="00413A4A">
            <w:pPr>
              <w:spacing w:after="0" w:line="240" w:lineRule="auto"/>
              <w:rPr>
                <w:rFonts w:eastAsia="Times New Roman" w:cstheme="minorHAnsi"/>
                <w:color w:val="21262C"/>
                <w:sz w:val="24"/>
                <w:szCs w:val="24"/>
                <w:lang w:eastAsia="el-GR"/>
              </w:rPr>
            </w:pPr>
          </w:p>
        </w:tc>
      </w:tr>
    </w:tbl>
    <w:p w:rsidR="00544BBE" w:rsidRPr="00413A4A" w:rsidRDefault="00544BBE"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(Μονάδες 10)</w:t>
      </w:r>
    </w:p>
    <w:p w:rsidR="00544BBE" w:rsidRPr="00413A4A" w:rsidRDefault="00544BBE"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w:t>
      </w:r>
      <w:r w:rsidRPr="00413A4A">
        <w:rPr>
          <w:rFonts w:eastAsia="Times New Roman" w:cstheme="minorHAnsi"/>
          <w:sz w:val="24"/>
          <w:szCs w:val="24"/>
          <w:lang w:eastAsia="el-GR"/>
        </w:rPr>
        <w:t> </w:t>
      </w:r>
      <w:r w:rsidRPr="00413A4A">
        <w:rPr>
          <w:rFonts w:eastAsia="Times New Roman" w:cstheme="minorHAnsi"/>
          <w:b/>
          <w:bCs/>
          <w:i/>
          <w:iCs/>
          <w:sz w:val="24"/>
          <w:szCs w:val="24"/>
          <w:lang w:eastAsia="el-GR"/>
        </w:rPr>
        <w:t>Ubi in Italia fuit, apud Ticinum, Trebiam, Trasumenum et Cannas copias Romanorum profligavit</w:t>
      </w:r>
      <w:r w:rsidRPr="00413A4A">
        <w:rPr>
          <w:rFonts w:eastAsia="Times New Roman" w:cstheme="minorHAnsi"/>
          <w:sz w:val="24"/>
          <w:szCs w:val="24"/>
          <w:lang w:eastAsia="el-GR"/>
        </w:rPr>
        <w:t>: Να αναγνωρίσετε την δευτερεύουσα πρόταση (εισαγωγή, εκφορά, συντακτική λειτουργία)(Μονάδες 10)</w:t>
      </w:r>
      <w:r w:rsidR="00413A4A">
        <w:rPr>
          <w:rFonts w:eastAsia="Times New Roman" w:cstheme="minorHAnsi"/>
          <w:sz w:val="24"/>
          <w:szCs w:val="24"/>
          <w:lang w:eastAsia="el-GR"/>
        </w:rPr>
        <w:t xml:space="preserve"> </w:t>
      </w:r>
      <w:r w:rsidRPr="00413A4A">
        <w:rPr>
          <w:rFonts w:eastAsia="Times New Roman" w:cstheme="minorHAnsi"/>
          <w:b/>
          <w:bCs/>
          <w:sz w:val="24"/>
          <w:szCs w:val="24"/>
          <w:lang w:eastAsia="el-GR"/>
        </w:rPr>
        <w:t>(Μονάδες 20)</w:t>
      </w:r>
    </w:p>
    <w:p w:rsidR="00413A4A" w:rsidRDefault="00413A4A" w:rsidP="00413A4A">
      <w:pPr>
        <w:spacing w:after="0" w:line="240" w:lineRule="auto"/>
        <w:rPr>
          <w:rFonts w:eastAsia="Times New Roman" w:cstheme="minorHAnsi"/>
          <w:b/>
          <w:bCs/>
          <w:color w:val="21262C"/>
          <w:sz w:val="24"/>
          <w:szCs w:val="24"/>
          <w:lang w:eastAsia="el-GR"/>
        </w:rPr>
      </w:pPr>
    </w:p>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17668 ΜΑΘΗΜΑ VIII, ΜΑΘΗΜΑ XI</w:t>
      </w:r>
    </w:p>
    <w:p w:rsidR="003833D3" w:rsidRPr="00413A4A" w:rsidRDefault="003833D3" w:rsidP="00413A4A">
      <w:pPr>
        <w:spacing w:after="0" w:line="240" w:lineRule="auto"/>
        <w:rPr>
          <w:rFonts w:eastAsia="Times New Roman" w:cstheme="minorHAnsi"/>
          <w:color w:val="21262C"/>
          <w:sz w:val="24"/>
          <w:szCs w:val="24"/>
          <w:lang w:val="en-US" w:eastAsia="el-GR"/>
        </w:rPr>
      </w:pPr>
      <w:r w:rsidRPr="00413A4A">
        <w:rPr>
          <w:rFonts w:eastAsia="Times New Roman" w:cstheme="minorHAnsi"/>
          <w:b/>
          <w:bCs/>
          <w:color w:val="21262C"/>
          <w:sz w:val="24"/>
          <w:szCs w:val="24"/>
          <w:lang w:val="en-US" w:eastAsia="el-GR"/>
        </w:rPr>
        <w:t>i.</w:t>
      </w:r>
      <w:r w:rsidRPr="00413A4A">
        <w:rPr>
          <w:rFonts w:eastAsia="Times New Roman" w:cstheme="minorHAnsi"/>
          <w:color w:val="21262C"/>
          <w:sz w:val="24"/>
          <w:szCs w:val="24"/>
          <w:lang w:val="en-US" w:eastAsia="el-GR"/>
        </w:rPr>
        <w:t> «Ipse</w:t>
      </w:r>
      <w:proofErr w:type="gramStart"/>
      <w:r w:rsidRPr="00413A4A">
        <w:rPr>
          <w:rFonts w:eastAsia="Times New Roman" w:cstheme="minorHAnsi"/>
          <w:color w:val="21262C"/>
          <w:sz w:val="24"/>
          <w:szCs w:val="24"/>
          <w:lang w:val="en-US" w:eastAsia="el-GR"/>
        </w:rPr>
        <w:t>?»</w:t>
      </w:r>
      <w:proofErr w:type="gramEnd"/>
      <w:r w:rsidRPr="00413A4A">
        <w:rPr>
          <w:rFonts w:eastAsia="Times New Roman" w:cstheme="minorHAnsi"/>
          <w:color w:val="21262C"/>
          <w:sz w:val="24"/>
          <w:szCs w:val="24"/>
          <w:lang w:val="en-US" w:eastAsia="el-GR"/>
        </w:rPr>
        <w:t xml:space="preserve"> interrogābis. </w:t>
      </w:r>
      <w:proofErr w:type="gramStart"/>
      <w:r w:rsidRPr="00413A4A">
        <w:rPr>
          <w:rFonts w:eastAsia="Times New Roman" w:cstheme="minorHAnsi"/>
          <w:color w:val="21262C"/>
          <w:sz w:val="24"/>
          <w:szCs w:val="24"/>
          <w:lang w:val="en-US" w:eastAsia="el-GR"/>
        </w:rPr>
        <w:t>Ipse.</w:t>
      </w:r>
      <w:proofErr w:type="gramEnd"/>
      <w:r w:rsidRPr="00413A4A">
        <w:rPr>
          <w:rFonts w:eastAsia="Times New Roman" w:cstheme="minorHAnsi"/>
          <w:color w:val="21262C"/>
          <w:sz w:val="24"/>
          <w:szCs w:val="24"/>
          <w:lang w:val="en-US" w:eastAsia="el-GR"/>
        </w:rPr>
        <w:t xml:space="preserve"> Ad retia sedēbam; erat in proximo non venabulum sed stilus </w:t>
      </w:r>
      <w:proofErr w:type="gramStart"/>
      <w:r w:rsidRPr="00413A4A">
        <w:rPr>
          <w:rFonts w:eastAsia="Times New Roman" w:cstheme="minorHAnsi"/>
          <w:color w:val="21262C"/>
          <w:sz w:val="24"/>
          <w:szCs w:val="24"/>
          <w:lang w:val="en-US" w:eastAsia="el-GR"/>
        </w:rPr>
        <w:t>et</w:t>
      </w:r>
      <w:proofErr w:type="gramEnd"/>
      <w:r w:rsidRPr="00413A4A">
        <w:rPr>
          <w:rFonts w:eastAsia="Times New Roman" w:cstheme="minorHAnsi"/>
          <w:color w:val="21262C"/>
          <w:sz w:val="24"/>
          <w:szCs w:val="24"/>
          <w:lang w:val="en-US" w:eastAsia="el-GR"/>
        </w:rPr>
        <w:t xml:space="preserve"> pugillāres; cogitābam aliquid enotabamque;</w:t>
      </w:r>
    </w:p>
    <w:p w:rsidR="003833D3" w:rsidRPr="00413A4A" w:rsidRDefault="003833D3" w:rsidP="00413A4A">
      <w:pPr>
        <w:spacing w:after="0" w:line="240" w:lineRule="auto"/>
        <w:rPr>
          <w:rFonts w:eastAsia="Times New Roman" w:cstheme="minorHAnsi"/>
          <w:color w:val="21262C"/>
          <w:sz w:val="24"/>
          <w:szCs w:val="24"/>
          <w:lang w:val="en-US" w:eastAsia="el-GR"/>
        </w:rPr>
      </w:pPr>
      <w:proofErr w:type="gramStart"/>
      <w:r w:rsidRPr="00413A4A">
        <w:rPr>
          <w:rFonts w:eastAsia="Times New Roman" w:cstheme="minorHAnsi"/>
          <w:b/>
          <w:bCs/>
          <w:color w:val="21262C"/>
          <w:sz w:val="24"/>
          <w:szCs w:val="24"/>
          <w:lang w:val="en-US" w:eastAsia="el-GR"/>
        </w:rPr>
        <w:t>ii</w:t>
      </w:r>
      <w:proofErr w:type="gramEnd"/>
      <w:r w:rsidRPr="00413A4A">
        <w:rPr>
          <w:rFonts w:eastAsia="Times New Roman" w:cstheme="minorHAnsi"/>
          <w:b/>
          <w:bCs/>
          <w:color w:val="21262C"/>
          <w:sz w:val="24"/>
          <w:szCs w:val="24"/>
          <w:lang w:val="en-US" w:eastAsia="el-GR"/>
        </w:rPr>
        <w:t>.</w:t>
      </w:r>
      <w:r w:rsidRPr="00413A4A">
        <w:rPr>
          <w:rFonts w:eastAsia="Times New Roman" w:cstheme="minorHAnsi"/>
          <w:color w:val="21262C"/>
          <w:sz w:val="24"/>
          <w:szCs w:val="24"/>
          <w:lang w:val="en-US" w:eastAsia="el-GR"/>
        </w:rPr>
        <w:t xml:space="preserve"> Postea Alpes, quae Italiam ab Galliā seiungunt, cum elephantis transiit. Ubi in Italiā fuit, apud Ticīnum, Trebiam, Trasumēnum </w:t>
      </w:r>
      <w:proofErr w:type="gramStart"/>
      <w:r w:rsidRPr="00413A4A">
        <w:rPr>
          <w:rFonts w:eastAsia="Times New Roman" w:cstheme="minorHAnsi"/>
          <w:color w:val="21262C"/>
          <w:sz w:val="24"/>
          <w:szCs w:val="24"/>
          <w:lang w:val="en-US" w:eastAsia="el-GR"/>
        </w:rPr>
        <w:t>et</w:t>
      </w:r>
      <w:proofErr w:type="gramEnd"/>
      <w:r w:rsidRPr="00413A4A">
        <w:rPr>
          <w:rFonts w:eastAsia="Times New Roman" w:cstheme="minorHAnsi"/>
          <w:color w:val="21262C"/>
          <w:sz w:val="24"/>
          <w:szCs w:val="24"/>
          <w:lang w:val="en-US" w:eastAsia="el-GR"/>
        </w:rPr>
        <w:t xml:space="preserve"> Cannas copias Rōmanōrum profligāvit et delēvit. </w:t>
      </w:r>
      <w:proofErr w:type="gramStart"/>
      <w:r w:rsidRPr="00413A4A">
        <w:rPr>
          <w:rFonts w:eastAsia="Times New Roman" w:cstheme="minorHAnsi"/>
          <w:color w:val="21262C"/>
          <w:sz w:val="24"/>
          <w:szCs w:val="24"/>
          <w:lang w:val="en-US" w:eastAsia="el-GR"/>
        </w:rPr>
        <w:t>Populus Rōmānus cladem Cannensem pavidus audīvit.</w:t>
      </w:r>
      <w:proofErr w:type="gramEnd"/>
      <w:r w:rsidRPr="00413A4A">
        <w:rPr>
          <w:rFonts w:eastAsia="Times New Roman" w:cstheme="minorHAnsi"/>
          <w:color w:val="21262C"/>
          <w:sz w:val="24"/>
          <w:szCs w:val="24"/>
          <w:lang w:val="en-US" w:eastAsia="el-GR"/>
        </w:rPr>
        <w:t xml:space="preserve"> </w:t>
      </w:r>
      <w:proofErr w:type="gramStart"/>
      <w:r w:rsidRPr="00413A4A">
        <w:rPr>
          <w:rFonts w:eastAsia="Times New Roman" w:cstheme="minorHAnsi"/>
          <w:color w:val="21262C"/>
          <w:sz w:val="24"/>
          <w:szCs w:val="24"/>
          <w:lang w:val="en-US" w:eastAsia="el-GR"/>
        </w:rPr>
        <w:t>In agro Falerno Hannibal ex insidiis Fabii Maximi se expedīvit.</w:t>
      </w:r>
      <w:proofErr w:type="gramEnd"/>
      <w:r w:rsidRPr="00413A4A">
        <w:rPr>
          <w:rFonts w:eastAsia="Times New Roman" w:cstheme="minorHAnsi"/>
          <w:color w:val="21262C"/>
          <w:sz w:val="24"/>
          <w:szCs w:val="24"/>
          <w:lang w:val="en-US" w:eastAsia="el-GR"/>
        </w:rPr>
        <w:t xml:space="preserve"> </w:t>
      </w:r>
      <w:proofErr w:type="gramStart"/>
      <w:r w:rsidRPr="00413A4A">
        <w:rPr>
          <w:rFonts w:eastAsia="Times New Roman" w:cstheme="minorHAnsi"/>
          <w:color w:val="21262C"/>
          <w:sz w:val="24"/>
          <w:szCs w:val="24"/>
          <w:lang w:val="en-US" w:eastAsia="el-GR"/>
        </w:rPr>
        <w:t>Postquam XIV annos in Italiā complēvit, Carthaginienses eum in Africam revocavērunt.</w:t>
      </w:r>
      <w:proofErr w:type="gramEnd"/>
    </w:p>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ΠΑΡΑΤΗΡΗΣΕΙΣ</w:t>
      </w:r>
    </w:p>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lastRenderedPageBreak/>
        <w:t>Α.</w:t>
      </w:r>
      <w:r w:rsidRPr="00413A4A">
        <w:rPr>
          <w:rFonts w:eastAsia="Times New Roman" w:cstheme="minorHAnsi"/>
          <w:color w:val="21262C"/>
          <w:sz w:val="24"/>
          <w:szCs w:val="24"/>
          <w:lang w:eastAsia="el-GR"/>
        </w:rPr>
        <w:t> Να μεταφράσετε τα αποσπάσματα στη Νέα Ελληνική. Μονάδες 20</w:t>
      </w:r>
    </w:p>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Β.2</w:t>
      </w:r>
      <w:r w:rsidRPr="00413A4A">
        <w:rPr>
          <w:rFonts w:eastAsia="Times New Roman" w:cstheme="minorHAnsi"/>
          <w:color w:val="21262C"/>
          <w:sz w:val="24"/>
          <w:szCs w:val="24"/>
          <w:lang w:eastAsia="el-GR"/>
        </w:rPr>
        <w:t> Να αντιστοιχίσετε τις λατινικές λέξεις του κειμένου (στήλη Α) με τις ετυμολογικά συγγενείς τους νεοελληνικές, της στήλης Β (δυο λέξεις της στήλης Β περισσεύουν):</w:t>
      </w:r>
    </w:p>
    <w:tbl>
      <w:tblPr>
        <w:tblW w:w="5160" w:type="dxa"/>
        <w:jc w:val="center"/>
        <w:tblCellMar>
          <w:top w:w="15" w:type="dxa"/>
          <w:left w:w="15" w:type="dxa"/>
          <w:bottom w:w="15" w:type="dxa"/>
          <w:right w:w="15" w:type="dxa"/>
        </w:tblCellMar>
        <w:tblLook w:val="04A0"/>
      </w:tblPr>
      <w:tblGrid>
        <w:gridCol w:w="2609"/>
        <w:gridCol w:w="2551"/>
      </w:tblGrid>
      <w:tr w:rsidR="003833D3" w:rsidRPr="00413A4A" w:rsidTr="00413A4A">
        <w:trPr>
          <w:tblHeader/>
          <w:jc w:val="center"/>
        </w:trPr>
        <w:tc>
          <w:tcPr>
            <w:tcW w:w="2609" w:type="dxa"/>
            <w:tcBorders>
              <w:top w:val="single" w:sz="2" w:space="0" w:color="auto"/>
              <w:left w:val="single" w:sz="24" w:space="0" w:color="auto"/>
              <w:right w:val="single" w:sz="24" w:space="0" w:color="auto"/>
            </w:tcBorders>
            <w:vAlign w:val="center"/>
            <w:hideMark/>
          </w:tcPr>
          <w:p w:rsidR="003833D3" w:rsidRPr="00413A4A" w:rsidRDefault="003833D3"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A</w:t>
            </w:r>
          </w:p>
        </w:tc>
        <w:tc>
          <w:tcPr>
            <w:tcW w:w="2551" w:type="dxa"/>
            <w:tcBorders>
              <w:top w:val="single" w:sz="2" w:space="0" w:color="auto"/>
              <w:left w:val="single" w:sz="24" w:space="0" w:color="auto"/>
              <w:right w:val="single" w:sz="24" w:space="0" w:color="auto"/>
            </w:tcBorders>
            <w:vAlign w:val="center"/>
            <w:hideMark/>
          </w:tcPr>
          <w:p w:rsidR="003833D3" w:rsidRPr="00413A4A" w:rsidRDefault="003833D3"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B</w:t>
            </w:r>
          </w:p>
        </w:tc>
      </w:tr>
      <w:tr w:rsidR="003833D3" w:rsidRPr="00413A4A" w:rsidTr="00413A4A">
        <w:trPr>
          <w:jc w:val="center"/>
        </w:trPr>
        <w:tc>
          <w:tcPr>
            <w:tcW w:w="2609"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α. </w:t>
            </w:r>
            <w:r w:rsidRPr="00413A4A">
              <w:rPr>
                <w:rFonts w:eastAsia="Times New Roman" w:cstheme="minorHAnsi"/>
                <w:b/>
                <w:bCs/>
                <w:color w:val="21262C"/>
                <w:sz w:val="24"/>
                <w:szCs w:val="24"/>
                <w:lang w:eastAsia="el-GR"/>
              </w:rPr>
              <w:t>sedēbam</w:t>
            </w:r>
          </w:p>
        </w:tc>
        <w:tc>
          <w:tcPr>
            <w:tcW w:w="2551"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i. υπεραγορά</w:t>
            </w:r>
          </w:p>
        </w:tc>
      </w:tr>
      <w:tr w:rsidR="003833D3" w:rsidRPr="00413A4A" w:rsidTr="00413A4A">
        <w:trPr>
          <w:jc w:val="center"/>
        </w:trPr>
        <w:tc>
          <w:tcPr>
            <w:tcW w:w="2609"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β. </w:t>
            </w:r>
            <w:r w:rsidRPr="00413A4A">
              <w:rPr>
                <w:rFonts w:eastAsia="Times New Roman" w:cstheme="minorHAnsi"/>
                <w:b/>
                <w:bCs/>
                <w:color w:val="21262C"/>
                <w:sz w:val="24"/>
                <w:szCs w:val="24"/>
                <w:lang w:eastAsia="el-GR"/>
              </w:rPr>
              <w:t>stilus</w:t>
            </w:r>
          </w:p>
        </w:tc>
        <w:tc>
          <w:tcPr>
            <w:tcW w:w="2551"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ii. ελεφαντοστό</w:t>
            </w:r>
          </w:p>
        </w:tc>
      </w:tr>
      <w:tr w:rsidR="003833D3" w:rsidRPr="00413A4A" w:rsidTr="00413A4A">
        <w:trPr>
          <w:jc w:val="center"/>
        </w:trPr>
        <w:tc>
          <w:tcPr>
            <w:tcW w:w="2609"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γ. </w:t>
            </w:r>
            <w:r w:rsidRPr="00413A4A">
              <w:rPr>
                <w:rFonts w:eastAsia="Times New Roman" w:cstheme="minorHAnsi"/>
                <w:b/>
                <w:bCs/>
                <w:color w:val="21262C"/>
                <w:sz w:val="24"/>
                <w:szCs w:val="24"/>
                <w:lang w:eastAsia="el-GR"/>
              </w:rPr>
              <w:t>elephantis</w:t>
            </w:r>
          </w:p>
        </w:tc>
        <w:tc>
          <w:tcPr>
            <w:tcW w:w="2551"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iii. κλάσμα</w:t>
            </w:r>
          </w:p>
        </w:tc>
      </w:tr>
      <w:tr w:rsidR="003833D3" w:rsidRPr="00413A4A" w:rsidTr="00413A4A">
        <w:trPr>
          <w:jc w:val="center"/>
        </w:trPr>
        <w:tc>
          <w:tcPr>
            <w:tcW w:w="2609"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δ. </w:t>
            </w:r>
            <w:r w:rsidRPr="00413A4A">
              <w:rPr>
                <w:rFonts w:eastAsia="Times New Roman" w:cstheme="minorHAnsi"/>
                <w:b/>
                <w:bCs/>
                <w:color w:val="21262C"/>
                <w:sz w:val="24"/>
                <w:szCs w:val="24"/>
                <w:lang w:eastAsia="el-GR"/>
              </w:rPr>
              <w:t>copias</w:t>
            </w:r>
          </w:p>
        </w:tc>
        <w:tc>
          <w:tcPr>
            <w:tcW w:w="2551"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iv. στιλέτο</w:t>
            </w:r>
          </w:p>
        </w:tc>
      </w:tr>
      <w:tr w:rsidR="003833D3" w:rsidRPr="00413A4A" w:rsidTr="00413A4A">
        <w:trPr>
          <w:jc w:val="center"/>
        </w:trPr>
        <w:tc>
          <w:tcPr>
            <w:tcW w:w="2609"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 </w:t>
            </w:r>
            <w:r w:rsidRPr="00413A4A">
              <w:rPr>
                <w:rFonts w:eastAsia="Times New Roman" w:cstheme="minorHAnsi"/>
                <w:b/>
                <w:bCs/>
                <w:color w:val="21262C"/>
                <w:sz w:val="24"/>
                <w:szCs w:val="24"/>
                <w:lang w:eastAsia="el-GR"/>
              </w:rPr>
              <w:t>cladem</w:t>
            </w:r>
          </w:p>
        </w:tc>
        <w:tc>
          <w:tcPr>
            <w:tcW w:w="2551"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v. έδρανο</w:t>
            </w:r>
          </w:p>
        </w:tc>
      </w:tr>
      <w:tr w:rsidR="003833D3" w:rsidRPr="00413A4A" w:rsidTr="00413A4A">
        <w:trPr>
          <w:jc w:val="center"/>
        </w:trPr>
        <w:tc>
          <w:tcPr>
            <w:tcW w:w="2609"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p>
        </w:tc>
        <w:tc>
          <w:tcPr>
            <w:tcW w:w="2551"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vi. φωτοκόπια</w:t>
            </w:r>
          </w:p>
        </w:tc>
      </w:tr>
      <w:tr w:rsidR="003833D3" w:rsidRPr="00413A4A" w:rsidTr="00413A4A">
        <w:trPr>
          <w:jc w:val="center"/>
        </w:trPr>
        <w:tc>
          <w:tcPr>
            <w:tcW w:w="2609"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p>
        </w:tc>
        <w:tc>
          <w:tcPr>
            <w:tcW w:w="2551"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vii. όψη</w:t>
            </w:r>
          </w:p>
        </w:tc>
      </w:tr>
    </w:tbl>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Μονάδες 10</w:t>
      </w:r>
    </w:p>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Β.6.</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α)</w:t>
      </w:r>
      <w:r w:rsidRPr="00413A4A">
        <w:rPr>
          <w:rFonts w:eastAsia="Times New Roman" w:cstheme="minorHAnsi"/>
          <w:color w:val="21262C"/>
          <w:sz w:val="24"/>
          <w:szCs w:val="24"/>
          <w:lang w:eastAsia="el-GR"/>
        </w:rPr>
        <w:t> Να αναγνωρίσετε συντακτικά τους παρακάτω όρους του κειμένου, συμπληρώνοντας κατάλληλα τον πίνακα:</w:t>
      </w:r>
    </w:p>
    <w:tbl>
      <w:tblPr>
        <w:tblW w:w="7710" w:type="dxa"/>
        <w:jc w:val="center"/>
        <w:tblCellMar>
          <w:top w:w="15" w:type="dxa"/>
          <w:left w:w="15" w:type="dxa"/>
          <w:bottom w:w="15" w:type="dxa"/>
          <w:right w:w="15" w:type="dxa"/>
        </w:tblCellMar>
        <w:tblLook w:val="04A0"/>
      </w:tblPr>
      <w:tblGrid>
        <w:gridCol w:w="2927"/>
        <w:gridCol w:w="4783"/>
      </w:tblGrid>
      <w:tr w:rsidR="003833D3" w:rsidRPr="00413A4A" w:rsidTr="00413A4A">
        <w:trPr>
          <w:tblHeader/>
          <w:jc w:val="center"/>
        </w:trPr>
        <w:tc>
          <w:tcPr>
            <w:tcW w:w="0" w:type="auto"/>
            <w:tcBorders>
              <w:top w:val="single" w:sz="2" w:space="0" w:color="auto"/>
              <w:left w:val="single" w:sz="24" w:space="0" w:color="auto"/>
              <w:right w:val="single" w:sz="24" w:space="0" w:color="auto"/>
            </w:tcBorders>
            <w:vAlign w:val="center"/>
            <w:hideMark/>
          </w:tcPr>
          <w:p w:rsidR="003833D3" w:rsidRPr="00413A4A" w:rsidRDefault="003833D3"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i/>
                <w:iCs/>
                <w:color w:val="1E2022"/>
                <w:sz w:val="24"/>
                <w:szCs w:val="24"/>
                <w:lang w:eastAsia="el-GR"/>
              </w:rPr>
              <w:t>λέξη</w:t>
            </w:r>
          </w:p>
        </w:tc>
        <w:tc>
          <w:tcPr>
            <w:tcW w:w="4783" w:type="dxa"/>
            <w:tcBorders>
              <w:top w:val="single" w:sz="2" w:space="0" w:color="auto"/>
              <w:left w:val="single" w:sz="24" w:space="0" w:color="auto"/>
              <w:right w:val="single" w:sz="24" w:space="0" w:color="auto"/>
            </w:tcBorders>
            <w:vAlign w:val="center"/>
            <w:hideMark/>
          </w:tcPr>
          <w:p w:rsidR="003833D3" w:rsidRPr="00413A4A" w:rsidRDefault="003833D3"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i/>
                <w:iCs/>
                <w:color w:val="1E2022"/>
                <w:sz w:val="24"/>
                <w:szCs w:val="24"/>
                <w:lang w:eastAsia="el-GR"/>
              </w:rPr>
              <w:t>Συντακτική Αναγνώριση</w:t>
            </w:r>
          </w:p>
        </w:tc>
      </w:tr>
      <w:tr w:rsidR="003833D3"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in proximo</w:t>
            </w:r>
          </w:p>
        </w:tc>
        <w:tc>
          <w:tcPr>
            <w:tcW w:w="4783"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r w:rsidR="003833D3"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Alpes</w:t>
            </w:r>
          </w:p>
        </w:tc>
        <w:tc>
          <w:tcPr>
            <w:tcW w:w="4783"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r w:rsidR="003833D3"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cum elephantis</w:t>
            </w:r>
          </w:p>
        </w:tc>
        <w:tc>
          <w:tcPr>
            <w:tcW w:w="4783"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r w:rsidR="003833D3"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pavidus</w:t>
            </w:r>
          </w:p>
        </w:tc>
        <w:tc>
          <w:tcPr>
            <w:tcW w:w="4783"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r w:rsidR="003833D3"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se</w:t>
            </w:r>
          </w:p>
        </w:tc>
        <w:tc>
          <w:tcPr>
            <w:tcW w:w="4783" w:type="dxa"/>
            <w:tcBorders>
              <w:top w:val="single" w:sz="24" w:space="0" w:color="auto"/>
              <w:left w:val="single" w:sz="24" w:space="0" w:color="auto"/>
              <w:bottom w:val="single" w:sz="24" w:space="0" w:color="auto"/>
              <w:right w:val="single" w:sz="24" w:space="0" w:color="auto"/>
            </w:tcBorders>
            <w:vAlign w:val="center"/>
            <w:hideMark/>
          </w:tcPr>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είναι ………………….. στο ……………………….</w:t>
            </w:r>
          </w:p>
        </w:tc>
      </w:tr>
    </w:tbl>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Μονάδες 10</w:t>
      </w:r>
    </w:p>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β)</w:t>
      </w:r>
      <w:r w:rsidRPr="00413A4A">
        <w:rPr>
          <w:rFonts w:eastAsia="Times New Roman" w:cstheme="minorHAnsi"/>
          <w:color w:val="21262C"/>
          <w:sz w:val="24"/>
          <w:szCs w:val="24"/>
          <w:lang w:eastAsia="el-GR"/>
        </w:rPr>
        <w:br/>
      </w:r>
      <w:r w:rsidRPr="00413A4A">
        <w:rPr>
          <w:rFonts w:eastAsia="Times New Roman" w:cstheme="minorHAnsi"/>
          <w:b/>
          <w:bCs/>
          <w:i/>
          <w:iCs/>
          <w:color w:val="21262C"/>
          <w:sz w:val="24"/>
          <w:szCs w:val="24"/>
          <w:lang w:eastAsia="el-GR"/>
        </w:rPr>
        <w:t>Ubi in Italiā fuit, postquam XIV annos in Italiā complēvit</w:t>
      </w:r>
      <w:r w:rsidRPr="00413A4A">
        <w:rPr>
          <w:rFonts w:eastAsia="Times New Roman" w:cstheme="minorHAnsi"/>
          <w:color w:val="21262C"/>
          <w:sz w:val="24"/>
          <w:szCs w:val="24"/>
          <w:lang w:eastAsia="el-GR"/>
        </w:rPr>
        <w:t>: Να αναγνωρίσετε το είδος των προτάσεων, να εντοπίσετε τους συνδέσμους που τις εισάγουν, να αναγνωρίσετε την έγκλιση εκφοράς και να δικαιολογήσετε τον ρηματικό χρόνο.</w:t>
      </w:r>
      <w:r w:rsidRPr="00413A4A">
        <w:rPr>
          <w:rFonts w:eastAsia="Times New Roman" w:cstheme="minorHAnsi"/>
          <w:color w:val="21262C"/>
          <w:sz w:val="24"/>
          <w:szCs w:val="24"/>
          <w:lang w:eastAsia="el-GR"/>
        </w:rPr>
        <w:br/>
        <w:t>Μονάδες 10</w:t>
      </w:r>
    </w:p>
    <w:p w:rsidR="003833D3" w:rsidRPr="00413A4A" w:rsidRDefault="003833D3"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Μονάδες 20</w:t>
      </w:r>
    </w:p>
    <w:p w:rsidR="00544BBE" w:rsidRPr="00413A4A" w:rsidRDefault="00544BBE" w:rsidP="00413A4A">
      <w:pPr>
        <w:spacing w:after="0" w:line="240" w:lineRule="auto"/>
        <w:ind w:right="85"/>
        <w:jc w:val="both"/>
        <w:rPr>
          <w:rFonts w:eastAsia="TimesNewRomanPSMT" w:cstheme="minorHAnsi"/>
          <w:sz w:val="24"/>
          <w:szCs w:val="24"/>
        </w:rPr>
      </w:pPr>
    </w:p>
    <w:p w:rsidR="00953501" w:rsidRPr="00413A4A" w:rsidRDefault="00953501" w:rsidP="00413A4A">
      <w:pPr>
        <w:spacing w:after="0" w:line="240" w:lineRule="auto"/>
        <w:jc w:val="both"/>
        <w:rPr>
          <w:rFonts w:eastAsia="Times New Roman" w:cstheme="minorHAnsi"/>
          <w:b/>
          <w:bCs/>
          <w:sz w:val="24"/>
          <w:szCs w:val="24"/>
          <w:lang w:eastAsia="el-GR"/>
        </w:rPr>
      </w:pPr>
      <w:r w:rsidRPr="00413A4A">
        <w:rPr>
          <w:rFonts w:eastAsia="Times New Roman" w:cstheme="minorHAnsi"/>
          <w:b/>
          <w:bCs/>
          <w:sz w:val="24"/>
          <w:szCs w:val="24"/>
          <w:lang w:eastAsia="el-GR"/>
        </w:rPr>
        <w:t>18537</w:t>
      </w:r>
    </w:p>
    <w:p w:rsidR="00953501" w:rsidRPr="00413A4A" w:rsidRDefault="00953501"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ΜΑΘΗΜΑ IX, ΜΑΘΗΜΑ XI</w:t>
      </w:r>
    </w:p>
    <w:p w:rsidR="00953501" w:rsidRPr="00413A4A" w:rsidRDefault="00953501"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ΚΕΙΜΕΝΟ</w:t>
      </w:r>
      <w:r w:rsidRPr="00413A4A">
        <w:rPr>
          <w:rFonts w:eastAsia="Times New Roman" w:cstheme="minorHAnsi"/>
          <w:sz w:val="24"/>
          <w:szCs w:val="24"/>
          <w:lang w:val="en-US" w:eastAsia="el-GR"/>
        </w:rPr>
        <w:br/>
      </w:r>
      <w:r w:rsidRPr="00413A4A">
        <w:rPr>
          <w:rFonts w:eastAsia="Times New Roman" w:cstheme="minorHAnsi"/>
          <w:b/>
          <w:bCs/>
          <w:sz w:val="24"/>
          <w:szCs w:val="24"/>
          <w:lang w:eastAsia="el-GR"/>
        </w:rPr>
        <w:t>α</w:t>
      </w:r>
      <w:r w:rsidRPr="00413A4A">
        <w:rPr>
          <w:rFonts w:eastAsia="Times New Roman" w:cstheme="minorHAnsi"/>
          <w:b/>
          <w:bCs/>
          <w:sz w:val="24"/>
          <w:szCs w:val="24"/>
          <w:lang w:val="en-US" w:eastAsia="el-GR"/>
        </w:rPr>
        <w:t>)</w:t>
      </w:r>
      <w:r w:rsidRPr="00413A4A">
        <w:rPr>
          <w:rFonts w:eastAsia="Times New Roman" w:cstheme="minorHAnsi"/>
          <w:sz w:val="24"/>
          <w:szCs w:val="24"/>
          <w:lang w:val="en-US" w:eastAsia="el-GR"/>
        </w:rPr>
        <w:t xml:space="preserve"> Filius eius Sextus Tarquinius pudicitiam Lucrētiae, uxōris Collatīni laedit. Marītus </w:t>
      </w:r>
      <w:proofErr w:type="gramStart"/>
      <w:r w:rsidRPr="00413A4A">
        <w:rPr>
          <w:rFonts w:eastAsia="Times New Roman" w:cstheme="minorHAnsi"/>
          <w:sz w:val="24"/>
          <w:szCs w:val="24"/>
          <w:lang w:val="en-US" w:eastAsia="el-GR"/>
        </w:rPr>
        <w:t>et</w:t>
      </w:r>
      <w:proofErr w:type="gramEnd"/>
      <w:r w:rsidRPr="00413A4A">
        <w:rPr>
          <w:rFonts w:eastAsia="Times New Roman" w:cstheme="minorHAnsi"/>
          <w:sz w:val="24"/>
          <w:szCs w:val="24"/>
          <w:lang w:val="en-US" w:eastAsia="el-GR"/>
        </w:rPr>
        <w:t xml:space="preserve"> pater et Iunius Brutus eam maestam inveniunt. Illis femina cum lacrimis iniuriam aperit </w:t>
      </w:r>
      <w:proofErr w:type="gramStart"/>
      <w:r w:rsidRPr="00413A4A">
        <w:rPr>
          <w:rFonts w:eastAsia="Times New Roman" w:cstheme="minorHAnsi"/>
          <w:sz w:val="24"/>
          <w:szCs w:val="24"/>
          <w:lang w:val="en-US" w:eastAsia="el-GR"/>
        </w:rPr>
        <w:t>et</w:t>
      </w:r>
      <w:proofErr w:type="gramEnd"/>
      <w:r w:rsidRPr="00413A4A">
        <w:rPr>
          <w:rFonts w:eastAsia="Times New Roman" w:cstheme="minorHAnsi"/>
          <w:sz w:val="24"/>
          <w:szCs w:val="24"/>
          <w:lang w:val="en-US" w:eastAsia="el-GR"/>
        </w:rPr>
        <w:t xml:space="preserve"> cultro se ipsam interficit.</w:t>
      </w:r>
    </w:p>
    <w:p w:rsidR="00953501" w:rsidRPr="00413A4A" w:rsidRDefault="00953501"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w:t>
      </w:r>
      <w:r w:rsidRPr="00413A4A">
        <w:rPr>
          <w:rFonts w:eastAsia="Times New Roman" w:cstheme="minorHAnsi"/>
          <w:b/>
          <w:bCs/>
          <w:sz w:val="24"/>
          <w:szCs w:val="24"/>
          <w:lang w:val="en-US" w:eastAsia="el-GR"/>
        </w:rPr>
        <w:t>)</w:t>
      </w:r>
      <w:r w:rsidRPr="00413A4A">
        <w:rPr>
          <w:rFonts w:eastAsia="Times New Roman" w:cstheme="minorHAnsi"/>
          <w:sz w:val="24"/>
          <w:szCs w:val="24"/>
          <w:lang w:val="en-US" w:eastAsia="el-GR"/>
        </w:rPr>
        <w:t xml:space="preserve"> Hannibal, dux Carthaginiensis, VI et XX annos natus, omnes gentes Hispaniae bello superāvit et Saguntum vi expugnāvit. Postea Alpes, quae Italiam ab Galliā seiungunt, cum elephantis transiit. Ubi in Italiā fuit, apud Ticīnum, Trebiam, Trasumēnum </w:t>
      </w:r>
      <w:proofErr w:type="gramStart"/>
      <w:r w:rsidRPr="00413A4A">
        <w:rPr>
          <w:rFonts w:eastAsia="Times New Roman" w:cstheme="minorHAnsi"/>
          <w:sz w:val="24"/>
          <w:szCs w:val="24"/>
          <w:lang w:val="en-US" w:eastAsia="el-GR"/>
        </w:rPr>
        <w:t>et</w:t>
      </w:r>
      <w:proofErr w:type="gramEnd"/>
      <w:r w:rsidRPr="00413A4A">
        <w:rPr>
          <w:rFonts w:eastAsia="Times New Roman" w:cstheme="minorHAnsi"/>
          <w:sz w:val="24"/>
          <w:szCs w:val="24"/>
          <w:lang w:val="en-US" w:eastAsia="el-GR"/>
        </w:rPr>
        <w:t xml:space="preserve"> Cannas copias Rōmanōrum profligāvit et delēvit. </w:t>
      </w:r>
      <w:r w:rsidRPr="00413A4A">
        <w:rPr>
          <w:rFonts w:eastAsia="Times New Roman" w:cstheme="minorHAnsi"/>
          <w:sz w:val="24"/>
          <w:szCs w:val="24"/>
          <w:lang w:eastAsia="el-GR"/>
        </w:rPr>
        <w:t>Populus Rōmānus cladem Cannensem pavidus audīvit.</w:t>
      </w:r>
    </w:p>
    <w:p w:rsidR="00953501" w:rsidRPr="00413A4A" w:rsidRDefault="00953501"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ΠΑΡΑΤΗΡΗΣΕΙΣ</w:t>
      </w:r>
      <w:r w:rsidRPr="00413A4A">
        <w:rPr>
          <w:rFonts w:eastAsia="Times New Roman" w:cstheme="minorHAnsi"/>
          <w:sz w:val="24"/>
          <w:szCs w:val="24"/>
          <w:lang w:eastAsia="el-GR"/>
        </w:rPr>
        <w:br/>
      </w:r>
      <w:r w:rsidRPr="00413A4A">
        <w:rPr>
          <w:rFonts w:eastAsia="Times New Roman" w:cstheme="minorHAnsi"/>
          <w:b/>
          <w:bCs/>
          <w:sz w:val="24"/>
          <w:szCs w:val="24"/>
          <w:lang w:eastAsia="el-GR"/>
        </w:rPr>
        <w:t>Α.</w:t>
      </w:r>
      <w:r w:rsidRPr="00413A4A">
        <w:rPr>
          <w:rFonts w:eastAsia="Times New Roman" w:cstheme="minorHAnsi"/>
          <w:sz w:val="24"/>
          <w:szCs w:val="24"/>
          <w:lang w:eastAsia="el-GR"/>
        </w:rPr>
        <w:t> Να μεταφράσετε στη Νέα Ελληνική τα αποσπάσματα.</w:t>
      </w:r>
      <w:r w:rsidRPr="00413A4A">
        <w:rPr>
          <w:rFonts w:eastAsia="Times New Roman" w:cstheme="minorHAnsi"/>
          <w:sz w:val="24"/>
          <w:szCs w:val="24"/>
          <w:lang w:eastAsia="el-GR"/>
        </w:rPr>
        <w:br/>
        <w:t>Μονάδες 20</w:t>
      </w:r>
    </w:p>
    <w:p w:rsidR="00953501" w:rsidRPr="00413A4A" w:rsidRDefault="00953501"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lastRenderedPageBreak/>
        <w:t>Β.2.</w:t>
      </w:r>
      <w:r w:rsidRPr="00413A4A">
        <w:rPr>
          <w:rFonts w:eastAsia="Times New Roman" w:cstheme="minorHAnsi"/>
          <w:sz w:val="24"/>
          <w:szCs w:val="24"/>
          <w:lang w:eastAsia="el-GR"/>
        </w:rPr>
        <w:t> Να επιλέξετε για καθεμία λατινική λέξη του κειμένου της στήλης Α την ελληνική λέξη της στήλης Β που είναι ετυμολογικά συγγενής. (Τρεις λέξεις από τη στήλη Β περισσεύουν):</w:t>
      </w:r>
    </w:p>
    <w:tbl>
      <w:tblPr>
        <w:tblW w:w="3672" w:type="dxa"/>
        <w:jc w:val="center"/>
        <w:tblCellMar>
          <w:top w:w="15" w:type="dxa"/>
          <w:left w:w="15" w:type="dxa"/>
          <w:bottom w:w="15" w:type="dxa"/>
          <w:right w:w="15" w:type="dxa"/>
        </w:tblCellMar>
        <w:tblLook w:val="04A0"/>
      </w:tblPr>
      <w:tblGrid>
        <w:gridCol w:w="1687"/>
        <w:gridCol w:w="1985"/>
      </w:tblGrid>
      <w:tr w:rsidR="00953501" w:rsidRPr="00413A4A" w:rsidTr="00413A4A">
        <w:trPr>
          <w:tblHeader/>
          <w:jc w:val="center"/>
        </w:trPr>
        <w:tc>
          <w:tcPr>
            <w:tcW w:w="1687" w:type="dxa"/>
            <w:tcBorders>
              <w:top w:val="single" w:sz="2" w:space="0" w:color="auto"/>
              <w:left w:val="single" w:sz="24" w:space="0" w:color="auto"/>
              <w:right w:val="single" w:sz="24" w:space="0" w:color="auto"/>
            </w:tcBorders>
            <w:vAlign w:val="center"/>
            <w:hideMark/>
          </w:tcPr>
          <w:p w:rsidR="00953501" w:rsidRPr="00413A4A" w:rsidRDefault="00953501"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A</w:t>
            </w:r>
          </w:p>
        </w:tc>
        <w:tc>
          <w:tcPr>
            <w:tcW w:w="1985" w:type="dxa"/>
            <w:tcBorders>
              <w:top w:val="single" w:sz="2" w:space="0" w:color="auto"/>
              <w:left w:val="single" w:sz="24" w:space="0" w:color="auto"/>
              <w:right w:val="single" w:sz="24" w:space="0" w:color="auto"/>
            </w:tcBorders>
            <w:vAlign w:val="center"/>
            <w:hideMark/>
          </w:tcPr>
          <w:p w:rsidR="00953501" w:rsidRPr="00413A4A" w:rsidRDefault="00953501"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B</w:t>
            </w:r>
          </w:p>
        </w:tc>
      </w:tr>
      <w:tr w:rsidR="00953501" w:rsidRPr="00413A4A" w:rsidTr="00413A4A">
        <w:trPr>
          <w:jc w:val="center"/>
        </w:trPr>
        <w:tc>
          <w:tcPr>
            <w:tcW w:w="1687"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femina</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δακρύβρεχτος</w:t>
            </w:r>
          </w:p>
        </w:tc>
      </w:tr>
      <w:tr w:rsidR="00953501" w:rsidRPr="00413A4A" w:rsidTr="00413A4A">
        <w:trPr>
          <w:jc w:val="center"/>
        </w:trPr>
        <w:tc>
          <w:tcPr>
            <w:tcW w:w="1687"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lacrimis</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υπεραγορά</w:t>
            </w:r>
          </w:p>
        </w:tc>
      </w:tr>
      <w:tr w:rsidR="00953501" w:rsidRPr="00413A4A" w:rsidTr="00413A4A">
        <w:trPr>
          <w:jc w:val="center"/>
        </w:trPr>
        <w:tc>
          <w:tcPr>
            <w:tcW w:w="1687"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dux</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δωροδοκία</w:t>
            </w:r>
          </w:p>
        </w:tc>
      </w:tr>
      <w:tr w:rsidR="00953501" w:rsidRPr="00413A4A" w:rsidTr="00413A4A">
        <w:trPr>
          <w:jc w:val="center"/>
        </w:trPr>
        <w:tc>
          <w:tcPr>
            <w:tcW w:w="1687"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superavit</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θηλαστικό</w:t>
            </w:r>
          </w:p>
        </w:tc>
      </w:tr>
      <w:tr w:rsidR="00953501" w:rsidRPr="00413A4A" w:rsidTr="00413A4A">
        <w:trPr>
          <w:jc w:val="center"/>
        </w:trPr>
        <w:tc>
          <w:tcPr>
            <w:tcW w:w="1687"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elephantis</w:t>
            </w:r>
          </w:p>
        </w:tc>
        <w:tc>
          <w:tcPr>
            <w:tcW w:w="1985"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δούκισσα</w:t>
            </w:r>
          </w:p>
        </w:tc>
      </w:tr>
      <w:tr w:rsidR="00953501" w:rsidRPr="00413A4A" w:rsidTr="00413A4A">
        <w:trPr>
          <w:jc w:val="center"/>
        </w:trPr>
        <w:tc>
          <w:tcPr>
            <w:tcW w:w="1687"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c>
          <w:tcPr>
            <w:tcW w:w="1985"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λακκούβα</w:t>
            </w:r>
          </w:p>
        </w:tc>
      </w:tr>
      <w:tr w:rsidR="00953501" w:rsidRPr="00413A4A" w:rsidTr="00413A4A">
        <w:trPr>
          <w:jc w:val="center"/>
        </w:trPr>
        <w:tc>
          <w:tcPr>
            <w:tcW w:w="1687"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c>
          <w:tcPr>
            <w:tcW w:w="1985"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χρυσελεφάντινο</w:t>
            </w:r>
          </w:p>
        </w:tc>
      </w:tr>
      <w:tr w:rsidR="00953501" w:rsidRPr="00413A4A" w:rsidTr="00413A4A">
        <w:trPr>
          <w:jc w:val="center"/>
        </w:trPr>
        <w:tc>
          <w:tcPr>
            <w:tcW w:w="1687"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c>
          <w:tcPr>
            <w:tcW w:w="1985"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ελπιδοφόρος</w:t>
            </w:r>
          </w:p>
        </w:tc>
      </w:tr>
    </w:tbl>
    <w:p w:rsidR="00953501" w:rsidRPr="00413A4A" w:rsidRDefault="00953501" w:rsidP="00413A4A">
      <w:pPr>
        <w:spacing w:after="0" w:line="240" w:lineRule="auto"/>
        <w:rPr>
          <w:rFonts w:eastAsia="Times New Roman" w:cstheme="minorHAnsi"/>
          <w:sz w:val="24"/>
          <w:szCs w:val="24"/>
          <w:lang w:eastAsia="el-GR"/>
        </w:rPr>
      </w:pPr>
      <w:r w:rsidRPr="00413A4A">
        <w:rPr>
          <w:rFonts w:eastAsia="Times New Roman" w:cstheme="minorHAnsi"/>
          <w:sz w:val="24"/>
          <w:szCs w:val="24"/>
          <w:lang w:eastAsia="el-GR"/>
        </w:rPr>
        <w:t>Μονάδες 10</w:t>
      </w:r>
    </w:p>
    <w:p w:rsidR="00953501" w:rsidRPr="00413A4A" w:rsidRDefault="00953501"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Β.6.</w:t>
      </w:r>
      <w:r w:rsidRPr="00413A4A">
        <w:rPr>
          <w:rFonts w:eastAsia="Times New Roman" w:cstheme="minorHAnsi"/>
          <w:sz w:val="24"/>
          <w:szCs w:val="24"/>
          <w:lang w:eastAsia="el-GR"/>
        </w:rPr>
        <w:br/>
      </w:r>
      <w:r w:rsidRPr="00413A4A">
        <w:rPr>
          <w:rFonts w:eastAsia="Times New Roman" w:cstheme="minorHAnsi"/>
          <w:b/>
          <w:bCs/>
          <w:sz w:val="24"/>
          <w:szCs w:val="24"/>
          <w:lang w:eastAsia="el-GR"/>
        </w:rPr>
        <w:t>α)</w:t>
      </w:r>
      <w:r w:rsidRPr="00413A4A">
        <w:rPr>
          <w:rFonts w:eastAsia="Times New Roman" w:cstheme="minorHAnsi"/>
          <w:sz w:val="24"/>
          <w:szCs w:val="24"/>
          <w:lang w:eastAsia="el-GR"/>
        </w:rPr>
        <w:t> Στο 2ο απόσπασμα να εντοπίσετε πέντε (5) ομοιόπτωτους ονοματικούς προσδιορισμούς και να συμπληρώστε τον παρακάτω πίνακα:</w:t>
      </w:r>
    </w:p>
    <w:tbl>
      <w:tblPr>
        <w:tblW w:w="7710" w:type="dxa"/>
        <w:jc w:val="center"/>
        <w:tblCellMar>
          <w:top w:w="15" w:type="dxa"/>
          <w:left w:w="15" w:type="dxa"/>
          <w:bottom w:w="15" w:type="dxa"/>
          <w:right w:w="15" w:type="dxa"/>
        </w:tblCellMar>
        <w:tblLook w:val="04A0"/>
      </w:tblPr>
      <w:tblGrid>
        <w:gridCol w:w="3539"/>
        <w:gridCol w:w="1318"/>
        <w:gridCol w:w="2853"/>
      </w:tblGrid>
      <w:tr w:rsidR="00953501" w:rsidRPr="00413A4A" w:rsidTr="00413A4A">
        <w:trPr>
          <w:tblHeader/>
          <w:jc w:val="center"/>
        </w:trPr>
        <w:tc>
          <w:tcPr>
            <w:tcW w:w="0" w:type="auto"/>
            <w:tcBorders>
              <w:top w:val="single" w:sz="2" w:space="0" w:color="auto"/>
              <w:left w:val="single" w:sz="24" w:space="0" w:color="auto"/>
              <w:right w:val="single" w:sz="24" w:space="0" w:color="auto"/>
            </w:tcBorders>
            <w:vAlign w:val="center"/>
            <w:hideMark/>
          </w:tcPr>
          <w:p w:rsidR="00953501" w:rsidRPr="00413A4A" w:rsidRDefault="00953501"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Προσδιορισμός</w:t>
            </w:r>
          </w:p>
        </w:tc>
        <w:tc>
          <w:tcPr>
            <w:tcW w:w="0" w:type="auto"/>
            <w:tcBorders>
              <w:top w:val="single" w:sz="2" w:space="0" w:color="auto"/>
              <w:left w:val="single" w:sz="24" w:space="0" w:color="auto"/>
              <w:right w:val="single" w:sz="24" w:space="0" w:color="auto"/>
            </w:tcBorders>
            <w:vAlign w:val="center"/>
            <w:hideMark/>
          </w:tcPr>
          <w:p w:rsidR="00953501" w:rsidRPr="00413A4A" w:rsidRDefault="00953501"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Είδος</w:t>
            </w:r>
          </w:p>
        </w:tc>
        <w:tc>
          <w:tcPr>
            <w:tcW w:w="2853" w:type="dxa"/>
            <w:tcBorders>
              <w:top w:val="single" w:sz="2" w:space="0" w:color="auto"/>
              <w:left w:val="single" w:sz="24" w:space="0" w:color="auto"/>
              <w:right w:val="single" w:sz="24" w:space="0" w:color="auto"/>
            </w:tcBorders>
            <w:vAlign w:val="center"/>
            <w:hideMark/>
          </w:tcPr>
          <w:p w:rsidR="00953501" w:rsidRPr="00413A4A" w:rsidRDefault="00953501"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Όρος που προσδιορίζει</w:t>
            </w:r>
          </w:p>
        </w:tc>
      </w:tr>
      <w:tr w:rsidR="00953501"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c>
          <w:tcPr>
            <w:tcW w:w="2853"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r>
      <w:tr w:rsidR="00953501"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c>
          <w:tcPr>
            <w:tcW w:w="2853"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r>
      <w:tr w:rsidR="00953501"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c>
          <w:tcPr>
            <w:tcW w:w="2853"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r>
      <w:tr w:rsidR="00953501"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c>
          <w:tcPr>
            <w:tcW w:w="2853"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r>
      <w:tr w:rsidR="00953501"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r w:rsidRPr="00413A4A">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c>
          <w:tcPr>
            <w:tcW w:w="2853" w:type="dxa"/>
            <w:tcBorders>
              <w:top w:val="single" w:sz="24" w:space="0" w:color="auto"/>
              <w:left w:val="single" w:sz="24" w:space="0" w:color="auto"/>
              <w:bottom w:val="single" w:sz="24" w:space="0" w:color="auto"/>
              <w:right w:val="single" w:sz="24" w:space="0" w:color="auto"/>
            </w:tcBorders>
            <w:vAlign w:val="center"/>
            <w:hideMark/>
          </w:tcPr>
          <w:p w:rsidR="00953501" w:rsidRPr="00413A4A" w:rsidRDefault="00953501" w:rsidP="00413A4A">
            <w:pPr>
              <w:spacing w:after="0" w:line="240" w:lineRule="auto"/>
              <w:rPr>
                <w:rFonts w:eastAsia="Times New Roman" w:cstheme="minorHAnsi"/>
                <w:color w:val="21262C"/>
                <w:sz w:val="24"/>
                <w:szCs w:val="24"/>
                <w:lang w:eastAsia="el-GR"/>
              </w:rPr>
            </w:pPr>
          </w:p>
        </w:tc>
      </w:tr>
    </w:tbl>
    <w:p w:rsidR="00953501" w:rsidRPr="00413A4A" w:rsidRDefault="00953501" w:rsidP="00413A4A">
      <w:pPr>
        <w:spacing w:after="0" w:line="240" w:lineRule="auto"/>
        <w:rPr>
          <w:rFonts w:eastAsia="Times New Roman" w:cstheme="minorHAnsi"/>
          <w:sz w:val="24"/>
          <w:szCs w:val="24"/>
          <w:lang w:eastAsia="el-GR"/>
        </w:rPr>
      </w:pPr>
      <w:r w:rsidRPr="00413A4A">
        <w:rPr>
          <w:rFonts w:eastAsia="Times New Roman" w:cstheme="minorHAnsi"/>
          <w:sz w:val="24"/>
          <w:szCs w:val="24"/>
          <w:lang w:eastAsia="el-GR"/>
        </w:rPr>
        <w:t>(μονάδες 10)</w:t>
      </w:r>
    </w:p>
    <w:p w:rsidR="00953501" w:rsidRPr="00413A4A" w:rsidRDefault="00953501"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w:t>
      </w:r>
      <w:r w:rsidRPr="00413A4A">
        <w:rPr>
          <w:rFonts w:eastAsia="Times New Roman" w:cstheme="minorHAnsi"/>
          <w:sz w:val="24"/>
          <w:szCs w:val="24"/>
          <w:lang w:eastAsia="el-GR"/>
        </w:rPr>
        <w:t> </w:t>
      </w:r>
      <w:r w:rsidRPr="00413A4A">
        <w:rPr>
          <w:rFonts w:eastAsia="Times New Roman" w:cstheme="minorHAnsi"/>
          <w:b/>
          <w:bCs/>
          <w:i/>
          <w:iCs/>
          <w:sz w:val="24"/>
          <w:szCs w:val="24"/>
          <w:lang w:eastAsia="el-GR"/>
        </w:rPr>
        <w:t>Illis femina cum lacrimis iniuriam aperit […]</w:t>
      </w:r>
      <w:r w:rsidRPr="00413A4A">
        <w:rPr>
          <w:rFonts w:eastAsia="Times New Roman" w:cstheme="minorHAnsi"/>
          <w:sz w:val="24"/>
          <w:szCs w:val="24"/>
          <w:lang w:eastAsia="el-GR"/>
        </w:rPr>
        <w:t>: Να αναγνωρίσετε το είδος της σύνταξης (ενεργητική / παθητική) του ρήματος της παραπάνω πρότασης (2 μονάδες) και να τη μετατρέψετε στην αντίθετή της (8 μονάδες). (μονάδες 10)</w:t>
      </w:r>
      <w:r w:rsidRPr="00413A4A">
        <w:rPr>
          <w:rFonts w:eastAsia="Times New Roman" w:cstheme="minorHAnsi"/>
          <w:sz w:val="24"/>
          <w:szCs w:val="24"/>
          <w:lang w:eastAsia="el-GR"/>
        </w:rPr>
        <w:br/>
        <w:t>Μονάδες 20</w:t>
      </w:r>
    </w:p>
    <w:p w:rsidR="00413A4A" w:rsidRDefault="00413A4A" w:rsidP="00413A4A">
      <w:pPr>
        <w:spacing w:after="0" w:line="240" w:lineRule="auto"/>
        <w:jc w:val="both"/>
        <w:rPr>
          <w:rFonts w:cstheme="minorHAnsi"/>
          <w:sz w:val="24"/>
          <w:szCs w:val="24"/>
        </w:rPr>
      </w:pPr>
    </w:p>
    <w:p w:rsidR="00953501" w:rsidRPr="00413A4A" w:rsidRDefault="00CE1413" w:rsidP="00413A4A">
      <w:pPr>
        <w:spacing w:after="0" w:line="240" w:lineRule="auto"/>
        <w:jc w:val="both"/>
        <w:rPr>
          <w:rFonts w:cstheme="minorHAnsi"/>
          <w:sz w:val="24"/>
          <w:szCs w:val="24"/>
        </w:rPr>
      </w:pPr>
      <w:r w:rsidRPr="00413A4A">
        <w:rPr>
          <w:rFonts w:cstheme="minorHAnsi"/>
          <w:sz w:val="24"/>
          <w:szCs w:val="24"/>
        </w:rPr>
        <w:t>19524</w:t>
      </w:r>
    </w:p>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ΜΑΘΗΜΑ X, ΜΑΘΗΜΑ XI</w:t>
      </w:r>
    </w:p>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KEIMENA</w:t>
      </w:r>
    </w:p>
    <w:p w:rsidR="00CE1413" w:rsidRPr="00413A4A" w:rsidRDefault="00CE1413" w:rsidP="00413A4A">
      <w:pPr>
        <w:spacing w:after="0" w:line="240" w:lineRule="auto"/>
        <w:rPr>
          <w:rFonts w:eastAsia="Times New Roman" w:cstheme="minorHAnsi"/>
          <w:color w:val="21262C"/>
          <w:sz w:val="24"/>
          <w:szCs w:val="24"/>
          <w:lang w:val="en-US" w:eastAsia="el-GR"/>
        </w:rPr>
      </w:pPr>
      <w:r w:rsidRPr="00413A4A">
        <w:rPr>
          <w:rFonts w:eastAsia="Times New Roman" w:cstheme="minorHAnsi"/>
          <w:b/>
          <w:bCs/>
          <w:color w:val="21262C"/>
          <w:sz w:val="24"/>
          <w:szCs w:val="24"/>
          <w:lang w:eastAsia="el-GR"/>
        </w:rPr>
        <w:t>α</w:t>
      </w:r>
      <w:r w:rsidRPr="00413A4A">
        <w:rPr>
          <w:rFonts w:eastAsia="Times New Roman" w:cstheme="minorHAnsi"/>
          <w:b/>
          <w:bCs/>
          <w:color w:val="21262C"/>
          <w:sz w:val="24"/>
          <w:szCs w:val="24"/>
          <w:lang w:val="en-US" w:eastAsia="el-GR"/>
        </w:rPr>
        <w:t>)</w:t>
      </w:r>
      <w:r w:rsidRPr="00413A4A">
        <w:rPr>
          <w:rFonts w:eastAsia="Times New Roman" w:cstheme="minorHAnsi"/>
          <w:color w:val="21262C"/>
          <w:sz w:val="24"/>
          <w:szCs w:val="24"/>
          <w:lang w:val="en-US" w:eastAsia="el-GR"/>
        </w:rPr>
        <w:t xml:space="preserve"> Post trecentos annos Ilia duos filios, Rōmulum et Remum, pariet, quos lupa nutriet. </w:t>
      </w:r>
      <w:proofErr w:type="gramStart"/>
      <w:r w:rsidRPr="00413A4A">
        <w:rPr>
          <w:rFonts w:eastAsia="Times New Roman" w:cstheme="minorHAnsi"/>
          <w:color w:val="21262C"/>
          <w:sz w:val="24"/>
          <w:szCs w:val="24"/>
          <w:lang w:val="en-US" w:eastAsia="el-GR"/>
        </w:rPr>
        <w:t>Rōmulus moenia Martia condet Romanosque de suo nomine appellābit.</w:t>
      </w:r>
      <w:proofErr w:type="gramEnd"/>
    </w:p>
    <w:p w:rsidR="00CE1413" w:rsidRPr="00413A4A" w:rsidRDefault="00CE1413" w:rsidP="00413A4A">
      <w:pPr>
        <w:spacing w:after="0" w:line="240" w:lineRule="auto"/>
        <w:rPr>
          <w:rFonts w:eastAsia="Times New Roman" w:cstheme="minorHAnsi"/>
          <w:color w:val="21262C"/>
          <w:sz w:val="24"/>
          <w:szCs w:val="24"/>
          <w:lang w:val="en-US" w:eastAsia="el-GR"/>
        </w:rPr>
      </w:pPr>
      <w:r w:rsidRPr="00413A4A">
        <w:rPr>
          <w:rFonts w:eastAsia="Times New Roman" w:cstheme="minorHAnsi"/>
          <w:b/>
          <w:bCs/>
          <w:color w:val="21262C"/>
          <w:sz w:val="24"/>
          <w:szCs w:val="24"/>
          <w:lang w:eastAsia="el-GR"/>
        </w:rPr>
        <w:t>β</w:t>
      </w:r>
      <w:r w:rsidRPr="00413A4A">
        <w:rPr>
          <w:rFonts w:eastAsia="Times New Roman" w:cstheme="minorHAnsi"/>
          <w:b/>
          <w:bCs/>
          <w:color w:val="21262C"/>
          <w:sz w:val="24"/>
          <w:szCs w:val="24"/>
          <w:lang w:val="en-US" w:eastAsia="el-GR"/>
        </w:rPr>
        <w:t>)</w:t>
      </w:r>
      <w:r w:rsidRPr="00413A4A">
        <w:rPr>
          <w:rFonts w:eastAsia="Times New Roman" w:cstheme="minorHAnsi"/>
          <w:color w:val="21262C"/>
          <w:sz w:val="24"/>
          <w:szCs w:val="24"/>
          <w:lang w:val="en-US" w:eastAsia="el-GR"/>
        </w:rPr>
        <w:t xml:space="preserve"> Hannibal, dux Carthaginiensis, VI et XX annos natus, omnes gentes Hispaniae bello superāvit et Saguntum vi expugnāvit. Postea Alpes, quae Italiam ab Galliā seiungunt, cum elephantis transiit. Ubi in Italiā fuit, apud Ticīnum, Trebiam, Trasumēnum </w:t>
      </w:r>
      <w:proofErr w:type="gramStart"/>
      <w:r w:rsidRPr="00413A4A">
        <w:rPr>
          <w:rFonts w:eastAsia="Times New Roman" w:cstheme="minorHAnsi"/>
          <w:color w:val="21262C"/>
          <w:sz w:val="24"/>
          <w:szCs w:val="24"/>
          <w:lang w:val="en-US" w:eastAsia="el-GR"/>
        </w:rPr>
        <w:t>et</w:t>
      </w:r>
      <w:proofErr w:type="gramEnd"/>
      <w:r w:rsidRPr="00413A4A">
        <w:rPr>
          <w:rFonts w:eastAsia="Times New Roman" w:cstheme="minorHAnsi"/>
          <w:color w:val="21262C"/>
          <w:sz w:val="24"/>
          <w:szCs w:val="24"/>
          <w:lang w:val="en-US" w:eastAsia="el-GR"/>
        </w:rPr>
        <w:t xml:space="preserve"> Cannas copias Rōmanōrum profligāvit et delēvit. </w:t>
      </w:r>
      <w:proofErr w:type="gramStart"/>
      <w:r w:rsidRPr="00413A4A">
        <w:rPr>
          <w:rFonts w:eastAsia="Times New Roman" w:cstheme="minorHAnsi"/>
          <w:color w:val="21262C"/>
          <w:sz w:val="24"/>
          <w:szCs w:val="24"/>
          <w:lang w:val="en-US" w:eastAsia="el-GR"/>
        </w:rPr>
        <w:t>Populus Rōmānus cladem Cannensem pavidus audīvit.</w:t>
      </w:r>
      <w:proofErr w:type="gramEnd"/>
      <w:r w:rsidRPr="00413A4A">
        <w:rPr>
          <w:rFonts w:eastAsia="Times New Roman" w:cstheme="minorHAnsi"/>
          <w:color w:val="21262C"/>
          <w:sz w:val="24"/>
          <w:szCs w:val="24"/>
          <w:lang w:val="en-US" w:eastAsia="el-GR"/>
        </w:rPr>
        <w:t xml:space="preserve"> </w:t>
      </w:r>
      <w:proofErr w:type="gramStart"/>
      <w:r w:rsidRPr="00413A4A">
        <w:rPr>
          <w:rFonts w:eastAsia="Times New Roman" w:cstheme="minorHAnsi"/>
          <w:color w:val="21262C"/>
          <w:sz w:val="24"/>
          <w:szCs w:val="24"/>
          <w:lang w:val="en-US" w:eastAsia="el-GR"/>
        </w:rPr>
        <w:t>In agro Falerno Hannibal ex insidiis Fabii Maximi se expedīvit.</w:t>
      </w:r>
      <w:proofErr w:type="gramEnd"/>
    </w:p>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ΠΑΡΑΤΗΡΗΣΕΙΣ</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Α.</w:t>
      </w:r>
      <w:r w:rsidRPr="00413A4A">
        <w:rPr>
          <w:rFonts w:eastAsia="Times New Roman" w:cstheme="minorHAnsi"/>
          <w:color w:val="21262C"/>
          <w:sz w:val="24"/>
          <w:szCs w:val="24"/>
          <w:lang w:eastAsia="el-GR"/>
        </w:rPr>
        <w:t> Να μεταφράσετε στη Νέα Ελληνική τα αποσπάσματα. </w:t>
      </w:r>
      <w:r w:rsidRPr="00413A4A">
        <w:rPr>
          <w:rFonts w:eastAsia="Times New Roman" w:cstheme="minorHAnsi"/>
          <w:i/>
          <w:iCs/>
          <w:color w:val="21262C"/>
          <w:sz w:val="24"/>
          <w:szCs w:val="24"/>
          <w:lang w:eastAsia="el-GR"/>
        </w:rPr>
        <w:t>Μονάδες 20</w:t>
      </w:r>
    </w:p>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lastRenderedPageBreak/>
        <w:t>B.2.</w:t>
      </w:r>
      <w:r w:rsidRPr="00413A4A">
        <w:rPr>
          <w:rFonts w:eastAsia="Times New Roman" w:cstheme="minorHAnsi"/>
          <w:color w:val="21262C"/>
          <w:sz w:val="24"/>
          <w:szCs w:val="24"/>
          <w:lang w:eastAsia="el-GR"/>
        </w:rPr>
        <w:t> Να αντιστοιχίσετε τις λέξεις της Α΄ στήλης με τις λέξεις της Β΄ στήλης που έχουν ετυμολογική συγγένεια. Τρεις λέξεις της B΄ στήλης δεν σχετίζονται ετυμολογικά με λέξεις της Α΄ στήλης:</w:t>
      </w:r>
    </w:p>
    <w:tbl>
      <w:tblPr>
        <w:tblW w:w="10117" w:type="dxa"/>
        <w:tblCellMar>
          <w:top w:w="15" w:type="dxa"/>
          <w:left w:w="15" w:type="dxa"/>
          <w:bottom w:w="15" w:type="dxa"/>
          <w:right w:w="15" w:type="dxa"/>
        </w:tblCellMar>
        <w:tblLook w:val="04A0"/>
      </w:tblPr>
      <w:tblGrid>
        <w:gridCol w:w="4017"/>
        <w:gridCol w:w="6100"/>
      </w:tblGrid>
      <w:tr w:rsidR="00CE1413" w:rsidRPr="00413A4A" w:rsidTr="00CE1413">
        <w:trPr>
          <w:tblHeader/>
        </w:trPr>
        <w:tc>
          <w:tcPr>
            <w:tcW w:w="0" w:type="auto"/>
            <w:tcBorders>
              <w:top w:val="single" w:sz="2" w:space="0" w:color="auto"/>
              <w:left w:val="single" w:sz="24" w:space="0" w:color="auto"/>
              <w:right w:val="single" w:sz="24" w:space="0" w:color="auto"/>
            </w:tcBorders>
            <w:vAlign w:val="center"/>
            <w:hideMark/>
          </w:tcPr>
          <w:p w:rsidR="00CE1413" w:rsidRPr="00413A4A" w:rsidRDefault="00CE1413"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Α</w:t>
            </w:r>
          </w:p>
        </w:tc>
        <w:tc>
          <w:tcPr>
            <w:tcW w:w="0" w:type="auto"/>
            <w:tcBorders>
              <w:top w:val="single" w:sz="2" w:space="0" w:color="auto"/>
              <w:left w:val="single" w:sz="24" w:space="0" w:color="auto"/>
              <w:right w:val="single" w:sz="24" w:space="0" w:color="auto"/>
            </w:tcBorders>
            <w:vAlign w:val="center"/>
            <w:hideMark/>
          </w:tcPr>
          <w:p w:rsidR="00CE1413" w:rsidRPr="00413A4A" w:rsidRDefault="00CE1413"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Β</w:t>
            </w:r>
          </w:p>
        </w:tc>
      </w:tr>
      <w:tr w:rsidR="00CE1413" w:rsidRPr="00413A4A" w:rsidTr="00CE1413">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1.</w:t>
            </w:r>
            <w:r w:rsidRPr="00413A4A">
              <w:rPr>
                <w:rFonts w:eastAsia="Times New Roman" w:cstheme="minorHAnsi"/>
                <w:color w:val="21262C"/>
                <w:sz w:val="24"/>
                <w:szCs w:val="24"/>
                <w:lang w:eastAsia="el-GR"/>
              </w:rPr>
              <w:t> Martia</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αγοράζω</w:t>
            </w:r>
          </w:p>
        </w:tc>
      </w:tr>
      <w:tr w:rsidR="00CE1413" w:rsidRPr="00413A4A" w:rsidTr="00CE1413">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2.</w:t>
            </w:r>
            <w:r w:rsidRPr="00413A4A">
              <w:rPr>
                <w:rFonts w:eastAsia="Times New Roman" w:cstheme="minorHAnsi"/>
                <w:color w:val="21262C"/>
                <w:sz w:val="24"/>
                <w:szCs w:val="24"/>
                <w:lang w:eastAsia="el-GR"/>
              </w:rPr>
              <w:t> Romanos</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χρυσελεφάντινος</w:t>
            </w:r>
          </w:p>
        </w:tc>
      </w:tr>
      <w:tr w:rsidR="00CE1413" w:rsidRPr="00413A4A" w:rsidTr="00CE1413">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3.</w:t>
            </w:r>
            <w:r w:rsidRPr="00413A4A">
              <w:rPr>
                <w:rFonts w:eastAsia="Times New Roman" w:cstheme="minorHAnsi"/>
                <w:color w:val="21262C"/>
                <w:sz w:val="24"/>
                <w:szCs w:val="24"/>
                <w:lang w:eastAsia="el-GR"/>
              </w:rPr>
              <w:t> dux</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αγρότης</w:t>
            </w:r>
          </w:p>
        </w:tc>
      </w:tr>
      <w:tr w:rsidR="00CE1413" w:rsidRPr="00413A4A" w:rsidTr="00CE1413">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4.</w:t>
            </w:r>
            <w:r w:rsidRPr="00413A4A">
              <w:rPr>
                <w:rFonts w:eastAsia="Times New Roman" w:cstheme="minorHAnsi"/>
                <w:color w:val="21262C"/>
                <w:sz w:val="24"/>
                <w:szCs w:val="24"/>
                <w:lang w:eastAsia="el-GR"/>
              </w:rPr>
              <w:t> elephantis</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iv.</w:t>
            </w:r>
            <w:r w:rsidRPr="00413A4A">
              <w:rPr>
                <w:rFonts w:eastAsia="Times New Roman" w:cstheme="minorHAnsi"/>
                <w:color w:val="21262C"/>
                <w:sz w:val="24"/>
                <w:szCs w:val="24"/>
                <w:lang w:eastAsia="el-GR"/>
              </w:rPr>
              <w:t> ελεύθερος</w:t>
            </w:r>
          </w:p>
        </w:tc>
      </w:tr>
      <w:tr w:rsidR="00CE1413" w:rsidRPr="00413A4A" w:rsidTr="00CE1413">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5.</w:t>
            </w:r>
            <w:r w:rsidRPr="00413A4A">
              <w:rPr>
                <w:rFonts w:eastAsia="Times New Roman" w:cstheme="minorHAnsi"/>
                <w:color w:val="21262C"/>
                <w:sz w:val="24"/>
                <w:szCs w:val="24"/>
                <w:lang w:eastAsia="el-GR"/>
              </w:rPr>
              <w:t> agro</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v.</w:t>
            </w:r>
            <w:r w:rsidRPr="00413A4A">
              <w:rPr>
                <w:rFonts w:eastAsia="Times New Roman" w:cstheme="minorHAnsi"/>
                <w:color w:val="21262C"/>
                <w:sz w:val="24"/>
                <w:szCs w:val="24"/>
                <w:lang w:eastAsia="el-GR"/>
              </w:rPr>
              <w:t> ρωμαϊκός</w:t>
            </w:r>
          </w:p>
        </w:tc>
      </w:tr>
      <w:tr w:rsidR="00CE1413" w:rsidRPr="00413A4A" w:rsidTr="00CE1413">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vi.</w:t>
            </w:r>
            <w:r w:rsidRPr="00413A4A">
              <w:rPr>
                <w:rFonts w:eastAsia="Times New Roman" w:cstheme="minorHAnsi"/>
                <w:color w:val="21262C"/>
                <w:sz w:val="24"/>
                <w:szCs w:val="24"/>
                <w:lang w:eastAsia="el-GR"/>
              </w:rPr>
              <w:t> δουκάτο</w:t>
            </w:r>
          </w:p>
        </w:tc>
      </w:tr>
      <w:tr w:rsidR="00CE1413" w:rsidRPr="00413A4A" w:rsidTr="00CE1413">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vii.</w:t>
            </w:r>
            <w:r w:rsidRPr="00413A4A">
              <w:rPr>
                <w:rFonts w:eastAsia="Times New Roman" w:cstheme="minorHAnsi"/>
                <w:color w:val="21262C"/>
                <w:sz w:val="24"/>
                <w:szCs w:val="24"/>
                <w:lang w:eastAsia="el-GR"/>
              </w:rPr>
              <w:t> μαρτιάτικος</w:t>
            </w:r>
          </w:p>
        </w:tc>
      </w:tr>
      <w:tr w:rsidR="00CE1413" w:rsidRPr="00413A4A" w:rsidTr="00CE1413">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viii.</w:t>
            </w:r>
            <w:r w:rsidRPr="00413A4A">
              <w:rPr>
                <w:rFonts w:eastAsia="Times New Roman" w:cstheme="minorHAnsi"/>
                <w:color w:val="21262C"/>
                <w:sz w:val="24"/>
                <w:szCs w:val="24"/>
                <w:lang w:eastAsia="el-GR"/>
              </w:rPr>
              <w:t> μαρίνα</w:t>
            </w:r>
          </w:p>
        </w:tc>
      </w:tr>
    </w:tbl>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i/>
          <w:iCs/>
          <w:color w:val="21262C"/>
          <w:sz w:val="24"/>
          <w:szCs w:val="24"/>
          <w:lang w:eastAsia="el-GR"/>
        </w:rPr>
        <w:t>Μονάδες 10</w:t>
      </w:r>
    </w:p>
    <w:p w:rsidR="00CE1413" w:rsidRPr="00413A4A" w:rsidRDefault="00CE1413"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Β.6.</w:t>
      </w:r>
      <w:r w:rsidRPr="00413A4A">
        <w:rPr>
          <w:rFonts w:eastAsia="Times New Roman" w:cstheme="minorHAnsi"/>
          <w:color w:val="21262C"/>
          <w:sz w:val="24"/>
          <w:szCs w:val="24"/>
          <w:lang w:eastAsia="el-GR"/>
        </w:rPr>
        <w:t> Από τις δύο κάθε φορά προτεινόμενες απαντήσεις να επιλέξετε τη σωστή.</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filios</w:t>
      </w:r>
      <w:r w:rsidRPr="00413A4A">
        <w:rPr>
          <w:rFonts w:eastAsia="Times New Roman" w:cstheme="minorHAnsi"/>
          <w:color w:val="21262C"/>
          <w:sz w:val="24"/>
          <w:szCs w:val="24"/>
          <w:lang w:eastAsia="el-GR"/>
        </w:rPr>
        <w:t>: αντικείμενο στο pariet ή υποκείμενο στο pariet;</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Martia</w:t>
      </w:r>
      <w:r w:rsidRPr="00413A4A">
        <w:rPr>
          <w:rFonts w:eastAsia="Times New Roman" w:cstheme="minorHAnsi"/>
          <w:color w:val="21262C"/>
          <w:sz w:val="24"/>
          <w:szCs w:val="24"/>
          <w:lang w:eastAsia="el-GR"/>
        </w:rPr>
        <w:t>: αντικείμενο στο condet ή ομοιόπτωτος επιθετικός προσδιορισμός στο moenia;</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dux</w:t>
      </w:r>
      <w:r w:rsidRPr="00413A4A">
        <w:rPr>
          <w:rFonts w:eastAsia="Times New Roman" w:cstheme="minorHAnsi"/>
          <w:color w:val="21262C"/>
          <w:sz w:val="24"/>
          <w:szCs w:val="24"/>
          <w:lang w:eastAsia="el-GR"/>
        </w:rPr>
        <w:t>: ομοιόπτωτος επιθετικός προσδιορισμός στο Hannibal ή παράθεση στο Hannibal;</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iv.</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Postea</w:t>
      </w:r>
      <w:r w:rsidRPr="00413A4A">
        <w:rPr>
          <w:rFonts w:eastAsia="Times New Roman" w:cstheme="minorHAnsi"/>
          <w:color w:val="21262C"/>
          <w:sz w:val="24"/>
          <w:szCs w:val="24"/>
          <w:lang w:eastAsia="el-GR"/>
        </w:rPr>
        <w:t>: επιρρηματικός προσδιορισμός που δηλώνει χρόνο (χρονική ακολουθία) και προσδιορίζει το transiit ή επιρρηματικός προσδιορισμός που δηλώνει τόπο και προσδιορίζει το Alpes;</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v.</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cum elephantis</w:t>
      </w:r>
      <w:r w:rsidRPr="00413A4A">
        <w:rPr>
          <w:rFonts w:eastAsia="Times New Roman" w:cstheme="minorHAnsi"/>
          <w:color w:val="21262C"/>
          <w:sz w:val="24"/>
          <w:szCs w:val="24"/>
          <w:lang w:eastAsia="el-GR"/>
        </w:rPr>
        <w:t>: εμπρόθετος προσδιορισμός που δηλώνει συνοδεία και προσδιορίζει το transiit ή Αντικείμενο στο transiit;</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vi.</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in Italiā</w:t>
      </w:r>
      <w:r w:rsidRPr="00413A4A">
        <w:rPr>
          <w:rFonts w:eastAsia="Times New Roman" w:cstheme="minorHAnsi"/>
          <w:color w:val="21262C"/>
          <w:sz w:val="24"/>
          <w:szCs w:val="24"/>
          <w:lang w:eastAsia="el-GR"/>
        </w:rPr>
        <w:t>: εμπρόθετος προσδιορισμός που δηλώνει κίνηση σε τόπο και προσδιορίζει το fuit ή εμπρόθετος προσδιορισμός που δηλώνει στάση σε τόπο και προσδιορίζει το fuit;</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vii.</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Populus</w:t>
      </w:r>
      <w:r w:rsidRPr="00413A4A">
        <w:rPr>
          <w:rFonts w:eastAsia="Times New Roman" w:cstheme="minorHAnsi"/>
          <w:color w:val="21262C"/>
          <w:sz w:val="24"/>
          <w:szCs w:val="24"/>
          <w:lang w:eastAsia="el-GR"/>
        </w:rPr>
        <w:t>: υποκείμενο στο audīvit ή ομοιόπτωτος επιθετικός προσδιορισμός στο Rōmānus;</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viii.</w:t>
      </w:r>
      <w:r w:rsidRPr="00413A4A">
        <w:rPr>
          <w:rFonts w:eastAsia="Times New Roman" w:cstheme="minorHAnsi"/>
          <w:color w:val="21262C"/>
          <w:sz w:val="24"/>
          <w:szCs w:val="24"/>
          <w:lang w:eastAsia="el-GR"/>
        </w:rPr>
        <w:t> cladem: ομοιόπτωτος επιθετικός προσδιορισμός στο Cannensem ή Αντικείμενο στο audīvit;</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ix.</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ex insidiis</w:t>
      </w:r>
      <w:r w:rsidRPr="00413A4A">
        <w:rPr>
          <w:rFonts w:eastAsia="Times New Roman" w:cstheme="minorHAnsi"/>
          <w:color w:val="21262C"/>
          <w:sz w:val="24"/>
          <w:szCs w:val="24"/>
          <w:lang w:eastAsia="el-GR"/>
        </w:rPr>
        <w:t>: εμπρόθετος προσδιορισμός που δηλώνει απομάκρυνση (χωρισμό) και προσδιορίζει το expedīvit ή εμπρόθετος προσδιορισμός που δηλώνει αιτία και προσδιορίζει το expedīvit;</w:t>
      </w:r>
      <w:r w:rsidRPr="00413A4A">
        <w:rPr>
          <w:rFonts w:eastAsia="Times New Roman" w:cstheme="minorHAnsi"/>
          <w:color w:val="21262C"/>
          <w:sz w:val="24"/>
          <w:szCs w:val="24"/>
          <w:lang w:eastAsia="el-GR"/>
        </w:rPr>
        <w:br/>
      </w:r>
      <w:r w:rsidRPr="00413A4A">
        <w:rPr>
          <w:rFonts w:eastAsia="Times New Roman" w:cstheme="minorHAnsi"/>
          <w:b/>
          <w:bCs/>
          <w:color w:val="21262C"/>
          <w:sz w:val="24"/>
          <w:szCs w:val="24"/>
          <w:lang w:eastAsia="el-GR"/>
        </w:rPr>
        <w:t>x.</w:t>
      </w:r>
      <w:r w:rsidRPr="00413A4A">
        <w:rPr>
          <w:rFonts w:eastAsia="Times New Roman" w:cstheme="minorHAnsi"/>
          <w:color w:val="21262C"/>
          <w:sz w:val="24"/>
          <w:szCs w:val="24"/>
          <w:lang w:eastAsia="el-GR"/>
        </w:rPr>
        <w:t> </w:t>
      </w:r>
      <w:r w:rsidRPr="00413A4A">
        <w:rPr>
          <w:rFonts w:eastAsia="Times New Roman" w:cstheme="minorHAnsi"/>
          <w:i/>
          <w:iCs/>
          <w:color w:val="21262C"/>
          <w:sz w:val="24"/>
          <w:szCs w:val="24"/>
          <w:lang w:eastAsia="el-GR"/>
        </w:rPr>
        <w:t>se</w:t>
      </w:r>
      <w:r w:rsidRPr="00413A4A">
        <w:rPr>
          <w:rFonts w:eastAsia="Times New Roman" w:cstheme="minorHAnsi"/>
          <w:color w:val="21262C"/>
          <w:sz w:val="24"/>
          <w:szCs w:val="24"/>
          <w:lang w:eastAsia="el-GR"/>
        </w:rPr>
        <w:t>: υποκείμενο στο expedīvit ή αντικείμενο στο expedīvit;</w:t>
      </w:r>
      <w:r w:rsidRPr="00413A4A">
        <w:rPr>
          <w:rFonts w:eastAsia="Times New Roman" w:cstheme="minorHAnsi"/>
          <w:color w:val="21262C"/>
          <w:sz w:val="24"/>
          <w:szCs w:val="24"/>
          <w:lang w:eastAsia="el-GR"/>
        </w:rPr>
        <w:br/>
      </w:r>
      <w:r w:rsidRPr="00413A4A">
        <w:rPr>
          <w:rFonts w:eastAsia="Times New Roman" w:cstheme="minorHAnsi"/>
          <w:i/>
          <w:iCs/>
          <w:color w:val="21262C"/>
          <w:sz w:val="24"/>
          <w:szCs w:val="24"/>
          <w:lang w:eastAsia="el-GR"/>
        </w:rPr>
        <w:t>Μονάδες 20</w:t>
      </w:r>
    </w:p>
    <w:p w:rsidR="00413A4A" w:rsidRDefault="00413A4A" w:rsidP="00413A4A">
      <w:pPr>
        <w:spacing w:after="0" w:line="240" w:lineRule="auto"/>
        <w:jc w:val="both"/>
        <w:rPr>
          <w:rFonts w:cstheme="minorHAnsi"/>
          <w:sz w:val="24"/>
          <w:szCs w:val="24"/>
        </w:rPr>
      </w:pPr>
    </w:p>
    <w:p w:rsidR="00CE1413" w:rsidRPr="00413A4A" w:rsidRDefault="009A0F0E" w:rsidP="00413A4A">
      <w:pPr>
        <w:spacing w:after="0" w:line="240" w:lineRule="auto"/>
        <w:jc w:val="both"/>
        <w:rPr>
          <w:rFonts w:cstheme="minorHAnsi"/>
          <w:sz w:val="24"/>
          <w:szCs w:val="24"/>
        </w:rPr>
      </w:pPr>
      <w:r w:rsidRPr="00413A4A">
        <w:rPr>
          <w:rFonts w:cstheme="minorHAnsi"/>
          <w:sz w:val="24"/>
          <w:szCs w:val="24"/>
        </w:rPr>
        <w:t>21433</w:t>
      </w:r>
    </w:p>
    <w:p w:rsidR="009A0F0E" w:rsidRPr="00413A4A" w:rsidRDefault="009A0F0E" w:rsidP="00413A4A">
      <w:pPr>
        <w:spacing w:after="0" w:line="240" w:lineRule="auto"/>
        <w:jc w:val="both"/>
        <w:rPr>
          <w:rFonts w:cstheme="minorHAnsi"/>
          <w:b/>
          <w:bCs/>
          <w:sz w:val="24"/>
          <w:szCs w:val="24"/>
        </w:rPr>
      </w:pPr>
      <w:r w:rsidRPr="00413A4A">
        <w:rPr>
          <w:rFonts w:cstheme="minorHAnsi"/>
          <w:b/>
          <w:bCs/>
          <w:sz w:val="24"/>
          <w:szCs w:val="24"/>
        </w:rPr>
        <w:t>ΜΑΘΗΜΑ Χ, ΜΑΘΗΜΑ ΧΙ</w:t>
      </w:r>
    </w:p>
    <w:p w:rsidR="009A0F0E" w:rsidRPr="00413A4A" w:rsidRDefault="009A0F0E" w:rsidP="00413A4A">
      <w:pPr>
        <w:spacing w:after="0" w:line="240" w:lineRule="auto"/>
        <w:jc w:val="both"/>
        <w:rPr>
          <w:rFonts w:cstheme="minorHAnsi"/>
          <w:b/>
          <w:bCs/>
          <w:sz w:val="24"/>
          <w:szCs w:val="24"/>
        </w:rPr>
      </w:pPr>
      <w:r w:rsidRPr="00413A4A">
        <w:rPr>
          <w:rFonts w:cstheme="minorHAnsi"/>
          <w:b/>
          <w:bCs/>
          <w:sz w:val="24"/>
          <w:szCs w:val="24"/>
          <w:lang w:val="en-US"/>
        </w:rPr>
        <w:t>KEIMENA</w:t>
      </w:r>
    </w:p>
    <w:p w:rsidR="009A0F0E" w:rsidRPr="00413A4A" w:rsidRDefault="009A0F0E" w:rsidP="00413A4A">
      <w:pPr>
        <w:spacing w:after="0" w:line="240" w:lineRule="auto"/>
        <w:jc w:val="both"/>
        <w:rPr>
          <w:rFonts w:eastAsia="Times New Roman" w:cstheme="minorHAnsi"/>
          <w:sz w:val="24"/>
          <w:szCs w:val="24"/>
          <w:lang w:val="en-US" w:eastAsia="el-GR"/>
        </w:rPr>
      </w:pPr>
      <w:r w:rsidRPr="00413A4A">
        <w:rPr>
          <w:rFonts w:cstheme="minorHAnsi"/>
          <w:sz w:val="24"/>
          <w:szCs w:val="24"/>
        </w:rPr>
        <w:t>α</w:t>
      </w:r>
      <w:r w:rsidRPr="00413A4A">
        <w:rPr>
          <w:rFonts w:cstheme="minorHAnsi"/>
          <w:sz w:val="24"/>
          <w:szCs w:val="24"/>
          <w:lang w:val="en-US"/>
        </w:rPr>
        <w:t xml:space="preserve">) </w:t>
      </w:r>
      <w:r w:rsidRPr="00413A4A">
        <w:rPr>
          <w:rFonts w:eastAsia="Times New Roman" w:cstheme="minorHAnsi"/>
          <w:color w:val="000000"/>
          <w:sz w:val="24"/>
          <w:szCs w:val="24"/>
          <w:lang w:val="en-US" w:eastAsia="el-GR"/>
        </w:rPr>
        <w:t>Post trecentos annos Ilia duos filios, Rōmulum et Remum, pariet, quos lupa nutriet.</w:t>
      </w:r>
      <w:r w:rsidRPr="00413A4A">
        <w:rPr>
          <w:rFonts w:eastAsia="Times New Roman" w:cstheme="minorHAnsi"/>
          <w:sz w:val="24"/>
          <w:szCs w:val="24"/>
          <w:lang w:val="en-US" w:eastAsia="el-GR"/>
        </w:rPr>
        <w:t xml:space="preserve"> </w:t>
      </w:r>
      <w:proofErr w:type="gramStart"/>
      <w:r w:rsidRPr="00413A4A">
        <w:rPr>
          <w:rFonts w:eastAsia="Times New Roman" w:cstheme="minorHAnsi"/>
          <w:color w:val="000000"/>
          <w:sz w:val="24"/>
          <w:szCs w:val="24"/>
          <w:lang w:val="en-US" w:eastAsia="el-GR"/>
        </w:rPr>
        <w:t>Rōmulus moenia Martia condet Romanosque de suo nomine appellābit.</w:t>
      </w:r>
      <w:proofErr w:type="gramEnd"/>
      <w:r w:rsidRPr="00413A4A">
        <w:rPr>
          <w:rFonts w:eastAsia="Times New Roman" w:cstheme="minorHAnsi"/>
          <w:color w:val="000000"/>
          <w:sz w:val="24"/>
          <w:szCs w:val="24"/>
          <w:lang w:val="en-US" w:eastAsia="el-GR"/>
        </w:rPr>
        <w:t xml:space="preserve"> </w:t>
      </w:r>
      <w:proofErr w:type="gramStart"/>
      <w:r w:rsidRPr="00413A4A">
        <w:rPr>
          <w:rFonts w:eastAsia="Times New Roman" w:cstheme="minorHAnsi"/>
          <w:color w:val="000000"/>
          <w:sz w:val="24"/>
          <w:szCs w:val="24"/>
          <w:lang w:val="en-US" w:eastAsia="el-GR"/>
        </w:rPr>
        <w:t>Rōmānis imperium sine fine erit.</w:t>
      </w:r>
      <w:proofErr w:type="gramEnd"/>
      <w:r w:rsidRPr="00413A4A">
        <w:rPr>
          <w:rFonts w:eastAsia="Times New Roman" w:cstheme="minorHAnsi"/>
          <w:color w:val="000000"/>
          <w:sz w:val="24"/>
          <w:szCs w:val="24"/>
          <w:lang w:val="en-US" w:eastAsia="el-GR"/>
        </w:rPr>
        <w:t xml:space="preserve"> Caesar Augustus, ab Iūlo ortus, Belli portas claudet </w:t>
      </w:r>
      <w:proofErr w:type="gramStart"/>
      <w:r w:rsidRPr="00413A4A">
        <w:rPr>
          <w:rFonts w:eastAsia="Times New Roman" w:cstheme="minorHAnsi"/>
          <w:color w:val="000000"/>
          <w:sz w:val="24"/>
          <w:szCs w:val="24"/>
          <w:lang w:val="en-US" w:eastAsia="el-GR"/>
        </w:rPr>
        <w:t>et</w:t>
      </w:r>
      <w:proofErr w:type="gramEnd"/>
      <w:r w:rsidRPr="00413A4A">
        <w:rPr>
          <w:rFonts w:eastAsia="Times New Roman" w:cstheme="minorHAnsi"/>
          <w:color w:val="000000"/>
          <w:sz w:val="24"/>
          <w:szCs w:val="24"/>
          <w:lang w:val="en-US" w:eastAsia="el-GR"/>
        </w:rPr>
        <w:t xml:space="preserve"> Saturnium regnum restituet. </w:t>
      </w:r>
      <w:proofErr w:type="gramStart"/>
      <w:r w:rsidRPr="00413A4A">
        <w:rPr>
          <w:rFonts w:eastAsia="Times New Roman" w:cstheme="minorHAnsi"/>
          <w:color w:val="000000"/>
          <w:sz w:val="24"/>
          <w:szCs w:val="24"/>
          <w:lang w:val="en-US" w:eastAsia="el-GR"/>
        </w:rPr>
        <w:t>Hunc tu, ut Aenēam, in caelo accipies.</w:t>
      </w:r>
      <w:proofErr w:type="gramEnd"/>
    </w:p>
    <w:p w:rsidR="009A0F0E" w:rsidRPr="00413A4A" w:rsidRDefault="009A0F0E" w:rsidP="00413A4A">
      <w:pPr>
        <w:spacing w:after="0" w:line="240" w:lineRule="auto"/>
        <w:jc w:val="both"/>
        <w:rPr>
          <w:rFonts w:eastAsia="Times New Roman" w:cstheme="minorHAnsi"/>
          <w:sz w:val="24"/>
          <w:szCs w:val="24"/>
          <w:lang w:val="en-US" w:eastAsia="el-GR"/>
        </w:rPr>
      </w:pPr>
      <w:r w:rsidRPr="00413A4A">
        <w:rPr>
          <w:rFonts w:cstheme="minorHAnsi"/>
          <w:sz w:val="24"/>
          <w:szCs w:val="24"/>
        </w:rPr>
        <w:lastRenderedPageBreak/>
        <w:t>β</w:t>
      </w:r>
      <w:r w:rsidRPr="00413A4A">
        <w:rPr>
          <w:rFonts w:cstheme="minorHAnsi"/>
          <w:sz w:val="24"/>
          <w:szCs w:val="24"/>
          <w:lang w:val="en-US"/>
        </w:rPr>
        <w:t xml:space="preserve">) </w:t>
      </w:r>
      <w:r w:rsidRPr="00413A4A">
        <w:rPr>
          <w:rFonts w:eastAsia="Times New Roman" w:cstheme="minorHAnsi"/>
          <w:color w:val="000000"/>
          <w:sz w:val="24"/>
          <w:szCs w:val="24"/>
          <w:lang w:val="en-US" w:eastAsia="el-GR"/>
        </w:rPr>
        <w:t xml:space="preserve">Populus Rōmānus cladem Cannensem pavidus audīvit. </w:t>
      </w:r>
      <w:proofErr w:type="gramStart"/>
      <w:r w:rsidRPr="00413A4A">
        <w:rPr>
          <w:rFonts w:eastAsia="Times New Roman" w:cstheme="minorHAnsi"/>
          <w:color w:val="000000"/>
          <w:sz w:val="24"/>
          <w:szCs w:val="24"/>
          <w:lang w:val="en-US" w:eastAsia="el-GR"/>
        </w:rPr>
        <w:t>In agro Falerno Hannibal ex insidiis Fabii Maximi se expedīvit.</w:t>
      </w:r>
      <w:proofErr w:type="gramEnd"/>
      <w:r w:rsidRPr="00413A4A">
        <w:rPr>
          <w:rFonts w:eastAsia="Times New Roman" w:cstheme="minorHAnsi"/>
          <w:color w:val="000000"/>
          <w:sz w:val="24"/>
          <w:szCs w:val="24"/>
          <w:lang w:val="en-US" w:eastAsia="el-GR"/>
        </w:rPr>
        <w:t xml:space="preserve"> </w:t>
      </w:r>
      <w:proofErr w:type="gramStart"/>
      <w:r w:rsidRPr="00413A4A">
        <w:rPr>
          <w:rFonts w:eastAsia="Times New Roman" w:cstheme="minorHAnsi"/>
          <w:color w:val="000000"/>
          <w:sz w:val="24"/>
          <w:szCs w:val="24"/>
          <w:lang w:val="en-US" w:eastAsia="el-GR"/>
        </w:rPr>
        <w:t>Postquam XIV annos in Italiā complēvit, Carthaginienses eum in Africam revocavērunt.</w:t>
      </w:r>
      <w:proofErr w:type="gramEnd"/>
      <w:r w:rsidRPr="00413A4A">
        <w:rPr>
          <w:rFonts w:eastAsia="Times New Roman" w:cstheme="minorHAnsi"/>
          <w:color w:val="000000"/>
          <w:sz w:val="24"/>
          <w:szCs w:val="24"/>
          <w:lang w:val="en-US" w:eastAsia="el-GR"/>
        </w:rPr>
        <w:t xml:space="preserve"> </w:t>
      </w:r>
      <w:proofErr w:type="gramStart"/>
      <w:r w:rsidRPr="00413A4A">
        <w:rPr>
          <w:rFonts w:eastAsia="Times New Roman" w:cstheme="minorHAnsi"/>
          <w:color w:val="000000"/>
          <w:sz w:val="24"/>
          <w:szCs w:val="24"/>
          <w:lang w:val="en-US" w:eastAsia="el-GR"/>
        </w:rPr>
        <w:t>Ibi Hannibal bellum cum Rōmānis componere frustra cupīvit.</w:t>
      </w:r>
      <w:proofErr w:type="gramEnd"/>
      <w:r w:rsidRPr="00413A4A">
        <w:rPr>
          <w:rFonts w:eastAsia="Times New Roman" w:cstheme="minorHAnsi"/>
          <w:color w:val="000000"/>
          <w:sz w:val="24"/>
          <w:szCs w:val="24"/>
          <w:lang w:val="en-US" w:eastAsia="el-GR"/>
        </w:rPr>
        <w:t xml:space="preserve"> </w:t>
      </w:r>
    </w:p>
    <w:p w:rsidR="009A0F0E" w:rsidRPr="00413A4A" w:rsidRDefault="009A0F0E" w:rsidP="00413A4A">
      <w:pPr>
        <w:spacing w:after="0" w:line="240" w:lineRule="auto"/>
        <w:jc w:val="both"/>
        <w:rPr>
          <w:rFonts w:eastAsia="Times New Roman" w:cstheme="minorHAnsi"/>
          <w:sz w:val="24"/>
          <w:szCs w:val="24"/>
          <w:lang w:val="en-US" w:eastAsia="el-GR"/>
        </w:rPr>
      </w:pPr>
    </w:p>
    <w:p w:rsidR="009A0F0E" w:rsidRPr="00413A4A" w:rsidRDefault="009A0F0E" w:rsidP="00413A4A">
      <w:pPr>
        <w:spacing w:after="0" w:line="240" w:lineRule="auto"/>
        <w:jc w:val="both"/>
        <w:rPr>
          <w:rFonts w:eastAsia="Times New Roman" w:cstheme="minorHAnsi"/>
          <w:color w:val="000000"/>
          <w:sz w:val="24"/>
          <w:szCs w:val="24"/>
          <w:lang w:val="en-US" w:eastAsia="el-GR"/>
        </w:rPr>
      </w:pPr>
      <w:proofErr w:type="gramStart"/>
      <w:r w:rsidRPr="00413A4A">
        <w:rPr>
          <w:rFonts w:eastAsia="Times New Roman" w:cstheme="minorHAnsi"/>
          <w:color w:val="000000"/>
          <w:sz w:val="24"/>
          <w:szCs w:val="24"/>
          <w:lang w:val="en-US" w:eastAsia="el-GR"/>
        </w:rPr>
        <w:t xml:space="preserve">A. </w:t>
      </w:r>
      <w:r w:rsidRPr="00413A4A">
        <w:rPr>
          <w:rFonts w:eastAsia="Times New Roman" w:cstheme="minorHAnsi"/>
          <w:color w:val="000000"/>
          <w:sz w:val="24"/>
          <w:szCs w:val="24"/>
          <w:lang w:eastAsia="el-GR"/>
        </w:rPr>
        <w:t>Να</w:t>
      </w:r>
      <w:r w:rsidRPr="00413A4A">
        <w:rPr>
          <w:rFonts w:eastAsia="Times New Roman" w:cstheme="minorHAnsi"/>
          <w:color w:val="000000"/>
          <w:sz w:val="24"/>
          <w:szCs w:val="24"/>
          <w:lang w:val="en-US" w:eastAsia="el-GR"/>
        </w:rPr>
        <w:t xml:space="preserve"> </w:t>
      </w:r>
      <w:r w:rsidRPr="00413A4A">
        <w:rPr>
          <w:rFonts w:eastAsia="Times New Roman" w:cstheme="minorHAnsi"/>
          <w:color w:val="000000"/>
          <w:sz w:val="24"/>
          <w:szCs w:val="24"/>
          <w:lang w:eastAsia="el-GR"/>
        </w:rPr>
        <w:t>μεταφράσετε</w:t>
      </w:r>
      <w:r w:rsidRPr="00413A4A">
        <w:rPr>
          <w:rFonts w:eastAsia="Times New Roman" w:cstheme="minorHAnsi"/>
          <w:color w:val="000000"/>
          <w:sz w:val="24"/>
          <w:szCs w:val="24"/>
          <w:lang w:val="en-US" w:eastAsia="el-GR"/>
        </w:rPr>
        <w:t xml:space="preserve"> </w:t>
      </w:r>
      <w:r w:rsidRPr="00413A4A">
        <w:rPr>
          <w:rFonts w:eastAsia="Times New Roman" w:cstheme="minorHAnsi"/>
          <w:color w:val="000000"/>
          <w:sz w:val="24"/>
          <w:szCs w:val="24"/>
          <w:lang w:eastAsia="el-GR"/>
        </w:rPr>
        <w:t>στη</w:t>
      </w:r>
      <w:r w:rsidRPr="00413A4A">
        <w:rPr>
          <w:rFonts w:eastAsia="Times New Roman" w:cstheme="minorHAnsi"/>
          <w:color w:val="000000"/>
          <w:sz w:val="24"/>
          <w:szCs w:val="24"/>
          <w:lang w:val="en-US" w:eastAsia="el-GR"/>
        </w:rPr>
        <w:t xml:space="preserve"> </w:t>
      </w:r>
      <w:r w:rsidRPr="00413A4A">
        <w:rPr>
          <w:rFonts w:eastAsia="Times New Roman" w:cstheme="minorHAnsi"/>
          <w:color w:val="000000"/>
          <w:sz w:val="24"/>
          <w:szCs w:val="24"/>
          <w:lang w:eastAsia="el-GR"/>
        </w:rPr>
        <w:t>Νέα</w:t>
      </w:r>
      <w:r w:rsidRPr="00413A4A">
        <w:rPr>
          <w:rFonts w:eastAsia="Times New Roman" w:cstheme="minorHAnsi"/>
          <w:color w:val="000000"/>
          <w:sz w:val="24"/>
          <w:szCs w:val="24"/>
          <w:lang w:val="en-US" w:eastAsia="el-GR"/>
        </w:rPr>
        <w:t xml:space="preserve"> </w:t>
      </w:r>
      <w:r w:rsidRPr="00413A4A">
        <w:rPr>
          <w:rFonts w:eastAsia="Times New Roman" w:cstheme="minorHAnsi"/>
          <w:color w:val="000000"/>
          <w:sz w:val="24"/>
          <w:szCs w:val="24"/>
          <w:lang w:eastAsia="el-GR"/>
        </w:rPr>
        <w:t>Ελληνική</w:t>
      </w:r>
      <w:r w:rsidRPr="00413A4A">
        <w:rPr>
          <w:rFonts w:eastAsia="Times New Roman" w:cstheme="minorHAnsi"/>
          <w:color w:val="000000"/>
          <w:sz w:val="24"/>
          <w:szCs w:val="24"/>
          <w:lang w:val="en-US" w:eastAsia="el-GR"/>
        </w:rPr>
        <w:t xml:space="preserve"> </w:t>
      </w:r>
      <w:r w:rsidRPr="00413A4A">
        <w:rPr>
          <w:rFonts w:eastAsia="Times New Roman" w:cstheme="minorHAnsi"/>
          <w:color w:val="000000"/>
          <w:sz w:val="24"/>
          <w:szCs w:val="24"/>
          <w:lang w:eastAsia="el-GR"/>
        </w:rPr>
        <w:t>τα</w:t>
      </w:r>
      <w:r w:rsidRPr="00413A4A">
        <w:rPr>
          <w:rFonts w:eastAsia="Times New Roman" w:cstheme="minorHAnsi"/>
          <w:color w:val="000000"/>
          <w:sz w:val="24"/>
          <w:szCs w:val="24"/>
          <w:lang w:val="en-US" w:eastAsia="el-GR"/>
        </w:rPr>
        <w:t xml:space="preserve"> </w:t>
      </w:r>
      <w:r w:rsidRPr="00413A4A">
        <w:rPr>
          <w:rFonts w:eastAsia="Times New Roman" w:cstheme="minorHAnsi"/>
          <w:color w:val="000000"/>
          <w:sz w:val="24"/>
          <w:szCs w:val="24"/>
          <w:lang w:eastAsia="el-GR"/>
        </w:rPr>
        <w:t>αποσπάσματα</w:t>
      </w:r>
      <w:r w:rsidRPr="00413A4A">
        <w:rPr>
          <w:rFonts w:eastAsia="Times New Roman" w:cstheme="minorHAnsi"/>
          <w:color w:val="000000"/>
          <w:sz w:val="24"/>
          <w:szCs w:val="24"/>
          <w:lang w:val="en-US" w:eastAsia="el-GR"/>
        </w:rPr>
        <w:t>.</w:t>
      </w:r>
      <w:proofErr w:type="gramEnd"/>
    </w:p>
    <w:p w:rsidR="009A0F0E" w:rsidRPr="00413A4A" w:rsidRDefault="009A0F0E" w:rsidP="00413A4A">
      <w:pPr>
        <w:spacing w:after="0" w:line="240" w:lineRule="auto"/>
        <w:jc w:val="right"/>
        <w:rPr>
          <w:rFonts w:eastAsia="Times New Roman" w:cstheme="minorHAnsi"/>
          <w:b/>
          <w:bCs/>
          <w:color w:val="000000"/>
          <w:sz w:val="24"/>
          <w:szCs w:val="24"/>
          <w:lang w:eastAsia="el-GR"/>
        </w:rPr>
      </w:pP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color w:val="000000"/>
          <w:sz w:val="24"/>
          <w:szCs w:val="24"/>
          <w:lang w:val="en-US" w:eastAsia="el-GR"/>
        </w:rPr>
        <w:tab/>
      </w:r>
      <w:r w:rsidRPr="00413A4A">
        <w:rPr>
          <w:rFonts w:eastAsia="Times New Roman" w:cstheme="minorHAnsi"/>
          <w:b/>
          <w:bCs/>
          <w:color w:val="000000"/>
          <w:sz w:val="24"/>
          <w:szCs w:val="24"/>
          <w:lang w:eastAsia="el-GR"/>
        </w:rPr>
        <w:t>Μονάδες 20</w:t>
      </w:r>
    </w:p>
    <w:p w:rsidR="009A0F0E" w:rsidRPr="00413A4A" w:rsidRDefault="009A0F0E" w:rsidP="00413A4A">
      <w:pPr>
        <w:spacing w:after="0" w:line="240" w:lineRule="auto"/>
        <w:jc w:val="both"/>
        <w:rPr>
          <w:rFonts w:eastAsia="Times New Roman" w:cstheme="minorHAnsi"/>
          <w:color w:val="000000"/>
          <w:sz w:val="24"/>
          <w:szCs w:val="24"/>
          <w:lang w:eastAsia="el-GR"/>
        </w:rPr>
      </w:pPr>
      <w:r w:rsidRPr="00413A4A">
        <w:rPr>
          <w:rFonts w:eastAsia="Times New Roman" w:cstheme="minorHAnsi"/>
          <w:color w:val="000000"/>
          <w:sz w:val="24"/>
          <w:szCs w:val="24"/>
          <w:lang w:eastAsia="el-GR"/>
        </w:rPr>
        <w:t>Β.2. Να εντοπίσετε ποια από τις τρεις λέξεις που σας δίνονται στη στήλη Β΄ έχει ετυμολογική συγγένεια με καθεμιά από τις λατινικές λέξεις της στήλης Α΄.</w:t>
      </w:r>
    </w:p>
    <w:tbl>
      <w:tblPr>
        <w:tblStyle w:val="a5"/>
        <w:tblW w:w="0" w:type="auto"/>
        <w:jc w:val="center"/>
        <w:tblLook w:val="04A0"/>
      </w:tblPr>
      <w:tblGrid>
        <w:gridCol w:w="2261"/>
        <w:gridCol w:w="4819"/>
      </w:tblGrid>
      <w:tr w:rsidR="009A0F0E" w:rsidRPr="00413A4A" w:rsidTr="0087713D">
        <w:trPr>
          <w:jc w:val="center"/>
        </w:trPr>
        <w:tc>
          <w:tcPr>
            <w:tcW w:w="2122" w:type="dxa"/>
          </w:tcPr>
          <w:p w:rsidR="009A0F0E" w:rsidRPr="00413A4A" w:rsidRDefault="009A0F0E" w:rsidP="00413A4A">
            <w:pPr>
              <w:jc w:val="both"/>
              <w:rPr>
                <w:rFonts w:eastAsia="Times New Roman" w:cstheme="minorHAnsi"/>
                <w:b/>
                <w:bCs/>
                <w:sz w:val="24"/>
                <w:szCs w:val="24"/>
                <w:lang w:eastAsia="el-GR"/>
              </w:rPr>
            </w:pPr>
            <w:r w:rsidRPr="00413A4A">
              <w:rPr>
                <w:rFonts w:eastAsia="Times New Roman" w:cstheme="minorHAnsi"/>
                <w:b/>
                <w:bCs/>
                <w:sz w:val="24"/>
                <w:szCs w:val="24"/>
                <w:lang w:eastAsia="el-GR"/>
              </w:rPr>
              <w:t xml:space="preserve">ΣΤΗΛΗ Α’ </w:t>
            </w:r>
          </w:p>
        </w:tc>
        <w:tc>
          <w:tcPr>
            <w:tcW w:w="4819" w:type="dxa"/>
          </w:tcPr>
          <w:p w:rsidR="009A0F0E" w:rsidRPr="00413A4A" w:rsidRDefault="009A0F0E" w:rsidP="00413A4A">
            <w:pPr>
              <w:jc w:val="both"/>
              <w:rPr>
                <w:rFonts w:eastAsia="Times New Roman" w:cstheme="minorHAnsi"/>
                <w:b/>
                <w:bCs/>
                <w:sz w:val="24"/>
                <w:szCs w:val="24"/>
                <w:lang w:eastAsia="el-GR"/>
              </w:rPr>
            </w:pPr>
            <w:r w:rsidRPr="00413A4A">
              <w:rPr>
                <w:rFonts w:eastAsia="Times New Roman" w:cstheme="minorHAnsi"/>
                <w:b/>
                <w:bCs/>
                <w:sz w:val="24"/>
                <w:szCs w:val="24"/>
                <w:lang w:eastAsia="el-GR"/>
              </w:rPr>
              <w:t>ΣΤΗΛΗ Β΄</w:t>
            </w:r>
          </w:p>
        </w:tc>
      </w:tr>
      <w:tr w:rsidR="009A0F0E" w:rsidRPr="00413A4A" w:rsidTr="0087713D">
        <w:trPr>
          <w:jc w:val="center"/>
        </w:trPr>
        <w:tc>
          <w:tcPr>
            <w:tcW w:w="2122" w:type="dxa"/>
          </w:tcPr>
          <w:p w:rsidR="009A0F0E" w:rsidRPr="00413A4A" w:rsidRDefault="009A0F0E" w:rsidP="00413A4A">
            <w:pPr>
              <w:pStyle w:val="a6"/>
              <w:numPr>
                <w:ilvl w:val="0"/>
                <w:numId w:val="8"/>
              </w:numPr>
              <w:spacing w:after="0" w:line="240" w:lineRule="auto"/>
              <w:jc w:val="both"/>
              <w:rPr>
                <w:rFonts w:eastAsia="Times New Roman" w:cstheme="minorHAnsi"/>
                <w:sz w:val="24"/>
                <w:szCs w:val="24"/>
                <w:lang w:eastAsia="el-GR"/>
              </w:rPr>
            </w:pPr>
            <w:r w:rsidRPr="00413A4A">
              <w:rPr>
                <w:rFonts w:eastAsia="Times New Roman" w:cstheme="minorHAnsi"/>
                <w:color w:val="000000"/>
                <w:sz w:val="24"/>
                <w:szCs w:val="24"/>
                <w:lang w:val="en-US" w:eastAsia="el-GR"/>
              </w:rPr>
              <w:t>moenia</w:t>
            </w:r>
          </w:p>
        </w:tc>
        <w:tc>
          <w:tcPr>
            <w:tcW w:w="4819" w:type="dxa"/>
          </w:tcPr>
          <w:p w:rsidR="009A0F0E" w:rsidRPr="00413A4A" w:rsidRDefault="009A0F0E" w:rsidP="00413A4A">
            <w:pPr>
              <w:pStyle w:val="a6"/>
              <w:spacing w:after="0" w:line="240" w:lineRule="auto"/>
              <w:ind w:left="177"/>
              <w:jc w:val="both"/>
              <w:rPr>
                <w:rFonts w:eastAsia="Times New Roman" w:cstheme="minorHAnsi"/>
                <w:sz w:val="24"/>
                <w:szCs w:val="24"/>
                <w:lang w:eastAsia="el-GR"/>
              </w:rPr>
            </w:pPr>
            <w:r w:rsidRPr="00413A4A">
              <w:rPr>
                <w:rFonts w:eastAsia="Times New Roman" w:cstheme="minorHAnsi"/>
                <w:sz w:val="24"/>
                <w:szCs w:val="24"/>
                <w:lang w:eastAsia="el-GR"/>
              </w:rPr>
              <w:t>αερόβιος, αεροπλάνο, αεράμυνα</w:t>
            </w:r>
          </w:p>
        </w:tc>
      </w:tr>
      <w:tr w:rsidR="009A0F0E" w:rsidRPr="00413A4A" w:rsidTr="0087713D">
        <w:trPr>
          <w:jc w:val="center"/>
        </w:trPr>
        <w:tc>
          <w:tcPr>
            <w:tcW w:w="2122" w:type="dxa"/>
          </w:tcPr>
          <w:p w:rsidR="009A0F0E" w:rsidRPr="00413A4A" w:rsidRDefault="009A0F0E" w:rsidP="00413A4A">
            <w:pPr>
              <w:pStyle w:val="a6"/>
              <w:numPr>
                <w:ilvl w:val="0"/>
                <w:numId w:val="8"/>
              </w:numPr>
              <w:spacing w:after="0" w:line="240" w:lineRule="auto"/>
              <w:jc w:val="both"/>
              <w:rPr>
                <w:rFonts w:eastAsia="Times New Roman" w:cstheme="minorHAnsi"/>
                <w:color w:val="000000"/>
                <w:sz w:val="24"/>
                <w:szCs w:val="24"/>
                <w:lang w:val="en-US" w:eastAsia="el-GR"/>
              </w:rPr>
            </w:pPr>
            <w:r w:rsidRPr="00413A4A">
              <w:rPr>
                <w:rFonts w:eastAsia="Times New Roman" w:cstheme="minorHAnsi"/>
                <w:color w:val="000000"/>
                <w:sz w:val="24"/>
                <w:szCs w:val="24"/>
                <w:lang w:val="en-US" w:eastAsia="el-GR"/>
              </w:rPr>
              <w:t>fine</w:t>
            </w:r>
          </w:p>
        </w:tc>
        <w:tc>
          <w:tcPr>
            <w:tcW w:w="4819" w:type="dxa"/>
          </w:tcPr>
          <w:p w:rsidR="009A0F0E" w:rsidRPr="00413A4A" w:rsidRDefault="009A0F0E" w:rsidP="00413A4A">
            <w:pPr>
              <w:pStyle w:val="a6"/>
              <w:spacing w:after="0" w:line="240" w:lineRule="auto"/>
              <w:ind w:left="177"/>
              <w:jc w:val="both"/>
              <w:rPr>
                <w:rFonts w:eastAsia="Times New Roman" w:cstheme="minorHAnsi"/>
                <w:sz w:val="24"/>
                <w:szCs w:val="24"/>
                <w:lang w:eastAsia="el-GR"/>
              </w:rPr>
            </w:pPr>
            <w:r w:rsidRPr="00413A4A">
              <w:rPr>
                <w:rFonts w:eastAsia="Times New Roman" w:cstheme="minorHAnsi"/>
                <w:sz w:val="24"/>
                <w:szCs w:val="24"/>
                <w:lang w:eastAsia="el-GR"/>
              </w:rPr>
              <w:t>φιναλίστ, φιάλη, φιγουράρω</w:t>
            </w:r>
          </w:p>
        </w:tc>
      </w:tr>
      <w:tr w:rsidR="009A0F0E" w:rsidRPr="00413A4A" w:rsidTr="0087713D">
        <w:trPr>
          <w:jc w:val="center"/>
        </w:trPr>
        <w:tc>
          <w:tcPr>
            <w:tcW w:w="2122" w:type="dxa"/>
          </w:tcPr>
          <w:p w:rsidR="009A0F0E" w:rsidRPr="00413A4A" w:rsidRDefault="009A0F0E" w:rsidP="00413A4A">
            <w:pPr>
              <w:pStyle w:val="a6"/>
              <w:numPr>
                <w:ilvl w:val="0"/>
                <w:numId w:val="8"/>
              </w:numPr>
              <w:spacing w:after="0" w:line="240" w:lineRule="auto"/>
              <w:jc w:val="both"/>
              <w:rPr>
                <w:rFonts w:eastAsia="Times New Roman" w:cstheme="minorHAnsi"/>
                <w:color w:val="000000"/>
                <w:sz w:val="24"/>
                <w:szCs w:val="24"/>
                <w:lang w:val="en-US" w:eastAsia="el-GR"/>
              </w:rPr>
            </w:pPr>
            <w:r w:rsidRPr="00413A4A">
              <w:rPr>
                <w:rFonts w:eastAsia="Times New Roman" w:cstheme="minorHAnsi"/>
                <w:color w:val="000000"/>
                <w:sz w:val="24"/>
                <w:szCs w:val="24"/>
                <w:lang w:val="en-US" w:eastAsia="el-GR"/>
              </w:rPr>
              <w:t>caelo</w:t>
            </w:r>
          </w:p>
        </w:tc>
        <w:tc>
          <w:tcPr>
            <w:tcW w:w="4819" w:type="dxa"/>
          </w:tcPr>
          <w:p w:rsidR="009A0F0E" w:rsidRPr="00413A4A" w:rsidRDefault="009A0F0E" w:rsidP="00413A4A">
            <w:pPr>
              <w:pStyle w:val="a6"/>
              <w:spacing w:after="0" w:line="240" w:lineRule="auto"/>
              <w:ind w:left="177"/>
              <w:jc w:val="both"/>
              <w:rPr>
                <w:rFonts w:eastAsia="Times New Roman" w:cstheme="minorHAnsi"/>
                <w:sz w:val="24"/>
                <w:szCs w:val="24"/>
                <w:lang w:eastAsia="el-GR"/>
              </w:rPr>
            </w:pPr>
            <w:r w:rsidRPr="00413A4A">
              <w:rPr>
                <w:rFonts w:eastAsia="Times New Roman" w:cstheme="minorHAnsi"/>
                <w:sz w:val="24"/>
                <w:szCs w:val="24"/>
                <w:lang w:eastAsia="el-GR"/>
              </w:rPr>
              <w:t>σιαμαίος, σιέλ, σιαγόνα</w:t>
            </w:r>
          </w:p>
        </w:tc>
      </w:tr>
      <w:tr w:rsidR="009A0F0E" w:rsidRPr="00413A4A" w:rsidTr="0087713D">
        <w:trPr>
          <w:jc w:val="center"/>
        </w:trPr>
        <w:tc>
          <w:tcPr>
            <w:tcW w:w="2122" w:type="dxa"/>
          </w:tcPr>
          <w:p w:rsidR="009A0F0E" w:rsidRPr="00413A4A" w:rsidRDefault="009A0F0E" w:rsidP="00413A4A">
            <w:pPr>
              <w:pStyle w:val="a6"/>
              <w:numPr>
                <w:ilvl w:val="0"/>
                <w:numId w:val="8"/>
              </w:numPr>
              <w:spacing w:after="0" w:line="240" w:lineRule="auto"/>
              <w:jc w:val="both"/>
              <w:rPr>
                <w:rFonts w:eastAsia="Times New Roman" w:cstheme="minorHAnsi"/>
                <w:color w:val="000000"/>
                <w:sz w:val="24"/>
                <w:szCs w:val="24"/>
                <w:lang w:val="en-US" w:eastAsia="el-GR"/>
              </w:rPr>
            </w:pPr>
            <w:r w:rsidRPr="00413A4A">
              <w:rPr>
                <w:rFonts w:eastAsia="Times New Roman" w:cstheme="minorHAnsi"/>
                <w:color w:val="000000"/>
                <w:sz w:val="24"/>
                <w:szCs w:val="24"/>
                <w:lang w:val="en-US" w:eastAsia="el-GR"/>
              </w:rPr>
              <w:t>expedīvit</w:t>
            </w:r>
          </w:p>
        </w:tc>
        <w:tc>
          <w:tcPr>
            <w:tcW w:w="4819" w:type="dxa"/>
          </w:tcPr>
          <w:p w:rsidR="009A0F0E" w:rsidRPr="00413A4A" w:rsidRDefault="009A0F0E" w:rsidP="00413A4A">
            <w:pPr>
              <w:pStyle w:val="a6"/>
              <w:spacing w:after="0" w:line="240" w:lineRule="auto"/>
              <w:ind w:left="177"/>
              <w:jc w:val="both"/>
              <w:rPr>
                <w:rFonts w:eastAsia="Times New Roman" w:cstheme="minorHAnsi"/>
                <w:sz w:val="24"/>
                <w:szCs w:val="24"/>
                <w:lang w:eastAsia="el-GR"/>
              </w:rPr>
            </w:pPr>
            <w:r w:rsidRPr="00413A4A">
              <w:rPr>
                <w:rFonts w:eastAsia="Times New Roman" w:cstheme="minorHAnsi"/>
                <w:sz w:val="24"/>
                <w:szCs w:val="24"/>
                <w:lang w:eastAsia="el-GR"/>
              </w:rPr>
              <w:t>εμβάθυνση, εμπόδιο, εμβαδόν</w:t>
            </w:r>
          </w:p>
        </w:tc>
      </w:tr>
      <w:tr w:rsidR="009A0F0E" w:rsidRPr="00413A4A" w:rsidTr="0087713D">
        <w:trPr>
          <w:jc w:val="center"/>
        </w:trPr>
        <w:tc>
          <w:tcPr>
            <w:tcW w:w="2122" w:type="dxa"/>
          </w:tcPr>
          <w:p w:rsidR="009A0F0E" w:rsidRPr="00413A4A" w:rsidRDefault="009A0F0E" w:rsidP="00413A4A">
            <w:pPr>
              <w:pStyle w:val="a6"/>
              <w:numPr>
                <w:ilvl w:val="0"/>
                <w:numId w:val="8"/>
              </w:numPr>
              <w:spacing w:after="0" w:line="240" w:lineRule="auto"/>
              <w:jc w:val="both"/>
              <w:rPr>
                <w:rFonts w:eastAsia="Times New Roman" w:cstheme="minorHAnsi"/>
                <w:color w:val="000000"/>
                <w:sz w:val="24"/>
                <w:szCs w:val="24"/>
                <w:lang w:val="en-US" w:eastAsia="el-GR"/>
              </w:rPr>
            </w:pPr>
            <w:r w:rsidRPr="00413A4A">
              <w:rPr>
                <w:rFonts w:eastAsia="Times New Roman" w:cstheme="minorHAnsi"/>
                <w:color w:val="000000"/>
                <w:sz w:val="24"/>
                <w:szCs w:val="24"/>
                <w:lang w:val="en-US" w:eastAsia="el-GR"/>
              </w:rPr>
              <w:t>complēvit</w:t>
            </w:r>
          </w:p>
        </w:tc>
        <w:tc>
          <w:tcPr>
            <w:tcW w:w="4819" w:type="dxa"/>
          </w:tcPr>
          <w:p w:rsidR="009A0F0E" w:rsidRPr="00413A4A" w:rsidRDefault="009A0F0E" w:rsidP="00413A4A">
            <w:pPr>
              <w:pStyle w:val="a6"/>
              <w:spacing w:after="0" w:line="240" w:lineRule="auto"/>
              <w:ind w:left="177"/>
              <w:jc w:val="both"/>
              <w:rPr>
                <w:rFonts w:eastAsia="Times New Roman" w:cstheme="minorHAnsi"/>
                <w:sz w:val="24"/>
                <w:szCs w:val="24"/>
                <w:lang w:eastAsia="el-GR"/>
              </w:rPr>
            </w:pPr>
            <w:r w:rsidRPr="00413A4A">
              <w:rPr>
                <w:rFonts w:eastAsia="Times New Roman" w:cstheme="minorHAnsi"/>
                <w:sz w:val="24"/>
                <w:szCs w:val="24"/>
                <w:lang w:eastAsia="el-GR"/>
              </w:rPr>
              <w:t>αναπλήρωση, αναβάθμιση, ανάπλευση</w:t>
            </w:r>
          </w:p>
        </w:tc>
      </w:tr>
    </w:tbl>
    <w:p w:rsidR="009A0F0E" w:rsidRPr="00413A4A" w:rsidRDefault="009A0F0E" w:rsidP="00413A4A">
      <w:pPr>
        <w:spacing w:after="0" w:line="240" w:lineRule="auto"/>
        <w:jc w:val="right"/>
        <w:rPr>
          <w:rFonts w:eastAsia="Times New Roman" w:cstheme="minorHAnsi"/>
          <w:b/>
          <w:bCs/>
          <w:color w:val="FF0000"/>
          <w:sz w:val="24"/>
          <w:szCs w:val="24"/>
          <w:lang w:eastAsia="el-GR"/>
        </w:rPr>
      </w:pP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sz w:val="24"/>
          <w:szCs w:val="24"/>
          <w:lang w:eastAsia="el-GR"/>
        </w:rPr>
        <w:tab/>
      </w:r>
      <w:r w:rsidRPr="00413A4A">
        <w:rPr>
          <w:rFonts w:eastAsia="Times New Roman" w:cstheme="minorHAnsi"/>
          <w:b/>
          <w:bCs/>
          <w:color w:val="000000" w:themeColor="text1"/>
          <w:sz w:val="24"/>
          <w:szCs w:val="24"/>
          <w:lang w:eastAsia="el-GR"/>
        </w:rPr>
        <w:t>Μονάδες 10</w:t>
      </w:r>
    </w:p>
    <w:p w:rsidR="009A0F0E" w:rsidRPr="00413A4A" w:rsidRDefault="009A0F0E" w:rsidP="00413A4A">
      <w:pPr>
        <w:spacing w:after="0" w:line="240" w:lineRule="auto"/>
        <w:jc w:val="both"/>
        <w:rPr>
          <w:rFonts w:eastAsia="Times New Roman" w:cstheme="minorHAnsi"/>
          <w:sz w:val="24"/>
          <w:szCs w:val="24"/>
          <w:lang w:eastAsia="el-GR"/>
        </w:rPr>
      </w:pPr>
      <w:r w:rsidRPr="00413A4A">
        <w:rPr>
          <w:rFonts w:eastAsia="Times New Roman" w:cstheme="minorHAnsi"/>
          <w:sz w:val="24"/>
          <w:szCs w:val="24"/>
          <w:lang w:eastAsia="el-GR"/>
        </w:rPr>
        <w:t xml:space="preserve">Β.6.α.) </w:t>
      </w:r>
      <w:r w:rsidRPr="00413A4A">
        <w:rPr>
          <w:rFonts w:eastAsia="Times New Roman" w:cstheme="minorHAnsi"/>
          <w:color w:val="000000"/>
          <w:sz w:val="24"/>
          <w:szCs w:val="24"/>
          <w:lang w:eastAsia="el-GR"/>
        </w:rPr>
        <w:t>Να εντοπίσετε από το πρώτο απόσπασμα «</w:t>
      </w:r>
      <w:r w:rsidRPr="00413A4A">
        <w:rPr>
          <w:rFonts w:eastAsia="Times New Roman" w:cstheme="minorHAnsi"/>
          <w:color w:val="000000"/>
          <w:sz w:val="24"/>
          <w:szCs w:val="24"/>
          <w:lang w:val="en-US" w:eastAsia="el-GR"/>
        </w:rPr>
        <w:t>Post</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trecentos</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annos</w:t>
      </w:r>
      <w:r w:rsidRPr="00413A4A">
        <w:rPr>
          <w:rFonts w:eastAsia="Times New Roman" w:cstheme="minorHAnsi"/>
          <w:color w:val="000000"/>
          <w:sz w:val="24"/>
          <w:szCs w:val="24"/>
          <w:lang w:eastAsia="el-GR"/>
        </w:rPr>
        <w:t xml:space="preserve"> … </w:t>
      </w:r>
      <w:r w:rsidRPr="00413A4A">
        <w:rPr>
          <w:rFonts w:eastAsia="Times New Roman" w:cstheme="minorHAnsi"/>
          <w:color w:val="000000"/>
          <w:sz w:val="24"/>
          <w:szCs w:val="24"/>
          <w:lang w:val="en-US" w:eastAsia="el-GR"/>
        </w:rPr>
        <w:t>in</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caelo</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accipies</w:t>
      </w:r>
      <w:r w:rsidRPr="00413A4A">
        <w:rPr>
          <w:rFonts w:eastAsia="Times New Roman" w:cstheme="minorHAnsi"/>
          <w:color w:val="000000"/>
          <w:sz w:val="24"/>
          <w:szCs w:val="24"/>
          <w:lang w:eastAsia="el-GR"/>
        </w:rPr>
        <w:t xml:space="preserve">» τους εμπρόθετους προσδιορισμούς </w:t>
      </w:r>
      <w:r w:rsidRPr="00413A4A">
        <w:rPr>
          <w:rFonts w:eastAsia="Times New Roman" w:cstheme="minorHAnsi"/>
          <w:color w:val="000000" w:themeColor="text1"/>
          <w:sz w:val="24"/>
          <w:szCs w:val="24"/>
          <w:lang w:eastAsia="el-GR"/>
        </w:rPr>
        <w:t xml:space="preserve">ανάλογα με το είδος τους </w:t>
      </w:r>
      <w:r w:rsidRPr="00413A4A">
        <w:rPr>
          <w:rFonts w:eastAsia="Times New Roman" w:cstheme="minorHAnsi"/>
          <w:color w:val="000000"/>
          <w:sz w:val="24"/>
          <w:szCs w:val="24"/>
          <w:lang w:eastAsia="el-GR"/>
        </w:rPr>
        <w:t>και να τους τοποθετήσετε στον πίνακα που ακολουθεί, εντοπίζοντας και τη λέξη από την οποία εξαρτώνται.</w:t>
      </w:r>
    </w:p>
    <w:tbl>
      <w:tblPr>
        <w:tblStyle w:val="a5"/>
        <w:tblW w:w="9067" w:type="dxa"/>
        <w:tblLook w:val="04A0"/>
      </w:tblPr>
      <w:tblGrid>
        <w:gridCol w:w="9067"/>
      </w:tblGrid>
      <w:tr w:rsidR="009A0F0E" w:rsidRPr="00413A4A" w:rsidTr="0087713D">
        <w:tc>
          <w:tcPr>
            <w:tcW w:w="9067" w:type="dxa"/>
          </w:tcPr>
          <w:p w:rsidR="009A0F0E" w:rsidRPr="00413A4A" w:rsidRDefault="009A0F0E" w:rsidP="00413A4A">
            <w:pPr>
              <w:jc w:val="both"/>
              <w:rPr>
                <w:rFonts w:eastAsia="Times New Roman" w:cstheme="minorHAnsi"/>
                <w:b/>
                <w:bCs/>
                <w:sz w:val="24"/>
                <w:szCs w:val="24"/>
                <w:lang w:eastAsia="el-GR"/>
              </w:rPr>
            </w:pPr>
            <w:r w:rsidRPr="00413A4A">
              <w:rPr>
                <w:rFonts w:eastAsia="Times New Roman" w:cstheme="minorHAnsi"/>
                <w:b/>
                <w:bCs/>
                <w:sz w:val="24"/>
                <w:szCs w:val="24"/>
                <w:lang w:eastAsia="el-GR"/>
              </w:rPr>
              <w:t>Εμπρόθετοι προσδιορισμοί</w:t>
            </w:r>
          </w:p>
        </w:tc>
      </w:tr>
      <w:tr w:rsidR="009A0F0E" w:rsidRPr="00413A4A" w:rsidTr="0087713D">
        <w:tc>
          <w:tcPr>
            <w:tcW w:w="9067" w:type="dxa"/>
          </w:tcPr>
          <w:p w:rsidR="009A0F0E" w:rsidRPr="00413A4A" w:rsidRDefault="009A0F0E" w:rsidP="00413A4A">
            <w:pPr>
              <w:pStyle w:val="a6"/>
              <w:numPr>
                <w:ilvl w:val="0"/>
                <w:numId w:val="9"/>
              </w:numPr>
              <w:spacing w:after="0" w:line="240" w:lineRule="auto"/>
              <w:jc w:val="both"/>
              <w:rPr>
                <w:rFonts w:eastAsia="Times New Roman" w:cstheme="minorHAnsi"/>
                <w:sz w:val="24"/>
                <w:szCs w:val="24"/>
                <w:lang w:eastAsia="el-GR"/>
              </w:rPr>
            </w:pPr>
            <w:r w:rsidRPr="00413A4A">
              <w:rPr>
                <w:rFonts w:eastAsia="Times New Roman" w:cstheme="minorHAnsi"/>
                <w:sz w:val="24"/>
                <w:szCs w:val="24"/>
                <w:lang w:eastAsia="el-GR"/>
              </w:rPr>
              <w:t>εμπρόθετος προσδιορισμός της καταγωγής είναι …………………….στο ……………..</w:t>
            </w:r>
          </w:p>
        </w:tc>
      </w:tr>
      <w:tr w:rsidR="009A0F0E" w:rsidRPr="00413A4A" w:rsidTr="0087713D">
        <w:tc>
          <w:tcPr>
            <w:tcW w:w="9067" w:type="dxa"/>
          </w:tcPr>
          <w:p w:rsidR="009A0F0E" w:rsidRPr="00413A4A" w:rsidRDefault="009A0F0E" w:rsidP="00413A4A">
            <w:pPr>
              <w:pStyle w:val="a6"/>
              <w:numPr>
                <w:ilvl w:val="0"/>
                <w:numId w:val="9"/>
              </w:numPr>
              <w:spacing w:after="0" w:line="240" w:lineRule="auto"/>
              <w:jc w:val="both"/>
              <w:rPr>
                <w:rFonts w:eastAsia="Times New Roman" w:cstheme="minorHAnsi"/>
                <w:sz w:val="24"/>
                <w:szCs w:val="24"/>
                <w:lang w:eastAsia="el-GR"/>
              </w:rPr>
            </w:pPr>
            <w:r w:rsidRPr="00413A4A">
              <w:rPr>
                <w:rFonts w:eastAsia="Times New Roman" w:cstheme="minorHAnsi"/>
                <w:sz w:val="24"/>
                <w:szCs w:val="24"/>
                <w:lang w:eastAsia="el-GR"/>
              </w:rPr>
              <w:t>εμπρόθετος προσδιορισμός της στάσης σε τόπο είναι ……………… στο ……………</w:t>
            </w:r>
          </w:p>
        </w:tc>
      </w:tr>
      <w:tr w:rsidR="009A0F0E" w:rsidRPr="00413A4A" w:rsidTr="0087713D">
        <w:tc>
          <w:tcPr>
            <w:tcW w:w="9067" w:type="dxa"/>
          </w:tcPr>
          <w:p w:rsidR="009A0F0E" w:rsidRPr="00413A4A" w:rsidRDefault="009A0F0E" w:rsidP="00413A4A">
            <w:pPr>
              <w:pStyle w:val="a6"/>
              <w:numPr>
                <w:ilvl w:val="0"/>
                <w:numId w:val="9"/>
              </w:numPr>
              <w:spacing w:after="0" w:line="240" w:lineRule="auto"/>
              <w:jc w:val="both"/>
              <w:rPr>
                <w:rFonts w:eastAsia="Times New Roman" w:cstheme="minorHAnsi"/>
                <w:sz w:val="24"/>
                <w:szCs w:val="24"/>
                <w:lang w:eastAsia="el-GR"/>
              </w:rPr>
            </w:pPr>
            <w:r w:rsidRPr="00413A4A">
              <w:rPr>
                <w:rFonts w:eastAsia="Times New Roman" w:cstheme="minorHAnsi"/>
                <w:sz w:val="24"/>
                <w:szCs w:val="24"/>
                <w:lang w:eastAsia="el-GR"/>
              </w:rPr>
              <w:t>εμπρόθετος προσδιορισμός του χρόνου (χρονική ακολουθία) είναι …………………..  στο …………….</w:t>
            </w:r>
          </w:p>
        </w:tc>
      </w:tr>
      <w:tr w:rsidR="009A0F0E" w:rsidRPr="00413A4A" w:rsidTr="0087713D">
        <w:tc>
          <w:tcPr>
            <w:tcW w:w="9067" w:type="dxa"/>
          </w:tcPr>
          <w:p w:rsidR="009A0F0E" w:rsidRPr="00413A4A" w:rsidRDefault="009A0F0E" w:rsidP="00413A4A">
            <w:pPr>
              <w:pStyle w:val="a6"/>
              <w:numPr>
                <w:ilvl w:val="0"/>
                <w:numId w:val="9"/>
              </w:numPr>
              <w:spacing w:after="0" w:line="240" w:lineRule="auto"/>
              <w:jc w:val="both"/>
              <w:rPr>
                <w:rFonts w:eastAsia="Times New Roman" w:cstheme="minorHAnsi"/>
                <w:sz w:val="24"/>
                <w:szCs w:val="24"/>
                <w:lang w:eastAsia="el-GR"/>
              </w:rPr>
            </w:pPr>
            <w:r w:rsidRPr="00413A4A">
              <w:rPr>
                <w:rFonts w:eastAsia="Times New Roman" w:cstheme="minorHAnsi"/>
                <w:sz w:val="24"/>
                <w:szCs w:val="24"/>
                <w:lang w:eastAsia="el-GR"/>
              </w:rPr>
              <w:t>εμπρόθετος προσδιορισμός της προέλευσης είναι ……………. στο …………..</w:t>
            </w:r>
          </w:p>
        </w:tc>
      </w:tr>
      <w:tr w:rsidR="009A0F0E" w:rsidRPr="00413A4A" w:rsidTr="0087713D">
        <w:tc>
          <w:tcPr>
            <w:tcW w:w="9067" w:type="dxa"/>
          </w:tcPr>
          <w:p w:rsidR="009A0F0E" w:rsidRPr="00413A4A" w:rsidRDefault="009A0F0E" w:rsidP="00413A4A">
            <w:pPr>
              <w:pStyle w:val="a6"/>
              <w:numPr>
                <w:ilvl w:val="0"/>
                <w:numId w:val="9"/>
              </w:numPr>
              <w:spacing w:after="0" w:line="240" w:lineRule="auto"/>
              <w:jc w:val="both"/>
              <w:rPr>
                <w:rFonts w:eastAsia="Times New Roman" w:cstheme="minorHAnsi"/>
                <w:sz w:val="24"/>
                <w:szCs w:val="24"/>
                <w:lang w:eastAsia="el-GR"/>
              </w:rPr>
            </w:pPr>
            <w:r w:rsidRPr="00413A4A">
              <w:rPr>
                <w:rFonts w:eastAsia="Times New Roman" w:cstheme="minorHAnsi"/>
                <w:sz w:val="24"/>
                <w:szCs w:val="24"/>
                <w:lang w:eastAsia="el-GR"/>
              </w:rPr>
              <w:t>εμπρόθετος προσδιορισμός του τρόπου/εμπρόθετος προσδιορισμός σε θέση κατηγορουμένου  είναι …………….. στο ……………</w:t>
            </w:r>
          </w:p>
        </w:tc>
      </w:tr>
    </w:tbl>
    <w:p w:rsidR="009A0F0E" w:rsidRPr="00413A4A" w:rsidRDefault="009A0F0E" w:rsidP="00413A4A">
      <w:pPr>
        <w:spacing w:after="0" w:line="240" w:lineRule="auto"/>
        <w:ind w:left="6480" w:firstLine="720"/>
        <w:jc w:val="right"/>
        <w:rPr>
          <w:rFonts w:eastAsia="Times New Roman" w:cstheme="minorHAnsi"/>
          <w:color w:val="000000" w:themeColor="text1"/>
          <w:sz w:val="24"/>
          <w:szCs w:val="24"/>
          <w:lang w:eastAsia="el-GR"/>
        </w:rPr>
      </w:pPr>
      <w:r w:rsidRPr="00413A4A">
        <w:rPr>
          <w:rFonts w:eastAsia="Times New Roman" w:cstheme="minorHAnsi"/>
          <w:color w:val="000000" w:themeColor="text1"/>
          <w:sz w:val="24"/>
          <w:szCs w:val="24"/>
          <w:lang w:eastAsia="el-GR"/>
        </w:rPr>
        <w:t xml:space="preserve"> (μονάδες 10)</w:t>
      </w:r>
      <w:r w:rsidRPr="00413A4A">
        <w:rPr>
          <w:rFonts w:eastAsia="Times New Roman" w:cstheme="minorHAnsi"/>
          <w:color w:val="000000" w:themeColor="text1"/>
          <w:sz w:val="24"/>
          <w:szCs w:val="24"/>
          <w:lang w:eastAsia="el-GR"/>
        </w:rPr>
        <w:tab/>
      </w:r>
    </w:p>
    <w:p w:rsidR="009A0F0E" w:rsidRPr="00413A4A" w:rsidRDefault="009A0F0E" w:rsidP="00413A4A">
      <w:pPr>
        <w:spacing w:after="0" w:line="240" w:lineRule="auto"/>
        <w:jc w:val="both"/>
        <w:rPr>
          <w:rFonts w:eastAsia="Times New Roman" w:cstheme="minorHAnsi"/>
          <w:color w:val="000000"/>
          <w:sz w:val="24"/>
          <w:szCs w:val="24"/>
          <w:lang w:eastAsia="el-GR"/>
        </w:rPr>
      </w:pPr>
      <w:r w:rsidRPr="00413A4A">
        <w:rPr>
          <w:rFonts w:eastAsia="Times New Roman" w:cstheme="minorHAnsi"/>
          <w:sz w:val="24"/>
          <w:szCs w:val="24"/>
          <w:lang w:eastAsia="el-GR"/>
        </w:rPr>
        <w:t>β) «</w:t>
      </w:r>
      <w:r w:rsidRPr="00413A4A">
        <w:rPr>
          <w:rFonts w:eastAsia="Times New Roman" w:cstheme="minorHAnsi"/>
          <w:color w:val="000000"/>
          <w:sz w:val="24"/>
          <w:szCs w:val="24"/>
          <w:lang w:val="en-US" w:eastAsia="el-GR"/>
        </w:rPr>
        <w:t>R</w:t>
      </w:r>
      <w:r w:rsidRPr="00413A4A">
        <w:rPr>
          <w:rFonts w:eastAsia="Times New Roman" w:cstheme="minorHAnsi"/>
          <w:color w:val="000000"/>
          <w:sz w:val="24"/>
          <w:szCs w:val="24"/>
          <w:lang w:eastAsia="el-GR"/>
        </w:rPr>
        <w:t>ō</w:t>
      </w:r>
      <w:r w:rsidRPr="00413A4A">
        <w:rPr>
          <w:rFonts w:eastAsia="Times New Roman" w:cstheme="minorHAnsi"/>
          <w:color w:val="000000"/>
          <w:sz w:val="24"/>
          <w:szCs w:val="24"/>
          <w:lang w:val="en-US" w:eastAsia="el-GR"/>
        </w:rPr>
        <w:t>mulus</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moenia</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Martia</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condet</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Romanosque</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de</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suo</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nomine</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appell</w:t>
      </w:r>
      <w:r w:rsidRPr="00413A4A">
        <w:rPr>
          <w:rFonts w:eastAsia="Times New Roman" w:cstheme="minorHAnsi"/>
          <w:color w:val="000000"/>
          <w:sz w:val="24"/>
          <w:szCs w:val="24"/>
          <w:lang w:eastAsia="el-GR"/>
        </w:rPr>
        <w:t>ā</w:t>
      </w:r>
      <w:r w:rsidRPr="00413A4A">
        <w:rPr>
          <w:rFonts w:eastAsia="Times New Roman" w:cstheme="minorHAnsi"/>
          <w:color w:val="000000"/>
          <w:sz w:val="24"/>
          <w:szCs w:val="24"/>
          <w:lang w:val="en-US" w:eastAsia="el-GR"/>
        </w:rPr>
        <w:t>bit</w:t>
      </w:r>
      <w:r w:rsidRPr="00413A4A">
        <w:rPr>
          <w:rFonts w:eastAsia="Times New Roman" w:cstheme="minorHAnsi"/>
          <w:color w:val="000000"/>
          <w:sz w:val="24"/>
          <w:szCs w:val="24"/>
          <w:lang w:eastAsia="el-GR"/>
        </w:rPr>
        <w:t>» και «</w:t>
      </w:r>
      <w:r w:rsidRPr="00413A4A">
        <w:rPr>
          <w:rFonts w:eastAsia="Times New Roman" w:cstheme="minorHAnsi"/>
          <w:color w:val="000000"/>
          <w:sz w:val="24"/>
          <w:szCs w:val="24"/>
          <w:lang w:val="en-US" w:eastAsia="el-GR"/>
        </w:rPr>
        <w:t>In</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agro</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Falerno</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Hannibal</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ex</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insidiis</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Fabii</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Maximi</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se</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exped</w:t>
      </w:r>
      <w:r w:rsidRPr="00413A4A">
        <w:rPr>
          <w:rFonts w:eastAsia="Times New Roman" w:cstheme="minorHAnsi"/>
          <w:color w:val="000000"/>
          <w:sz w:val="24"/>
          <w:szCs w:val="24"/>
          <w:lang w:eastAsia="el-GR"/>
        </w:rPr>
        <w:t>ī</w:t>
      </w:r>
      <w:r w:rsidRPr="00413A4A">
        <w:rPr>
          <w:rFonts w:eastAsia="Times New Roman" w:cstheme="minorHAnsi"/>
          <w:color w:val="000000"/>
          <w:sz w:val="24"/>
          <w:szCs w:val="24"/>
          <w:lang w:val="en-US" w:eastAsia="el-GR"/>
        </w:rPr>
        <w:t>vit</w:t>
      </w:r>
      <w:r w:rsidRPr="00413A4A">
        <w:rPr>
          <w:rFonts w:eastAsia="Times New Roman" w:cstheme="minorHAnsi"/>
          <w:color w:val="000000"/>
          <w:sz w:val="24"/>
          <w:szCs w:val="24"/>
          <w:lang w:eastAsia="el-GR"/>
        </w:rPr>
        <w:t xml:space="preserve">»: στις παραπάνω φράσεις να αντικαταστήσετε τις αντωνυμίες </w:t>
      </w:r>
      <w:r w:rsidRPr="00413A4A">
        <w:rPr>
          <w:rFonts w:eastAsia="Times New Roman" w:cstheme="minorHAnsi"/>
          <w:color w:val="000000"/>
          <w:sz w:val="24"/>
          <w:szCs w:val="24"/>
          <w:lang w:val="en-US" w:eastAsia="el-GR"/>
        </w:rPr>
        <w:t>suo</w:t>
      </w:r>
      <w:r w:rsidRPr="00413A4A">
        <w:rPr>
          <w:rFonts w:eastAsia="Times New Roman" w:cstheme="minorHAnsi"/>
          <w:color w:val="000000"/>
          <w:sz w:val="24"/>
          <w:szCs w:val="24"/>
          <w:lang w:eastAsia="el-GR"/>
        </w:rPr>
        <w:t xml:space="preserve"> και </w:t>
      </w:r>
      <w:r w:rsidRPr="00413A4A">
        <w:rPr>
          <w:rFonts w:eastAsia="Times New Roman" w:cstheme="minorHAnsi"/>
          <w:color w:val="000000"/>
          <w:sz w:val="24"/>
          <w:szCs w:val="24"/>
          <w:lang w:val="en-US" w:eastAsia="el-GR"/>
        </w:rPr>
        <w:t>se</w:t>
      </w:r>
      <w:r w:rsidRPr="00413A4A">
        <w:rPr>
          <w:rFonts w:eastAsia="Times New Roman" w:cstheme="minorHAnsi"/>
          <w:color w:val="000000"/>
          <w:sz w:val="24"/>
          <w:szCs w:val="24"/>
          <w:lang w:eastAsia="el-GR"/>
        </w:rPr>
        <w:t xml:space="preserve"> με την κατάλληλη πτώση της αντωνυμίας </w:t>
      </w:r>
      <w:r w:rsidRPr="00413A4A">
        <w:rPr>
          <w:rFonts w:eastAsia="Times New Roman" w:cstheme="minorHAnsi"/>
          <w:color w:val="000000"/>
          <w:sz w:val="24"/>
          <w:szCs w:val="24"/>
          <w:lang w:val="en-US" w:eastAsia="el-GR"/>
        </w:rPr>
        <w:t>is</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ea</w:t>
      </w: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val="en-US" w:eastAsia="el-GR"/>
        </w:rPr>
        <w:t>id</w:t>
      </w:r>
      <w:r w:rsidRPr="00413A4A">
        <w:rPr>
          <w:rFonts w:eastAsia="Times New Roman" w:cstheme="minorHAnsi"/>
          <w:color w:val="000000"/>
          <w:sz w:val="24"/>
          <w:szCs w:val="24"/>
          <w:lang w:eastAsia="el-GR"/>
        </w:rPr>
        <w:t xml:space="preserve"> (μονάδες 6) και να εντοπίσετε τη νοηματική διαφορά που προκύπτει (μονάδες 4).  </w:t>
      </w:r>
    </w:p>
    <w:p w:rsidR="009A0F0E" w:rsidRPr="00413A4A" w:rsidRDefault="009A0F0E" w:rsidP="00413A4A">
      <w:pPr>
        <w:spacing w:after="0" w:line="240" w:lineRule="auto"/>
        <w:jc w:val="right"/>
        <w:rPr>
          <w:rFonts w:eastAsia="Times New Roman" w:cstheme="minorHAnsi"/>
          <w:b/>
          <w:bCs/>
          <w:color w:val="000000" w:themeColor="text1"/>
          <w:sz w:val="24"/>
          <w:szCs w:val="24"/>
          <w:lang w:eastAsia="el-GR"/>
        </w:rPr>
      </w:pPr>
      <w:r w:rsidRPr="00413A4A">
        <w:rPr>
          <w:rFonts w:eastAsia="Times New Roman" w:cstheme="minorHAnsi"/>
          <w:color w:val="000000"/>
          <w:sz w:val="24"/>
          <w:szCs w:val="24"/>
          <w:lang w:eastAsia="el-GR"/>
        </w:rPr>
        <w:t xml:space="preserve">      </w:t>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sz w:val="24"/>
          <w:szCs w:val="24"/>
          <w:lang w:eastAsia="el-GR"/>
        </w:rPr>
        <w:tab/>
      </w:r>
      <w:r w:rsidRPr="00413A4A">
        <w:rPr>
          <w:rFonts w:eastAsia="Times New Roman" w:cstheme="minorHAnsi"/>
          <w:color w:val="000000" w:themeColor="text1"/>
          <w:sz w:val="24"/>
          <w:szCs w:val="24"/>
          <w:lang w:eastAsia="el-GR"/>
        </w:rPr>
        <w:t xml:space="preserve">  (μονάδες 10)</w:t>
      </w:r>
      <w:r w:rsidRPr="00413A4A">
        <w:rPr>
          <w:rFonts w:eastAsia="Times New Roman" w:cstheme="minorHAnsi"/>
          <w:color w:val="000000" w:themeColor="text1"/>
          <w:sz w:val="24"/>
          <w:szCs w:val="24"/>
          <w:lang w:eastAsia="el-GR"/>
        </w:rPr>
        <w:tab/>
      </w:r>
      <w:r w:rsidRPr="00413A4A">
        <w:rPr>
          <w:rFonts w:eastAsia="Times New Roman" w:cstheme="minorHAnsi"/>
          <w:color w:val="000000" w:themeColor="text1"/>
          <w:sz w:val="24"/>
          <w:szCs w:val="24"/>
          <w:lang w:eastAsia="el-GR"/>
        </w:rPr>
        <w:tab/>
      </w:r>
      <w:r w:rsidRPr="00413A4A">
        <w:rPr>
          <w:rFonts w:eastAsia="Times New Roman" w:cstheme="minorHAnsi"/>
          <w:color w:val="000000" w:themeColor="text1"/>
          <w:sz w:val="24"/>
          <w:szCs w:val="24"/>
          <w:lang w:eastAsia="el-GR"/>
        </w:rPr>
        <w:tab/>
      </w:r>
      <w:r w:rsidRPr="00413A4A">
        <w:rPr>
          <w:rFonts w:eastAsia="Times New Roman" w:cstheme="minorHAnsi"/>
          <w:color w:val="000000" w:themeColor="text1"/>
          <w:sz w:val="24"/>
          <w:szCs w:val="24"/>
          <w:lang w:eastAsia="el-GR"/>
        </w:rPr>
        <w:tab/>
      </w:r>
      <w:r w:rsidRPr="00413A4A">
        <w:rPr>
          <w:rFonts w:eastAsia="Times New Roman" w:cstheme="minorHAnsi"/>
          <w:color w:val="000000" w:themeColor="text1"/>
          <w:sz w:val="24"/>
          <w:szCs w:val="24"/>
          <w:lang w:eastAsia="el-GR"/>
        </w:rPr>
        <w:tab/>
      </w:r>
      <w:r w:rsidRPr="00413A4A">
        <w:rPr>
          <w:rFonts w:eastAsia="Times New Roman" w:cstheme="minorHAnsi"/>
          <w:color w:val="000000" w:themeColor="text1"/>
          <w:sz w:val="24"/>
          <w:szCs w:val="24"/>
          <w:lang w:eastAsia="el-GR"/>
        </w:rPr>
        <w:tab/>
      </w:r>
      <w:r w:rsidRPr="00413A4A">
        <w:rPr>
          <w:rFonts w:eastAsia="Times New Roman" w:cstheme="minorHAnsi"/>
          <w:color w:val="000000" w:themeColor="text1"/>
          <w:sz w:val="24"/>
          <w:szCs w:val="24"/>
          <w:lang w:eastAsia="el-GR"/>
        </w:rPr>
        <w:tab/>
      </w:r>
      <w:r w:rsidRPr="00413A4A">
        <w:rPr>
          <w:rFonts w:eastAsia="Times New Roman" w:cstheme="minorHAnsi"/>
          <w:color w:val="000000" w:themeColor="text1"/>
          <w:sz w:val="24"/>
          <w:szCs w:val="24"/>
          <w:lang w:eastAsia="el-GR"/>
        </w:rPr>
        <w:tab/>
      </w:r>
      <w:r w:rsidRPr="00413A4A">
        <w:rPr>
          <w:rFonts w:eastAsia="Times New Roman" w:cstheme="minorHAnsi"/>
          <w:color w:val="000000" w:themeColor="text1"/>
          <w:sz w:val="24"/>
          <w:szCs w:val="24"/>
          <w:lang w:eastAsia="el-GR"/>
        </w:rPr>
        <w:tab/>
      </w:r>
      <w:r w:rsidRPr="00413A4A">
        <w:rPr>
          <w:rFonts w:eastAsia="Times New Roman" w:cstheme="minorHAnsi"/>
          <w:b/>
          <w:bCs/>
          <w:color w:val="000000" w:themeColor="text1"/>
          <w:sz w:val="24"/>
          <w:szCs w:val="24"/>
          <w:lang w:eastAsia="el-GR"/>
        </w:rPr>
        <w:t>Μονάδες 20</w:t>
      </w:r>
    </w:p>
    <w:p w:rsidR="008A1EBA" w:rsidRPr="00413A4A" w:rsidRDefault="008A1EBA" w:rsidP="00413A4A">
      <w:pPr>
        <w:spacing w:after="0" w:line="240" w:lineRule="auto"/>
        <w:jc w:val="both"/>
        <w:rPr>
          <w:rFonts w:eastAsia="Times New Roman" w:cstheme="minorHAnsi"/>
          <w:b/>
          <w:bCs/>
          <w:color w:val="000000" w:themeColor="text1"/>
          <w:sz w:val="24"/>
          <w:szCs w:val="24"/>
          <w:lang w:val="en-US" w:eastAsia="el-GR"/>
        </w:rPr>
      </w:pPr>
      <w:r w:rsidRPr="00413A4A">
        <w:rPr>
          <w:rFonts w:eastAsia="Times New Roman" w:cstheme="minorHAnsi"/>
          <w:b/>
          <w:bCs/>
          <w:color w:val="000000" w:themeColor="text1"/>
          <w:sz w:val="24"/>
          <w:szCs w:val="24"/>
          <w:lang w:val="en-US" w:eastAsia="el-GR"/>
        </w:rPr>
        <w:t>15991</w:t>
      </w:r>
    </w:p>
    <w:p w:rsidR="008A1EBA" w:rsidRPr="00413A4A" w:rsidRDefault="008A1EBA"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ΜΑΘΗΜΑ</w:t>
      </w:r>
      <w:r w:rsidRPr="00413A4A">
        <w:rPr>
          <w:rFonts w:eastAsia="Times New Roman" w:cstheme="minorHAnsi"/>
          <w:b/>
          <w:bCs/>
          <w:sz w:val="24"/>
          <w:szCs w:val="24"/>
          <w:lang w:val="en-US" w:eastAsia="el-GR"/>
        </w:rPr>
        <w:t xml:space="preserve"> </w:t>
      </w:r>
      <w:r w:rsidRPr="00413A4A">
        <w:rPr>
          <w:rFonts w:eastAsia="Times New Roman" w:cstheme="minorHAnsi"/>
          <w:b/>
          <w:bCs/>
          <w:sz w:val="24"/>
          <w:szCs w:val="24"/>
          <w:lang w:eastAsia="el-GR"/>
        </w:rPr>
        <w:t>ΧΙ</w:t>
      </w:r>
    </w:p>
    <w:p w:rsidR="008A1EBA" w:rsidRPr="00413A4A" w:rsidRDefault="008A1EBA"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ΚΕΙΜΕΝΟ</w:t>
      </w:r>
      <w:r w:rsidRPr="00413A4A">
        <w:rPr>
          <w:rFonts w:eastAsia="Times New Roman" w:cstheme="minorHAnsi"/>
          <w:sz w:val="24"/>
          <w:szCs w:val="24"/>
          <w:lang w:val="en-US" w:eastAsia="el-GR"/>
        </w:rPr>
        <w:br/>
        <w:t xml:space="preserve">Hannibal, dux Carthaginiensis, VI et XX annos natus, omnes gentes Hispaniae bello superāvit et Saguntum vi expugnāvit. Postea Alpes, quae Italiam ab Galliā seiungunt, cum elephantis transiit. Ubi in Italiā fuit, apud Ticīnum, Trebiam, Trasumēnum </w:t>
      </w:r>
      <w:proofErr w:type="gramStart"/>
      <w:r w:rsidRPr="00413A4A">
        <w:rPr>
          <w:rFonts w:eastAsia="Times New Roman" w:cstheme="minorHAnsi"/>
          <w:sz w:val="24"/>
          <w:szCs w:val="24"/>
          <w:lang w:val="en-US" w:eastAsia="el-GR"/>
        </w:rPr>
        <w:t>et</w:t>
      </w:r>
      <w:proofErr w:type="gramEnd"/>
      <w:r w:rsidRPr="00413A4A">
        <w:rPr>
          <w:rFonts w:eastAsia="Times New Roman" w:cstheme="minorHAnsi"/>
          <w:sz w:val="24"/>
          <w:szCs w:val="24"/>
          <w:lang w:val="en-US" w:eastAsia="el-GR"/>
        </w:rPr>
        <w:t xml:space="preserve"> Cannas copias Rōmanōrum profligāvit et delēvit. </w:t>
      </w:r>
      <w:proofErr w:type="gramStart"/>
      <w:r w:rsidRPr="00413A4A">
        <w:rPr>
          <w:rFonts w:eastAsia="Times New Roman" w:cstheme="minorHAnsi"/>
          <w:sz w:val="24"/>
          <w:szCs w:val="24"/>
          <w:lang w:val="en-US" w:eastAsia="el-GR"/>
        </w:rPr>
        <w:t>Populus Rōmānus cladem Cannensem pavidus audīvit.</w:t>
      </w:r>
      <w:proofErr w:type="gramEnd"/>
      <w:r w:rsidRPr="00413A4A">
        <w:rPr>
          <w:rFonts w:eastAsia="Times New Roman" w:cstheme="minorHAnsi"/>
          <w:sz w:val="24"/>
          <w:szCs w:val="24"/>
          <w:lang w:val="en-US" w:eastAsia="el-GR"/>
        </w:rPr>
        <w:t xml:space="preserve"> </w:t>
      </w:r>
      <w:proofErr w:type="gramStart"/>
      <w:r w:rsidRPr="00413A4A">
        <w:rPr>
          <w:rFonts w:eastAsia="Times New Roman" w:cstheme="minorHAnsi"/>
          <w:sz w:val="24"/>
          <w:szCs w:val="24"/>
          <w:lang w:val="en-US" w:eastAsia="el-GR"/>
        </w:rPr>
        <w:t xml:space="preserve">In agro Falerno Hannibal ex insidiis Fabii Maximi se </w:t>
      </w:r>
      <w:r w:rsidRPr="00413A4A">
        <w:rPr>
          <w:rFonts w:eastAsia="Times New Roman" w:cstheme="minorHAnsi"/>
          <w:sz w:val="24"/>
          <w:szCs w:val="24"/>
          <w:lang w:val="en-US" w:eastAsia="el-GR"/>
        </w:rPr>
        <w:lastRenderedPageBreak/>
        <w:t>expedīvit.</w:t>
      </w:r>
      <w:proofErr w:type="gramEnd"/>
      <w:r w:rsidRPr="00413A4A">
        <w:rPr>
          <w:rFonts w:eastAsia="Times New Roman" w:cstheme="minorHAnsi"/>
          <w:sz w:val="24"/>
          <w:szCs w:val="24"/>
          <w:lang w:val="en-US" w:eastAsia="el-GR"/>
        </w:rPr>
        <w:t xml:space="preserve"> </w:t>
      </w:r>
      <w:proofErr w:type="gramStart"/>
      <w:r w:rsidRPr="00413A4A">
        <w:rPr>
          <w:rFonts w:eastAsia="Times New Roman" w:cstheme="minorHAnsi"/>
          <w:sz w:val="24"/>
          <w:szCs w:val="24"/>
          <w:lang w:val="en-US" w:eastAsia="el-GR"/>
        </w:rPr>
        <w:t>Postquam XIV annos in Italiā complēvit, Carthaginienses eum in Africam revocavērunt.</w:t>
      </w:r>
      <w:proofErr w:type="gramEnd"/>
      <w:r w:rsidRPr="00413A4A">
        <w:rPr>
          <w:rFonts w:eastAsia="Times New Roman" w:cstheme="minorHAnsi"/>
          <w:sz w:val="24"/>
          <w:szCs w:val="24"/>
          <w:lang w:val="en-US" w:eastAsia="el-GR"/>
        </w:rPr>
        <w:t xml:space="preserve"> </w:t>
      </w:r>
      <w:proofErr w:type="gramStart"/>
      <w:r w:rsidRPr="00413A4A">
        <w:rPr>
          <w:rFonts w:eastAsia="Times New Roman" w:cstheme="minorHAnsi"/>
          <w:sz w:val="24"/>
          <w:szCs w:val="24"/>
          <w:lang w:val="en-US" w:eastAsia="el-GR"/>
        </w:rPr>
        <w:t>Ibi Hannibal bellum cum Rōmānis componere frustra cupīvit.</w:t>
      </w:r>
      <w:proofErr w:type="gramEnd"/>
    </w:p>
    <w:p w:rsidR="008A1EBA" w:rsidRPr="00413A4A" w:rsidRDefault="008A1EBA" w:rsidP="00413A4A">
      <w:pPr>
        <w:spacing w:after="0" w:line="240" w:lineRule="auto"/>
        <w:rPr>
          <w:rFonts w:eastAsia="Times New Roman" w:cstheme="minorHAnsi"/>
          <w:sz w:val="24"/>
          <w:szCs w:val="24"/>
          <w:lang w:val="en-US" w:eastAsia="el-GR"/>
        </w:rPr>
      </w:pPr>
      <w:r w:rsidRPr="00413A4A">
        <w:rPr>
          <w:rFonts w:eastAsia="Times New Roman" w:cstheme="minorHAnsi"/>
          <w:b/>
          <w:bCs/>
          <w:sz w:val="24"/>
          <w:szCs w:val="24"/>
          <w:lang w:eastAsia="el-GR"/>
        </w:rPr>
        <w:t>ΠΑΡΑΤΗΡΗΣΕΙΣ</w:t>
      </w:r>
      <w:r w:rsidRPr="00413A4A">
        <w:rPr>
          <w:rFonts w:eastAsia="Times New Roman" w:cstheme="minorHAnsi"/>
          <w:sz w:val="24"/>
          <w:szCs w:val="24"/>
          <w:lang w:val="en-US" w:eastAsia="el-GR"/>
        </w:rPr>
        <w:br/>
      </w:r>
      <w:r w:rsidRPr="00413A4A">
        <w:rPr>
          <w:rFonts w:eastAsia="Times New Roman" w:cstheme="minorHAnsi"/>
          <w:b/>
          <w:bCs/>
          <w:sz w:val="24"/>
          <w:szCs w:val="24"/>
          <w:lang w:eastAsia="el-GR"/>
        </w:rPr>
        <w:t>Α</w:t>
      </w:r>
      <w:r w:rsidRPr="00413A4A">
        <w:rPr>
          <w:rFonts w:eastAsia="Times New Roman" w:cstheme="minorHAnsi"/>
          <w:b/>
          <w:bCs/>
          <w:sz w:val="24"/>
          <w:szCs w:val="24"/>
          <w:lang w:val="en-US" w:eastAsia="el-GR"/>
        </w:rPr>
        <w:t>.</w:t>
      </w:r>
      <w:r w:rsidRPr="00413A4A">
        <w:rPr>
          <w:rFonts w:eastAsia="Times New Roman" w:cstheme="minorHAnsi"/>
          <w:sz w:val="24"/>
          <w:szCs w:val="24"/>
          <w:lang w:val="en-US" w:eastAsia="el-GR"/>
        </w:rPr>
        <w:t> </w:t>
      </w:r>
      <w:r w:rsidRPr="00413A4A">
        <w:rPr>
          <w:rFonts w:eastAsia="Times New Roman" w:cstheme="minorHAnsi"/>
          <w:sz w:val="24"/>
          <w:szCs w:val="24"/>
          <w:lang w:eastAsia="el-GR"/>
        </w:rPr>
        <w:t>Να</w:t>
      </w:r>
      <w:r w:rsidRPr="00413A4A">
        <w:rPr>
          <w:rFonts w:eastAsia="Times New Roman" w:cstheme="minorHAnsi"/>
          <w:sz w:val="24"/>
          <w:szCs w:val="24"/>
          <w:lang w:val="en-US" w:eastAsia="el-GR"/>
        </w:rPr>
        <w:t xml:space="preserve"> </w:t>
      </w:r>
      <w:r w:rsidRPr="00413A4A">
        <w:rPr>
          <w:rFonts w:eastAsia="Times New Roman" w:cstheme="minorHAnsi"/>
          <w:sz w:val="24"/>
          <w:szCs w:val="24"/>
          <w:lang w:eastAsia="el-GR"/>
        </w:rPr>
        <w:t>μεταφράσετε</w:t>
      </w:r>
      <w:r w:rsidRPr="00413A4A">
        <w:rPr>
          <w:rFonts w:eastAsia="Times New Roman" w:cstheme="minorHAnsi"/>
          <w:sz w:val="24"/>
          <w:szCs w:val="24"/>
          <w:lang w:val="en-US" w:eastAsia="el-GR"/>
        </w:rPr>
        <w:t xml:space="preserve"> </w:t>
      </w:r>
      <w:r w:rsidRPr="00413A4A">
        <w:rPr>
          <w:rFonts w:eastAsia="Times New Roman" w:cstheme="minorHAnsi"/>
          <w:sz w:val="24"/>
          <w:szCs w:val="24"/>
          <w:lang w:eastAsia="el-GR"/>
        </w:rPr>
        <w:t>στη</w:t>
      </w:r>
      <w:r w:rsidRPr="00413A4A">
        <w:rPr>
          <w:rFonts w:eastAsia="Times New Roman" w:cstheme="minorHAnsi"/>
          <w:sz w:val="24"/>
          <w:szCs w:val="24"/>
          <w:lang w:val="en-US" w:eastAsia="el-GR"/>
        </w:rPr>
        <w:t xml:space="preserve"> </w:t>
      </w:r>
      <w:r w:rsidRPr="00413A4A">
        <w:rPr>
          <w:rFonts w:eastAsia="Times New Roman" w:cstheme="minorHAnsi"/>
          <w:sz w:val="24"/>
          <w:szCs w:val="24"/>
          <w:lang w:eastAsia="el-GR"/>
        </w:rPr>
        <w:t>Νέα</w:t>
      </w:r>
      <w:r w:rsidRPr="00413A4A">
        <w:rPr>
          <w:rFonts w:eastAsia="Times New Roman" w:cstheme="minorHAnsi"/>
          <w:sz w:val="24"/>
          <w:szCs w:val="24"/>
          <w:lang w:val="en-US" w:eastAsia="el-GR"/>
        </w:rPr>
        <w:t xml:space="preserve"> </w:t>
      </w:r>
      <w:r w:rsidRPr="00413A4A">
        <w:rPr>
          <w:rFonts w:eastAsia="Times New Roman" w:cstheme="minorHAnsi"/>
          <w:sz w:val="24"/>
          <w:szCs w:val="24"/>
          <w:lang w:eastAsia="el-GR"/>
        </w:rPr>
        <w:t>Ελληνική</w:t>
      </w:r>
      <w:r w:rsidRPr="00413A4A">
        <w:rPr>
          <w:rFonts w:eastAsia="Times New Roman" w:cstheme="minorHAnsi"/>
          <w:sz w:val="24"/>
          <w:szCs w:val="24"/>
          <w:lang w:val="en-US" w:eastAsia="el-GR"/>
        </w:rPr>
        <w:t xml:space="preserve"> </w:t>
      </w:r>
      <w:r w:rsidRPr="00413A4A">
        <w:rPr>
          <w:rFonts w:eastAsia="Times New Roman" w:cstheme="minorHAnsi"/>
          <w:sz w:val="24"/>
          <w:szCs w:val="24"/>
          <w:lang w:eastAsia="el-GR"/>
        </w:rPr>
        <w:t>το</w:t>
      </w:r>
      <w:r w:rsidRPr="00413A4A">
        <w:rPr>
          <w:rFonts w:eastAsia="Times New Roman" w:cstheme="minorHAnsi"/>
          <w:sz w:val="24"/>
          <w:szCs w:val="24"/>
          <w:lang w:val="en-US" w:eastAsia="el-GR"/>
        </w:rPr>
        <w:t xml:space="preserve"> </w:t>
      </w:r>
      <w:r w:rsidRPr="00413A4A">
        <w:rPr>
          <w:rFonts w:eastAsia="Times New Roman" w:cstheme="minorHAnsi"/>
          <w:sz w:val="24"/>
          <w:szCs w:val="24"/>
          <w:lang w:eastAsia="el-GR"/>
        </w:rPr>
        <w:t>απόσπασμα</w:t>
      </w:r>
      <w:r w:rsidRPr="00413A4A">
        <w:rPr>
          <w:rFonts w:eastAsia="Times New Roman" w:cstheme="minorHAnsi"/>
          <w:sz w:val="24"/>
          <w:szCs w:val="24"/>
          <w:lang w:val="en-US" w:eastAsia="el-GR"/>
        </w:rPr>
        <w:t>.</w:t>
      </w:r>
    </w:p>
    <w:p w:rsidR="008A1EBA" w:rsidRPr="00413A4A" w:rsidRDefault="008A1EB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Μονάδες 20</w:t>
      </w:r>
    </w:p>
    <w:p w:rsidR="008A1EBA" w:rsidRPr="00413A4A" w:rsidRDefault="008A1EB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Β.2.</w:t>
      </w:r>
      <w:r w:rsidRPr="00413A4A">
        <w:rPr>
          <w:rFonts w:eastAsia="Times New Roman" w:cstheme="minorHAnsi"/>
          <w:sz w:val="24"/>
          <w:szCs w:val="24"/>
          <w:lang w:eastAsia="el-GR"/>
        </w:rPr>
        <w:t> Να επιλέξετε με ποια ελληνική λέξη της στήλης Β΄ έχουν ετυμολογική συγγένεια οι λατινικές λέξεις της στήλης Α’.</w:t>
      </w:r>
    </w:p>
    <w:tbl>
      <w:tblPr>
        <w:tblW w:w="3885" w:type="dxa"/>
        <w:jc w:val="center"/>
        <w:tblCellMar>
          <w:top w:w="15" w:type="dxa"/>
          <w:left w:w="15" w:type="dxa"/>
          <w:bottom w:w="15" w:type="dxa"/>
          <w:right w:w="15" w:type="dxa"/>
        </w:tblCellMar>
        <w:tblLook w:val="04A0"/>
      </w:tblPr>
      <w:tblGrid>
        <w:gridCol w:w="1617"/>
        <w:gridCol w:w="2268"/>
      </w:tblGrid>
      <w:tr w:rsidR="008A1EBA" w:rsidRPr="00413A4A" w:rsidTr="00413A4A">
        <w:trPr>
          <w:tblHeader/>
          <w:jc w:val="center"/>
        </w:trPr>
        <w:tc>
          <w:tcPr>
            <w:tcW w:w="1617" w:type="dxa"/>
            <w:tcBorders>
              <w:top w:val="single" w:sz="2" w:space="0" w:color="auto"/>
              <w:left w:val="single" w:sz="24" w:space="0" w:color="auto"/>
              <w:right w:val="single" w:sz="24" w:space="0" w:color="auto"/>
            </w:tcBorders>
            <w:vAlign w:val="center"/>
            <w:hideMark/>
          </w:tcPr>
          <w:p w:rsidR="008A1EBA" w:rsidRPr="00413A4A" w:rsidRDefault="008A1EBA"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ΣΤΗΛΗ Α’</w:t>
            </w:r>
          </w:p>
        </w:tc>
        <w:tc>
          <w:tcPr>
            <w:tcW w:w="2268" w:type="dxa"/>
            <w:tcBorders>
              <w:top w:val="single" w:sz="2" w:space="0" w:color="auto"/>
              <w:left w:val="single" w:sz="24" w:space="0" w:color="auto"/>
              <w:right w:val="single" w:sz="24" w:space="0" w:color="auto"/>
            </w:tcBorders>
            <w:vAlign w:val="center"/>
            <w:hideMark/>
          </w:tcPr>
          <w:p w:rsidR="008A1EBA" w:rsidRPr="00413A4A" w:rsidRDefault="008A1EBA"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ΣΤΗΛΗ Β’</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dux</w:t>
            </w: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δουλοπάροικος</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δουκάτο</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δήλωση</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expugnāvit</w:t>
            </w: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πυγμαχία</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πύρινος</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πηγή</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agro</w:t>
            </w: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αγόρευση</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αγροτεμάχιο</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αγραμματοσύνη</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expedīvit</w:t>
            </w: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εμβάζω</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εγκαλώ</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εμποδίζω</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complēvit</w:t>
            </w: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εκπλήρωση</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εκκαθάριση</w:t>
            </w:r>
          </w:p>
        </w:tc>
      </w:tr>
      <w:tr w:rsidR="008A1EBA" w:rsidRPr="00413A4A" w:rsidTr="00413A4A">
        <w:trPr>
          <w:jc w:val="center"/>
        </w:trPr>
        <w:tc>
          <w:tcPr>
            <w:tcW w:w="1617"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2268"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εγγενής</w:t>
            </w:r>
          </w:p>
        </w:tc>
      </w:tr>
    </w:tbl>
    <w:p w:rsidR="008A1EBA" w:rsidRPr="00413A4A" w:rsidRDefault="008A1EB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Μονάδες 10</w:t>
      </w:r>
    </w:p>
    <w:p w:rsidR="008A1EBA" w:rsidRPr="00413A4A" w:rsidRDefault="008A1EB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Β.6.</w:t>
      </w:r>
      <w:r w:rsidRPr="00413A4A">
        <w:rPr>
          <w:rFonts w:eastAsia="Times New Roman" w:cstheme="minorHAnsi"/>
          <w:sz w:val="24"/>
          <w:szCs w:val="24"/>
          <w:lang w:eastAsia="el-GR"/>
        </w:rPr>
        <w:br/>
      </w:r>
      <w:r w:rsidRPr="00413A4A">
        <w:rPr>
          <w:rFonts w:eastAsia="Times New Roman" w:cstheme="minorHAnsi"/>
          <w:b/>
          <w:bCs/>
          <w:sz w:val="24"/>
          <w:szCs w:val="24"/>
          <w:lang w:eastAsia="el-GR"/>
        </w:rPr>
        <w:t>α)</w:t>
      </w:r>
      <w:r w:rsidRPr="00413A4A">
        <w:rPr>
          <w:rFonts w:eastAsia="Times New Roman" w:cstheme="minorHAnsi"/>
          <w:sz w:val="24"/>
          <w:szCs w:val="24"/>
          <w:lang w:eastAsia="el-GR"/>
        </w:rPr>
        <w:t> Να επιλέξετε για τις λατινικές λέξεις της στήλης Α΄ τη σωστή συντακτική λειτουργία από αυτές που προτείνονται στη στήλη Β΄, δηλώνοντας και τη λέξη από την οποία εξαρτώνται.</w:t>
      </w:r>
    </w:p>
    <w:tbl>
      <w:tblPr>
        <w:tblW w:w="8277" w:type="dxa"/>
        <w:jc w:val="center"/>
        <w:tblCellMar>
          <w:top w:w="15" w:type="dxa"/>
          <w:left w:w="15" w:type="dxa"/>
          <w:bottom w:w="15" w:type="dxa"/>
          <w:right w:w="15" w:type="dxa"/>
        </w:tblCellMar>
        <w:tblLook w:val="04A0"/>
      </w:tblPr>
      <w:tblGrid>
        <w:gridCol w:w="2106"/>
        <w:gridCol w:w="6171"/>
      </w:tblGrid>
      <w:tr w:rsidR="008A1EBA" w:rsidRPr="00413A4A" w:rsidTr="00413A4A">
        <w:trPr>
          <w:tblHeader/>
          <w:jc w:val="center"/>
        </w:trPr>
        <w:tc>
          <w:tcPr>
            <w:tcW w:w="0" w:type="auto"/>
            <w:tcBorders>
              <w:top w:val="single" w:sz="2" w:space="0" w:color="auto"/>
              <w:left w:val="single" w:sz="24" w:space="0" w:color="auto"/>
              <w:right w:val="single" w:sz="24" w:space="0" w:color="auto"/>
            </w:tcBorders>
            <w:vAlign w:val="center"/>
            <w:hideMark/>
          </w:tcPr>
          <w:p w:rsidR="008A1EBA" w:rsidRPr="00413A4A" w:rsidRDefault="008A1EBA"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ΣΤΗΛΗ Α’</w:t>
            </w:r>
          </w:p>
        </w:tc>
        <w:tc>
          <w:tcPr>
            <w:tcW w:w="6171" w:type="dxa"/>
            <w:tcBorders>
              <w:top w:val="single" w:sz="2" w:space="0" w:color="auto"/>
              <w:left w:val="single" w:sz="24" w:space="0" w:color="auto"/>
              <w:right w:val="single" w:sz="24" w:space="0" w:color="auto"/>
            </w:tcBorders>
            <w:vAlign w:val="center"/>
            <w:hideMark/>
          </w:tcPr>
          <w:p w:rsidR="008A1EBA" w:rsidRPr="00413A4A" w:rsidRDefault="008A1EBA" w:rsidP="00413A4A">
            <w:pPr>
              <w:spacing w:after="0" w:line="240" w:lineRule="auto"/>
              <w:jc w:val="center"/>
              <w:rPr>
                <w:rFonts w:eastAsia="Times New Roman" w:cstheme="minorHAnsi"/>
                <w:b/>
                <w:bCs/>
                <w:color w:val="1E2022"/>
                <w:sz w:val="24"/>
                <w:szCs w:val="24"/>
                <w:lang w:eastAsia="el-GR"/>
              </w:rPr>
            </w:pPr>
            <w:r w:rsidRPr="00413A4A">
              <w:rPr>
                <w:rFonts w:eastAsia="Times New Roman" w:cstheme="minorHAnsi"/>
                <w:b/>
                <w:bCs/>
                <w:color w:val="1E2022"/>
                <w:sz w:val="24"/>
                <w:szCs w:val="24"/>
                <w:lang w:eastAsia="el-GR"/>
              </w:rPr>
              <w:t>ΣΤΗΛΗ Β’</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dux</w:t>
            </w: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αντικείμενο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υποκείμενο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παράθεση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natus</w:t>
            </w: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επιθετική μετοχή ως επεξήγηση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επιθετική μετοχή ως παράθεση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επιθετική μετοχή ως επιθετικός προσδιορισμός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cum elephantis</w:t>
            </w: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εμπρόθετος προσδιορισμός της συνοδείας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εμπρόθετος προσδιορισμός της κοινωνίας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εμπρόθετος προσδιορισμός του τρόπου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Fabii Maximi</w:t>
            </w: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γενική αντικειμενική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γενική υποκειμενική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γενική κτητική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frustra</w:t>
            </w: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w:t>
            </w:r>
            <w:r w:rsidRPr="00413A4A">
              <w:rPr>
                <w:rFonts w:eastAsia="Times New Roman" w:cstheme="minorHAnsi"/>
                <w:color w:val="21262C"/>
                <w:sz w:val="24"/>
                <w:szCs w:val="24"/>
                <w:lang w:eastAsia="el-GR"/>
              </w:rPr>
              <w:t> επιρρηματικός προσδιορισμός του χρόνου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w:t>
            </w:r>
            <w:r w:rsidRPr="00413A4A">
              <w:rPr>
                <w:rFonts w:eastAsia="Times New Roman" w:cstheme="minorHAnsi"/>
                <w:color w:val="21262C"/>
                <w:sz w:val="24"/>
                <w:szCs w:val="24"/>
                <w:lang w:eastAsia="el-GR"/>
              </w:rPr>
              <w:t> επιρρηματικός προσδιορισμός του τρόπου στο ………</w:t>
            </w:r>
          </w:p>
        </w:tc>
      </w:tr>
      <w:tr w:rsidR="008A1EBA" w:rsidRPr="00413A4A" w:rsidTr="00413A4A">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p>
        </w:tc>
        <w:tc>
          <w:tcPr>
            <w:tcW w:w="6171" w:type="dxa"/>
            <w:tcBorders>
              <w:top w:val="single" w:sz="24" w:space="0" w:color="auto"/>
              <w:left w:val="single" w:sz="24" w:space="0" w:color="auto"/>
              <w:bottom w:val="single" w:sz="24" w:space="0" w:color="auto"/>
              <w:right w:val="single" w:sz="24" w:space="0" w:color="auto"/>
            </w:tcBorders>
            <w:vAlign w:val="center"/>
            <w:hideMark/>
          </w:tcPr>
          <w:p w:rsidR="008A1EBA" w:rsidRPr="00413A4A" w:rsidRDefault="008A1EBA" w:rsidP="00413A4A">
            <w:pPr>
              <w:spacing w:after="0" w:line="240" w:lineRule="auto"/>
              <w:rPr>
                <w:rFonts w:eastAsia="Times New Roman" w:cstheme="minorHAnsi"/>
                <w:color w:val="21262C"/>
                <w:sz w:val="24"/>
                <w:szCs w:val="24"/>
                <w:lang w:eastAsia="el-GR"/>
              </w:rPr>
            </w:pPr>
            <w:r w:rsidRPr="00413A4A">
              <w:rPr>
                <w:rFonts w:eastAsia="Times New Roman" w:cstheme="minorHAnsi"/>
                <w:b/>
                <w:bCs/>
                <w:color w:val="21262C"/>
                <w:sz w:val="24"/>
                <w:szCs w:val="24"/>
                <w:lang w:eastAsia="el-GR"/>
              </w:rPr>
              <w:t>iii.</w:t>
            </w:r>
            <w:r w:rsidRPr="00413A4A">
              <w:rPr>
                <w:rFonts w:eastAsia="Times New Roman" w:cstheme="minorHAnsi"/>
                <w:color w:val="21262C"/>
                <w:sz w:val="24"/>
                <w:szCs w:val="24"/>
                <w:lang w:eastAsia="el-GR"/>
              </w:rPr>
              <w:t> επιρρηματικός προσδιορισμός του ποσού στο ……….</w:t>
            </w:r>
          </w:p>
        </w:tc>
      </w:tr>
    </w:tbl>
    <w:p w:rsidR="008A1EBA" w:rsidRPr="00413A4A" w:rsidRDefault="008A1EB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Μονάδες 10</w:t>
      </w:r>
    </w:p>
    <w:p w:rsidR="008A1EBA" w:rsidRPr="00413A4A" w:rsidRDefault="008A1EB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β)</w:t>
      </w:r>
      <w:r w:rsidRPr="00413A4A">
        <w:rPr>
          <w:rFonts w:eastAsia="Times New Roman" w:cstheme="minorHAnsi"/>
          <w:sz w:val="24"/>
          <w:szCs w:val="24"/>
          <w:lang w:eastAsia="el-GR"/>
        </w:rPr>
        <w:t> Να εντοπίσετε στο λατινικό κείμενο δύο δευτερεύουσες επιρρηματικές χρονικές προτάσεις (μονάδες 4), να αναφέρετε τον σύνδεσμο εισαγωγής τους (μονάδα 1) και τη χρονική βαθμίδα που δηλώνει ο κάθε σύνδεσμος (μονάδες 2), τον χρόνο και την έγκλιση του ρηματικού τύπου εκφοράς τους (μονάδες 2), προσδιορίζοντας και τη χρονική σχέση που εκφράζουν (μονάδα 1).</w:t>
      </w:r>
      <w:r w:rsidRPr="00413A4A">
        <w:rPr>
          <w:rFonts w:eastAsia="Times New Roman" w:cstheme="minorHAnsi"/>
          <w:sz w:val="24"/>
          <w:szCs w:val="24"/>
          <w:lang w:eastAsia="el-GR"/>
        </w:rPr>
        <w:br/>
        <w:t>Μονάδες 10</w:t>
      </w:r>
    </w:p>
    <w:p w:rsidR="008A1EBA" w:rsidRPr="00413A4A" w:rsidRDefault="008A1EBA" w:rsidP="00413A4A">
      <w:pPr>
        <w:spacing w:after="0" w:line="240" w:lineRule="auto"/>
        <w:rPr>
          <w:rFonts w:eastAsia="Times New Roman" w:cstheme="minorHAnsi"/>
          <w:sz w:val="24"/>
          <w:szCs w:val="24"/>
          <w:lang w:eastAsia="el-GR"/>
        </w:rPr>
      </w:pPr>
      <w:r w:rsidRPr="00413A4A">
        <w:rPr>
          <w:rFonts w:eastAsia="Times New Roman" w:cstheme="minorHAnsi"/>
          <w:b/>
          <w:bCs/>
          <w:sz w:val="24"/>
          <w:szCs w:val="24"/>
          <w:lang w:eastAsia="el-GR"/>
        </w:rPr>
        <w:t>Μονάδες 20</w:t>
      </w:r>
    </w:p>
    <w:p w:rsidR="00413A4A" w:rsidRDefault="00413A4A" w:rsidP="00413A4A">
      <w:pPr>
        <w:spacing w:after="0" w:line="240" w:lineRule="auto"/>
        <w:jc w:val="both"/>
        <w:rPr>
          <w:rFonts w:eastAsia="Times New Roman" w:cstheme="minorHAnsi"/>
          <w:b/>
          <w:bCs/>
          <w:color w:val="000000" w:themeColor="text1"/>
          <w:sz w:val="24"/>
          <w:szCs w:val="24"/>
          <w:lang w:eastAsia="el-GR"/>
        </w:rPr>
      </w:pPr>
    </w:p>
    <w:p w:rsidR="008A1EBA" w:rsidRPr="00413A4A" w:rsidRDefault="000172EC" w:rsidP="00413A4A">
      <w:pPr>
        <w:spacing w:after="0" w:line="240" w:lineRule="auto"/>
        <w:jc w:val="both"/>
        <w:rPr>
          <w:rFonts w:eastAsia="Times New Roman" w:cstheme="minorHAnsi"/>
          <w:b/>
          <w:bCs/>
          <w:color w:val="000000" w:themeColor="text1"/>
          <w:sz w:val="24"/>
          <w:szCs w:val="24"/>
          <w:lang w:eastAsia="el-GR"/>
        </w:rPr>
      </w:pPr>
      <w:r w:rsidRPr="00413A4A">
        <w:rPr>
          <w:rFonts w:eastAsia="Times New Roman" w:cstheme="minorHAnsi"/>
          <w:b/>
          <w:bCs/>
          <w:color w:val="000000" w:themeColor="text1"/>
          <w:sz w:val="24"/>
          <w:szCs w:val="24"/>
          <w:lang w:eastAsia="el-GR"/>
        </w:rPr>
        <w:t>18688</w:t>
      </w:r>
    </w:p>
    <w:p w:rsidR="000172EC" w:rsidRPr="00413A4A" w:rsidRDefault="000172EC" w:rsidP="00413A4A">
      <w:pPr>
        <w:spacing w:after="0" w:line="240" w:lineRule="auto"/>
        <w:rPr>
          <w:rFonts w:cstheme="minorHAnsi"/>
          <w:b/>
          <w:bCs/>
          <w:sz w:val="24"/>
          <w:szCs w:val="24"/>
        </w:rPr>
      </w:pPr>
      <w:r w:rsidRPr="00413A4A">
        <w:rPr>
          <w:rFonts w:cstheme="minorHAnsi"/>
          <w:b/>
          <w:bCs/>
          <w:sz w:val="24"/>
          <w:szCs w:val="24"/>
        </w:rPr>
        <w:t>ΜΑΘΗΜΑ ΧΙ</w:t>
      </w:r>
      <w:r w:rsidRPr="00413A4A">
        <w:rPr>
          <w:rFonts w:cstheme="minorHAnsi"/>
          <w:b/>
          <w:bCs/>
          <w:sz w:val="24"/>
          <w:szCs w:val="24"/>
        </w:rPr>
        <w:tab/>
      </w:r>
    </w:p>
    <w:p w:rsidR="000172EC" w:rsidRPr="00413A4A" w:rsidRDefault="000172EC" w:rsidP="00413A4A">
      <w:pPr>
        <w:spacing w:after="0" w:line="240" w:lineRule="auto"/>
        <w:rPr>
          <w:rFonts w:cstheme="minorHAnsi"/>
          <w:b/>
          <w:bCs/>
          <w:sz w:val="24"/>
          <w:szCs w:val="24"/>
        </w:rPr>
      </w:pPr>
      <w:r w:rsidRPr="00413A4A">
        <w:rPr>
          <w:rFonts w:cstheme="minorHAnsi"/>
          <w:b/>
          <w:bCs/>
          <w:sz w:val="24"/>
          <w:szCs w:val="24"/>
        </w:rPr>
        <w:t>ΚΕΙΜΕΝΟ</w:t>
      </w:r>
    </w:p>
    <w:p w:rsidR="000172EC" w:rsidRPr="00413A4A" w:rsidRDefault="000172EC" w:rsidP="00413A4A">
      <w:pPr>
        <w:spacing w:after="0" w:line="240" w:lineRule="auto"/>
        <w:jc w:val="both"/>
        <w:rPr>
          <w:rFonts w:cstheme="minorHAnsi"/>
          <w:sz w:val="24"/>
          <w:szCs w:val="24"/>
          <w:lang w:val="en-US"/>
        </w:rPr>
      </w:pPr>
      <w:r w:rsidRPr="00413A4A">
        <w:rPr>
          <w:rFonts w:cstheme="minorHAnsi"/>
          <w:color w:val="000000"/>
          <w:sz w:val="24"/>
          <w:szCs w:val="24"/>
          <w:lang w:val="en-US"/>
        </w:rPr>
        <w:t xml:space="preserve">Hannibal, dux Carthaginiensis, VI </w:t>
      </w:r>
      <w:proofErr w:type="gramStart"/>
      <w:r w:rsidRPr="00413A4A">
        <w:rPr>
          <w:rFonts w:cstheme="minorHAnsi"/>
          <w:color w:val="000000"/>
          <w:sz w:val="24"/>
          <w:szCs w:val="24"/>
          <w:lang w:val="en-US"/>
        </w:rPr>
        <w:t>et</w:t>
      </w:r>
      <w:proofErr w:type="gramEnd"/>
      <w:r w:rsidRPr="00413A4A">
        <w:rPr>
          <w:rFonts w:cstheme="minorHAnsi"/>
          <w:color w:val="000000"/>
          <w:sz w:val="24"/>
          <w:szCs w:val="24"/>
          <w:lang w:val="en-US"/>
        </w:rPr>
        <w:t xml:space="preserve"> XX annos natus, omnes gentes Hispaniae bello superāvit et Saguntum vi expugnāvit. Postea Alpes, quae Italiam ab Galliā seiungunt, cum elephantis transiit. Ubi in Italiā fuit, apud Ticīnum, Trebiam, Trasumēnum </w:t>
      </w:r>
      <w:proofErr w:type="gramStart"/>
      <w:r w:rsidRPr="00413A4A">
        <w:rPr>
          <w:rFonts w:cstheme="minorHAnsi"/>
          <w:color w:val="000000"/>
          <w:sz w:val="24"/>
          <w:szCs w:val="24"/>
          <w:lang w:val="en-US"/>
        </w:rPr>
        <w:t>et</w:t>
      </w:r>
      <w:proofErr w:type="gramEnd"/>
      <w:r w:rsidRPr="00413A4A">
        <w:rPr>
          <w:rFonts w:cstheme="minorHAnsi"/>
          <w:color w:val="000000"/>
          <w:sz w:val="24"/>
          <w:szCs w:val="24"/>
          <w:lang w:val="en-US"/>
        </w:rPr>
        <w:t xml:space="preserve"> Cannas copias Rōmanōrum profligāvit et delēvit. </w:t>
      </w:r>
      <w:proofErr w:type="gramStart"/>
      <w:r w:rsidRPr="00413A4A">
        <w:rPr>
          <w:rFonts w:cstheme="minorHAnsi"/>
          <w:color w:val="000000"/>
          <w:sz w:val="24"/>
          <w:szCs w:val="24"/>
          <w:lang w:val="en-US"/>
        </w:rPr>
        <w:t>Populus Rōmānus cladem Cannensem pavidus audīvit.</w:t>
      </w:r>
      <w:proofErr w:type="gramEnd"/>
      <w:r w:rsidRPr="00413A4A">
        <w:rPr>
          <w:rFonts w:cstheme="minorHAnsi"/>
          <w:color w:val="000000"/>
          <w:sz w:val="24"/>
          <w:szCs w:val="24"/>
          <w:lang w:val="en-US"/>
        </w:rPr>
        <w:t xml:space="preserve"> </w:t>
      </w:r>
      <w:proofErr w:type="gramStart"/>
      <w:r w:rsidRPr="00413A4A">
        <w:rPr>
          <w:rFonts w:cstheme="minorHAnsi"/>
          <w:color w:val="000000"/>
          <w:sz w:val="24"/>
          <w:szCs w:val="24"/>
          <w:lang w:val="en-US"/>
        </w:rPr>
        <w:t>In agro Falerno Hannibal ex insidiis Fabii Maximi se expedīvit.</w:t>
      </w:r>
      <w:proofErr w:type="gramEnd"/>
      <w:r w:rsidRPr="00413A4A">
        <w:rPr>
          <w:rFonts w:cstheme="minorHAnsi"/>
          <w:color w:val="000000"/>
          <w:sz w:val="24"/>
          <w:szCs w:val="24"/>
          <w:lang w:val="en-US"/>
        </w:rPr>
        <w:t xml:space="preserve"> </w:t>
      </w:r>
      <w:proofErr w:type="gramStart"/>
      <w:r w:rsidRPr="00413A4A">
        <w:rPr>
          <w:rFonts w:cstheme="minorHAnsi"/>
          <w:color w:val="000000"/>
          <w:sz w:val="24"/>
          <w:szCs w:val="24"/>
          <w:lang w:val="en-US"/>
        </w:rPr>
        <w:t>Postquam XIV annos in Italiā complēvit, Carthaginienses eum in Africam revocavērunt.</w:t>
      </w:r>
      <w:proofErr w:type="gramEnd"/>
      <w:r w:rsidRPr="00413A4A">
        <w:rPr>
          <w:rFonts w:cstheme="minorHAnsi"/>
          <w:color w:val="000000"/>
          <w:sz w:val="24"/>
          <w:szCs w:val="24"/>
          <w:lang w:val="en-US"/>
        </w:rPr>
        <w:t xml:space="preserve"> </w:t>
      </w:r>
      <w:proofErr w:type="gramStart"/>
      <w:r w:rsidRPr="00413A4A">
        <w:rPr>
          <w:rFonts w:cstheme="minorHAnsi"/>
          <w:color w:val="000000"/>
          <w:sz w:val="24"/>
          <w:szCs w:val="24"/>
          <w:lang w:val="en-US"/>
        </w:rPr>
        <w:t>Ibi Hannibal bellum cum Rōmānis componere frustra cupīvit.</w:t>
      </w:r>
      <w:proofErr w:type="gramEnd"/>
    </w:p>
    <w:p w:rsidR="000172EC" w:rsidRPr="00413A4A" w:rsidRDefault="000172EC" w:rsidP="00413A4A">
      <w:pPr>
        <w:spacing w:after="0" w:line="240" w:lineRule="auto"/>
        <w:rPr>
          <w:rFonts w:cstheme="minorHAnsi"/>
          <w:sz w:val="24"/>
          <w:szCs w:val="24"/>
          <w:lang w:val="en-US"/>
        </w:rPr>
      </w:pPr>
    </w:p>
    <w:p w:rsidR="000172EC" w:rsidRPr="00413A4A" w:rsidRDefault="000172EC" w:rsidP="00413A4A">
      <w:pPr>
        <w:spacing w:after="0" w:line="240" w:lineRule="auto"/>
        <w:rPr>
          <w:rFonts w:cstheme="minorHAnsi"/>
          <w:b/>
          <w:bCs/>
          <w:sz w:val="24"/>
          <w:szCs w:val="24"/>
          <w:lang w:val="en-US"/>
        </w:rPr>
      </w:pPr>
      <w:r w:rsidRPr="00413A4A">
        <w:rPr>
          <w:rFonts w:cstheme="minorHAnsi"/>
          <w:b/>
          <w:bCs/>
          <w:sz w:val="24"/>
          <w:szCs w:val="24"/>
        </w:rPr>
        <w:t>ΠΑΡΑΤΗΡΗΣΕΙΣ</w:t>
      </w:r>
    </w:p>
    <w:p w:rsidR="000172EC" w:rsidRPr="00413A4A" w:rsidRDefault="000172EC" w:rsidP="00413A4A">
      <w:pPr>
        <w:spacing w:after="0" w:line="240" w:lineRule="auto"/>
        <w:ind w:left="-284" w:firstLine="284"/>
        <w:rPr>
          <w:rFonts w:cstheme="minorHAnsi"/>
          <w:sz w:val="24"/>
          <w:szCs w:val="24"/>
          <w:lang w:val="en-US"/>
        </w:rPr>
      </w:pPr>
      <w:r w:rsidRPr="00413A4A">
        <w:rPr>
          <w:rFonts w:cstheme="minorHAnsi"/>
          <w:sz w:val="24"/>
          <w:szCs w:val="24"/>
        </w:rPr>
        <w:t>Α</w:t>
      </w:r>
      <w:r w:rsidRPr="00413A4A">
        <w:rPr>
          <w:rFonts w:cstheme="minorHAnsi"/>
          <w:sz w:val="24"/>
          <w:szCs w:val="24"/>
          <w:lang w:val="en-US"/>
        </w:rPr>
        <w:t xml:space="preserve">. </w:t>
      </w:r>
      <w:r w:rsidRPr="00413A4A">
        <w:rPr>
          <w:rFonts w:cstheme="minorHAnsi"/>
          <w:sz w:val="24"/>
          <w:szCs w:val="24"/>
        </w:rPr>
        <w:t>Να</w:t>
      </w:r>
      <w:r w:rsidRPr="00413A4A">
        <w:rPr>
          <w:rFonts w:cstheme="minorHAnsi"/>
          <w:sz w:val="24"/>
          <w:szCs w:val="24"/>
          <w:lang w:val="en-US"/>
        </w:rPr>
        <w:t xml:space="preserve"> </w:t>
      </w:r>
      <w:r w:rsidRPr="00413A4A">
        <w:rPr>
          <w:rFonts w:cstheme="minorHAnsi"/>
          <w:sz w:val="24"/>
          <w:szCs w:val="24"/>
        </w:rPr>
        <w:t>μεταφράσετε</w:t>
      </w:r>
      <w:r w:rsidRPr="00413A4A">
        <w:rPr>
          <w:rFonts w:cstheme="minorHAnsi"/>
          <w:sz w:val="24"/>
          <w:szCs w:val="24"/>
          <w:lang w:val="en-US"/>
        </w:rPr>
        <w:t xml:space="preserve"> </w:t>
      </w:r>
      <w:r w:rsidRPr="00413A4A">
        <w:rPr>
          <w:rFonts w:cstheme="minorHAnsi"/>
          <w:sz w:val="24"/>
          <w:szCs w:val="24"/>
        </w:rPr>
        <w:t>στη</w:t>
      </w:r>
      <w:r w:rsidRPr="00413A4A">
        <w:rPr>
          <w:rFonts w:cstheme="minorHAnsi"/>
          <w:sz w:val="24"/>
          <w:szCs w:val="24"/>
          <w:lang w:val="en-US"/>
        </w:rPr>
        <w:t xml:space="preserve"> </w:t>
      </w:r>
      <w:r w:rsidRPr="00413A4A">
        <w:rPr>
          <w:rFonts w:cstheme="minorHAnsi"/>
          <w:sz w:val="24"/>
          <w:szCs w:val="24"/>
        </w:rPr>
        <w:t>Νέα</w:t>
      </w:r>
      <w:r w:rsidRPr="00413A4A">
        <w:rPr>
          <w:rFonts w:cstheme="minorHAnsi"/>
          <w:sz w:val="24"/>
          <w:szCs w:val="24"/>
          <w:lang w:val="en-US"/>
        </w:rPr>
        <w:t xml:space="preserve"> </w:t>
      </w:r>
      <w:r w:rsidRPr="00413A4A">
        <w:rPr>
          <w:rFonts w:cstheme="minorHAnsi"/>
          <w:sz w:val="24"/>
          <w:szCs w:val="24"/>
        </w:rPr>
        <w:t>Ελληνική</w:t>
      </w:r>
      <w:r w:rsidRPr="00413A4A">
        <w:rPr>
          <w:rFonts w:cstheme="minorHAnsi"/>
          <w:sz w:val="24"/>
          <w:szCs w:val="24"/>
          <w:lang w:val="en-US"/>
        </w:rPr>
        <w:t xml:space="preserve"> </w:t>
      </w:r>
      <w:r w:rsidRPr="00413A4A">
        <w:rPr>
          <w:rFonts w:cstheme="minorHAnsi"/>
          <w:sz w:val="24"/>
          <w:szCs w:val="24"/>
        </w:rPr>
        <w:t>το</w:t>
      </w:r>
      <w:r w:rsidRPr="00413A4A">
        <w:rPr>
          <w:rFonts w:cstheme="minorHAnsi"/>
          <w:sz w:val="24"/>
          <w:szCs w:val="24"/>
          <w:lang w:val="en-US"/>
        </w:rPr>
        <w:t xml:space="preserve"> </w:t>
      </w:r>
      <w:r w:rsidRPr="00413A4A">
        <w:rPr>
          <w:rFonts w:cstheme="minorHAnsi"/>
          <w:sz w:val="24"/>
          <w:szCs w:val="24"/>
        </w:rPr>
        <w:t>κείμενο</w:t>
      </w:r>
      <w:r w:rsidRPr="00413A4A">
        <w:rPr>
          <w:rFonts w:cstheme="minorHAnsi"/>
          <w:sz w:val="24"/>
          <w:szCs w:val="24"/>
          <w:lang w:val="en-US"/>
        </w:rPr>
        <w:t>.</w:t>
      </w:r>
    </w:p>
    <w:p w:rsidR="000172EC" w:rsidRPr="00413A4A" w:rsidRDefault="000172EC" w:rsidP="00413A4A">
      <w:pPr>
        <w:spacing w:after="0" w:line="240" w:lineRule="auto"/>
        <w:jc w:val="right"/>
        <w:rPr>
          <w:rFonts w:cstheme="minorHAnsi"/>
          <w:b/>
          <w:bCs/>
          <w:sz w:val="24"/>
          <w:szCs w:val="24"/>
        </w:rPr>
      </w:pPr>
      <w:r w:rsidRPr="00413A4A">
        <w:rPr>
          <w:rFonts w:cstheme="minorHAnsi"/>
          <w:b/>
          <w:bCs/>
          <w:sz w:val="24"/>
          <w:szCs w:val="24"/>
        </w:rPr>
        <w:t>Μονάδες 20</w:t>
      </w:r>
    </w:p>
    <w:p w:rsidR="000172EC" w:rsidRPr="00413A4A" w:rsidRDefault="000172EC" w:rsidP="00413A4A">
      <w:pPr>
        <w:spacing w:after="0" w:line="240" w:lineRule="auto"/>
        <w:jc w:val="right"/>
        <w:rPr>
          <w:rFonts w:cstheme="minorHAnsi"/>
          <w:b/>
          <w:bCs/>
          <w:sz w:val="24"/>
          <w:szCs w:val="24"/>
        </w:rPr>
      </w:pPr>
    </w:p>
    <w:p w:rsidR="000172EC" w:rsidRPr="00413A4A" w:rsidRDefault="000172EC" w:rsidP="00413A4A">
      <w:pPr>
        <w:spacing w:after="0" w:line="240" w:lineRule="auto"/>
        <w:jc w:val="both"/>
        <w:rPr>
          <w:rFonts w:cstheme="minorHAnsi"/>
          <w:sz w:val="24"/>
          <w:szCs w:val="24"/>
        </w:rPr>
      </w:pPr>
      <w:r w:rsidRPr="00413A4A">
        <w:rPr>
          <w:rFonts w:cstheme="minorHAnsi"/>
          <w:sz w:val="24"/>
          <w:szCs w:val="24"/>
        </w:rPr>
        <w:t>Β.2. Να επιλέξετε για καθεμία λατινική λέξη της στήλης Α τη μία από τις δύο λέξεις της στήλης Β με την οποία είναι ετυμολογικά συγγενής:</w:t>
      </w:r>
    </w:p>
    <w:p w:rsidR="000172EC" w:rsidRPr="00413A4A" w:rsidRDefault="000172EC" w:rsidP="00413A4A">
      <w:pPr>
        <w:spacing w:after="0" w:line="240" w:lineRule="auto"/>
        <w:jc w:val="both"/>
        <w:rPr>
          <w:rFonts w:cstheme="minorHAnsi"/>
          <w:sz w:val="24"/>
          <w:szCs w:val="24"/>
        </w:rPr>
      </w:pPr>
    </w:p>
    <w:tbl>
      <w:tblPr>
        <w:tblStyle w:val="a5"/>
        <w:tblW w:w="0" w:type="auto"/>
        <w:jc w:val="center"/>
        <w:tblLook w:val="04A0"/>
      </w:tblPr>
      <w:tblGrid>
        <w:gridCol w:w="2122"/>
        <w:gridCol w:w="2835"/>
      </w:tblGrid>
      <w:tr w:rsidR="000172EC" w:rsidRPr="00413A4A" w:rsidTr="0087713D">
        <w:trPr>
          <w:jc w:val="center"/>
        </w:trPr>
        <w:tc>
          <w:tcPr>
            <w:tcW w:w="2122" w:type="dxa"/>
          </w:tcPr>
          <w:p w:rsidR="000172EC" w:rsidRPr="00413A4A" w:rsidRDefault="000172EC" w:rsidP="00413A4A">
            <w:pPr>
              <w:jc w:val="center"/>
              <w:rPr>
                <w:rFonts w:cstheme="minorHAnsi"/>
                <w:sz w:val="24"/>
                <w:szCs w:val="24"/>
              </w:rPr>
            </w:pPr>
            <w:r w:rsidRPr="00413A4A">
              <w:rPr>
                <w:rFonts w:cstheme="minorHAnsi"/>
                <w:sz w:val="24"/>
                <w:szCs w:val="24"/>
              </w:rPr>
              <w:t>Α</w:t>
            </w:r>
          </w:p>
        </w:tc>
        <w:tc>
          <w:tcPr>
            <w:tcW w:w="2835" w:type="dxa"/>
          </w:tcPr>
          <w:p w:rsidR="000172EC" w:rsidRPr="00413A4A" w:rsidRDefault="000172EC" w:rsidP="00413A4A">
            <w:pPr>
              <w:jc w:val="center"/>
              <w:rPr>
                <w:rFonts w:cstheme="minorHAnsi"/>
                <w:sz w:val="24"/>
                <w:szCs w:val="24"/>
              </w:rPr>
            </w:pPr>
            <w:r w:rsidRPr="00413A4A">
              <w:rPr>
                <w:rFonts w:cstheme="minorHAnsi"/>
                <w:sz w:val="24"/>
                <w:szCs w:val="24"/>
              </w:rPr>
              <w:t>Β</w:t>
            </w:r>
          </w:p>
        </w:tc>
      </w:tr>
      <w:tr w:rsidR="000172EC" w:rsidRPr="00413A4A" w:rsidTr="0087713D">
        <w:trPr>
          <w:jc w:val="center"/>
        </w:trPr>
        <w:tc>
          <w:tcPr>
            <w:tcW w:w="2122" w:type="dxa"/>
          </w:tcPr>
          <w:p w:rsidR="000172EC" w:rsidRPr="00413A4A" w:rsidRDefault="000172EC" w:rsidP="00413A4A">
            <w:pPr>
              <w:jc w:val="both"/>
              <w:rPr>
                <w:rFonts w:cstheme="minorHAnsi"/>
                <w:sz w:val="24"/>
                <w:szCs w:val="24"/>
                <w:lang w:val="en-US"/>
              </w:rPr>
            </w:pPr>
            <w:r w:rsidRPr="00413A4A">
              <w:rPr>
                <w:rFonts w:cstheme="minorHAnsi"/>
                <w:color w:val="000000"/>
                <w:sz w:val="24"/>
                <w:szCs w:val="24"/>
                <w:lang w:val="en-US"/>
              </w:rPr>
              <w:t>superavit</w:t>
            </w:r>
          </w:p>
        </w:tc>
        <w:tc>
          <w:tcPr>
            <w:tcW w:w="2835" w:type="dxa"/>
          </w:tcPr>
          <w:p w:rsidR="000172EC" w:rsidRPr="00413A4A" w:rsidRDefault="000172EC" w:rsidP="00413A4A">
            <w:pPr>
              <w:rPr>
                <w:rFonts w:cstheme="minorHAnsi"/>
                <w:sz w:val="24"/>
                <w:szCs w:val="24"/>
              </w:rPr>
            </w:pPr>
            <w:r w:rsidRPr="00413A4A">
              <w:rPr>
                <w:rFonts w:cstheme="minorHAnsi"/>
                <w:sz w:val="24"/>
                <w:szCs w:val="24"/>
                <w:lang w:val="en-US"/>
              </w:rPr>
              <w:t xml:space="preserve">i. </w:t>
            </w:r>
            <w:r w:rsidRPr="00413A4A">
              <w:rPr>
                <w:rFonts w:cstheme="minorHAnsi"/>
                <w:sz w:val="24"/>
                <w:szCs w:val="24"/>
              </w:rPr>
              <w:t xml:space="preserve"> υπεράνω</w:t>
            </w:r>
          </w:p>
          <w:p w:rsidR="000172EC" w:rsidRPr="00413A4A" w:rsidRDefault="000172EC" w:rsidP="00413A4A">
            <w:pPr>
              <w:rPr>
                <w:rFonts w:cstheme="minorHAnsi"/>
                <w:sz w:val="24"/>
                <w:szCs w:val="24"/>
              </w:rPr>
            </w:pPr>
            <w:r w:rsidRPr="00413A4A">
              <w:rPr>
                <w:rFonts w:cstheme="minorHAnsi"/>
                <w:sz w:val="24"/>
                <w:szCs w:val="24"/>
                <w:lang w:val="en-US"/>
              </w:rPr>
              <w:t>ii.</w:t>
            </w:r>
            <w:r w:rsidRPr="00413A4A">
              <w:rPr>
                <w:rFonts w:cstheme="minorHAnsi"/>
                <w:sz w:val="24"/>
                <w:szCs w:val="24"/>
              </w:rPr>
              <w:t xml:space="preserve"> σουπλά</w:t>
            </w:r>
          </w:p>
        </w:tc>
      </w:tr>
      <w:tr w:rsidR="000172EC" w:rsidRPr="00413A4A" w:rsidTr="0087713D">
        <w:trPr>
          <w:jc w:val="center"/>
        </w:trPr>
        <w:tc>
          <w:tcPr>
            <w:tcW w:w="2122" w:type="dxa"/>
          </w:tcPr>
          <w:p w:rsidR="000172EC" w:rsidRPr="00413A4A" w:rsidRDefault="000172EC" w:rsidP="00413A4A">
            <w:pPr>
              <w:rPr>
                <w:rFonts w:cstheme="minorHAnsi"/>
                <w:color w:val="000000"/>
                <w:sz w:val="24"/>
                <w:szCs w:val="24"/>
              </w:rPr>
            </w:pPr>
            <w:r w:rsidRPr="00413A4A">
              <w:rPr>
                <w:rFonts w:cstheme="minorHAnsi"/>
                <w:color w:val="000000"/>
                <w:sz w:val="24"/>
                <w:szCs w:val="24"/>
                <w:lang w:val="en-US"/>
              </w:rPr>
              <w:t>cladem</w:t>
            </w:r>
          </w:p>
        </w:tc>
        <w:tc>
          <w:tcPr>
            <w:tcW w:w="2835" w:type="dxa"/>
          </w:tcPr>
          <w:p w:rsidR="000172EC" w:rsidRPr="00413A4A" w:rsidRDefault="000172EC" w:rsidP="00413A4A">
            <w:pPr>
              <w:rPr>
                <w:rFonts w:cstheme="minorHAnsi"/>
                <w:sz w:val="24"/>
                <w:szCs w:val="24"/>
              </w:rPr>
            </w:pPr>
            <w:r w:rsidRPr="00413A4A">
              <w:rPr>
                <w:rFonts w:cstheme="minorHAnsi"/>
                <w:sz w:val="24"/>
                <w:szCs w:val="24"/>
                <w:lang w:val="en-US"/>
              </w:rPr>
              <w:t xml:space="preserve">i. </w:t>
            </w:r>
            <w:r w:rsidRPr="00413A4A">
              <w:rPr>
                <w:rFonts w:cstheme="minorHAnsi"/>
                <w:sz w:val="24"/>
                <w:szCs w:val="24"/>
              </w:rPr>
              <w:t xml:space="preserve"> κλάμα</w:t>
            </w:r>
          </w:p>
          <w:p w:rsidR="000172EC" w:rsidRPr="00413A4A" w:rsidRDefault="000172EC" w:rsidP="00413A4A">
            <w:pPr>
              <w:rPr>
                <w:rFonts w:cstheme="minorHAnsi"/>
                <w:sz w:val="24"/>
                <w:szCs w:val="24"/>
                <w:lang w:val="en-US"/>
              </w:rPr>
            </w:pPr>
            <w:r w:rsidRPr="00413A4A">
              <w:rPr>
                <w:rFonts w:cstheme="minorHAnsi"/>
                <w:sz w:val="24"/>
                <w:szCs w:val="24"/>
                <w:lang w:val="en-US"/>
              </w:rPr>
              <w:t xml:space="preserve">ii. </w:t>
            </w:r>
            <w:r w:rsidRPr="00413A4A">
              <w:rPr>
                <w:rFonts w:cstheme="minorHAnsi"/>
                <w:sz w:val="24"/>
                <w:szCs w:val="24"/>
              </w:rPr>
              <w:t>κλάσμα</w:t>
            </w:r>
            <w:r w:rsidRPr="00413A4A">
              <w:rPr>
                <w:rFonts w:cstheme="minorHAnsi"/>
                <w:sz w:val="24"/>
                <w:szCs w:val="24"/>
                <w:lang w:val="en-US"/>
              </w:rPr>
              <w:t xml:space="preserve"> </w:t>
            </w:r>
          </w:p>
        </w:tc>
      </w:tr>
      <w:tr w:rsidR="000172EC" w:rsidRPr="00413A4A" w:rsidTr="0087713D">
        <w:trPr>
          <w:jc w:val="center"/>
        </w:trPr>
        <w:tc>
          <w:tcPr>
            <w:tcW w:w="2122" w:type="dxa"/>
          </w:tcPr>
          <w:p w:rsidR="000172EC" w:rsidRPr="00413A4A" w:rsidRDefault="000172EC" w:rsidP="00413A4A">
            <w:pPr>
              <w:ind w:left="-115" w:firstLine="142"/>
              <w:rPr>
                <w:rFonts w:cstheme="minorHAnsi"/>
                <w:color w:val="000000"/>
                <w:sz w:val="24"/>
                <w:szCs w:val="24"/>
                <w:lang w:val="en-US"/>
              </w:rPr>
            </w:pPr>
            <w:r w:rsidRPr="00413A4A">
              <w:rPr>
                <w:rFonts w:cstheme="minorHAnsi"/>
                <w:color w:val="000000"/>
                <w:sz w:val="24"/>
                <w:szCs w:val="24"/>
                <w:lang w:val="en-US"/>
              </w:rPr>
              <w:t>agro</w:t>
            </w:r>
          </w:p>
        </w:tc>
        <w:tc>
          <w:tcPr>
            <w:tcW w:w="2835" w:type="dxa"/>
          </w:tcPr>
          <w:p w:rsidR="000172EC" w:rsidRPr="00413A4A" w:rsidRDefault="000172EC" w:rsidP="00413A4A">
            <w:pPr>
              <w:rPr>
                <w:rFonts w:cstheme="minorHAnsi"/>
                <w:sz w:val="24"/>
                <w:szCs w:val="24"/>
              </w:rPr>
            </w:pPr>
            <w:r w:rsidRPr="00413A4A">
              <w:rPr>
                <w:rFonts w:cstheme="minorHAnsi"/>
                <w:sz w:val="24"/>
                <w:szCs w:val="24"/>
                <w:lang w:val="en-US"/>
              </w:rPr>
              <w:t>i.</w:t>
            </w:r>
            <w:r w:rsidRPr="00413A4A">
              <w:rPr>
                <w:rFonts w:cstheme="minorHAnsi"/>
                <w:sz w:val="24"/>
                <w:szCs w:val="24"/>
              </w:rPr>
              <w:t xml:space="preserve">  αγορά</w:t>
            </w:r>
          </w:p>
          <w:p w:rsidR="000172EC" w:rsidRPr="00413A4A" w:rsidRDefault="000172EC" w:rsidP="00413A4A">
            <w:pPr>
              <w:rPr>
                <w:rFonts w:cstheme="minorHAnsi"/>
                <w:sz w:val="24"/>
                <w:szCs w:val="24"/>
              </w:rPr>
            </w:pPr>
            <w:r w:rsidRPr="00413A4A">
              <w:rPr>
                <w:rFonts w:cstheme="minorHAnsi"/>
                <w:sz w:val="24"/>
                <w:szCs w:val="24"/>
                <w:lang w:val="en-US"/>
              </w:rPr>
              <w:t xml:space="preserve">ii. </w:t>
            </w:r>
            <w:r w:rsidRPr="00413A4A">
              <w:rPr>
                <w:rFonts w:cstheme="minorHAnsi"/>
                <w:sz w:val="24"/>
                <w:szCs w:val="24"/>
              </w:rPr>
              <w:t>αγρότης</w:t>
            </w:r>
          </w:p>
        </w:tc>
      </w:tr>
      <w:tr w:rsidR="000172EC" w:rsidRPr="00413A4A" w:rsidTr="0087713D">
        <w:trPr>
          <w:jc w:val="center"/>
        </w:trPr>
        <w:tc>
          <w:tcPr>
            <w:tcW w:w="2122" w:type="dxa"/>
          </w:tcPr>
          <w:p w:rsidR="000172EC" w:rsidRPr="00413A4A" w:rsidRDefault="000172EC" w:rsidP="00413A4A">
            <w:pPr>
              <w:rPr>
                <w:rFonts w:cstheme="minorHAnsi"/>
                <w:sz w:val="24"/>
                <w:szCs w:val="24"/>
                <w:lang w:val="en-US"/>
              </w:rPr>
            </w:pPr>
            <w:r w:rsidRPr="00413A4A">
              <w:rPr>
                <w:rFonts w:cstheme="minorHAnsi"/>
                <w:color w:val="000000"/>
                <w:sz w:val="24"/>
                <w:szCs w:val="24"/>
                <w:lang w:val="en-US"/>
              </w:rPr>
              <w:t>expedivit</w:t>
            </w:r>
          </w:p>
        </w:tc>
        <w:tc>
          <w:tcPr>
            <w:tcW w:w="2835" w:type="dxa"/>
          </w:tcPr>
          <w:p w:rsidR="000172EC" w:rsidRPr="00413A4A" w:rsidRDefault="000172EC" w:rsidP="00413A4A">
            <w:pPr>
              <w:rPr>
                <w:rFonts w:cstheme="minorHAnsi"/>
                <w:sz w:val="24"/>
                <w:szCs w:val="24"/>
              </w:rPr>
            </w:pPr>
            <w:r w:rsidRPr="00413A4A">
              <w:rPr>
                <w:rFonts w:cstheme="minorHAnsi"/>
                <w:sz w:val="24"/>
                <w:szCs w:val="24"/>
                <w:lang w:val="en-US"/>
              </w:rPr>
              <w:t>i.</w:t>
            </w:r>
            <w:r w:rsidRPr="00413A4A">
              <w:rPr>
                <w:rFonts w:cstheme="minorHAnsi"/>
                <w:sz w:val="24"/>
                <w:szCs w:val="24"/>
              </w:rPr>
              <w:t xml:space="preserve">  εξπρεσιονισμός</w:t>
            </w:r>
          </w:p>
          <w:p w:rsidR="000172EC" w:rsidRPr="00413A4A" w:rsidRDefault="000172EC" w:rsidP="00413A4A">
            <w:pPr>
              <w:rPr>
                <w:rFonts w:cstheme="minorHAnsi"/>
                <w:sz w:val="24"/>
                <w:szCs w:val="24"/>
              </w:rPr>
            </w:pPr>
            <w:r w:rsidRPr="00413A4A">
              <w:rPr>
                <w:rFonts w:cstheme="minorHAnsi"/>
                <w:sz w:val="24"/>
                <w:szCs w:val="24"/>
                <w:lang w:val="en-US"/>
              </w:rPr>
              <w:t>ii.</w:t>
            </w:r>
            <w:r w:rsidRPr="00413A4A">
              <w:rPr>
                <w:rFonts w:cstheme="minorHAnsi"/>
                <w:sz w:val="24"/>
                <w:szCs w:val="24"/>
              </w:rPr>
              <w:t xml:space="preserve"> ποδιά</w:t>
            </w:r>
          </w:p>
        </w:tc>
      </w:tr>
      <w:tr w:rsidR="000172EC" w:rsidRPr="00413A4A" w:rsidTr="0087713D">
        <w:trPr>
          <w:jc w:val="center"/>
        </w:trPr>
        <w:tc>
          <w:tcPr>
            <w:tcW w:w="2122" w:type="dxa"/>
          </w:tcPr>
          <w:p w:rsidR="000172EC" w:rsidRPr="00413A4A" w:rsidRDefault="000172EC" w:rsidP="00413A4A">
            <w:pPr>
              <w:rPr>
                <w:rFonts w:cstheme="minorHAnsi"/>
                <w:sz w:val="24"/>
                <w:szCs w:val="24"/>
                <w:lang w:val="en-US"/>
              </w:rPr>
            </w:pPr>
            <w:r w:rsidRPr="00413A4A">
              <w:rPr>
                <w:rFonts w:cstheme="minorHAnsi"/>
                <w:color w:val="000000"/>
                <w:sz w:val="24"/>
                <w:szCs w:val="24"/>
                <w:lang w:val="en-US"/>
              </w:rPr>
              <w:t>complevit</w:t>
            </w:r>
          </w:p>
        </w:tc>
        <w:tc>
          <w:tcPr>
            <w:tcW w:w="2835" w:type="dxa"/>
          </w:tcPr>
          <w:p w:rsidR="000172EC" w:rsidRPr="00413A4A" w:rsidRDefault="000172EC" w:rsidP="00413A4A">
            <w:pPr>
              <w:rPr>
                <w:rFonts w:cstheme="minorHAnsi"/>
                <w:sz w:val="24"/>
                <w:szCs w:val="24"/>
              </w:rPr>
            </w:pPr>
            <w:r w:rsidRPr="00413A4A">
              <w:rPr>
                <w:rFonts w:cstheme="minorHAnsi"/>
                <w:sz w:val="24"/>
                <w:szCs w:val="24"/>
                <w:lang w:val="en-US"/>
              </w:rPr>
              <w:t>i.</w:t>
            </w:r>
            <w:r w:rsidRPr="00413A4A">
              <w:rPr>
                <w:rFonts w:cstheme="minorHAnsi"/>
                <w:sz w:val="24"/>
                <w:szCs w:val="24"/>
              </w:rPr>
              <w:t xml:space="preserve">  κομπλέ</w:t>
            </w:r>
          </w:p>
          <w:p w:rsidR="000172EC" w:rsidRPr="00413A4A" w:rsidRDefault="000172EC" w:rsidP="00413A4A">
            <w:pPr>
              <w:rPr>
                <w:rFonts w:cstheme="minorHAnsi"/>
                <w:sz w:val="24"/>
                <w:szCs w:val="24"/>
              </w:rPr>
            </w:pPr>
            <w:r w:rsidRPr="00413A4A">
              <w:rPr>
                <w:rFonts w:cstheme="minorHAnsi"/>
                <w:sz w:val="24"/>
                <w:szCs w:val="24"/>
                <w:lang w:val="en-US"/>
              </w:rPr>
              <w:t>ii.</w:t>
            </w:r>
            <w:r w:rsidRPr="00413A4A">
              <w:rPr>
                <w:rFonts w:cstheme="minorHAnsi"/>
                <w:sz w:val="24"/>
                <w:szCs w:val="24"/>
              </w:rPr>
              <w:t xml:space="preserve"> κόμπος</w:t>
            </w:r>
          </w:p>
        </w:tc>
      </w:tr>
    </w:tbl>
    <w:p w:rsidR="000172EC" w:rsidRPr="00413A4A" w:rsidRDefault="000172EC" w:rsidP="00413A4A">
      <w:pPr>
        <w:spacing w:after="0" w:line="240" w:lineRule="auto"/>
        <w:jc w:val="both"/>
        <w:rPr>
          <w:rFonts w:cstheme="minorHAnsi"/>
          <w:sz w:val="24"/>
          <w:szCs w:val="24"/>
        </w:rPr>
      </w:pPr>
    </w:p>
    <w:p w:rsidR="000172EC" w:rsidRPr="00413A4A" w:rsidRDefault="000172EC" w:rsidP="00413A4A">
      <w:pPr>
        <w:spacing w:after="0" w:line="240" w:lineRule="auto"/>
        <w:jc w:val="right"/>
        <w:rPr>
          <w:rFonts w:cstheme="minorHAnsi"/>
          <w:b/>
          <w:bCs/>
          <w:sz w:val="24"/>
          <w:szCs w:val="24"/>
        </w:rPr>
      </w:pPr>
      <w:r w:rsidRPr="00413A4A">
        <w:rPr>
          <w:rFonts w:cstheme="minorHAnsi"/>
          <w:b/>
          <w:bCs/>
          <w:sz w:val="24"/>
          <w:szCs w:val="24"/>
        </w:rPr>
        <w:lastRenderedPageBreak/>
        <w:t>Μονάδες 10</w:t>
      </w:r>
    </w:p>
    <w:p w:rsidR="000172EC" w:rsidRPr="00413A4A" w:rsidRDefault="000172EC" w:rsidP="00413A4A">
      <w:pPr>
        <w:spacing w:after="0" w:line="240" w:lineRule="auto"/>
        <w:jc w:val="both"/>
        <w:rPr>
          <w:rFonts w:cstheme="minorHAnsi"/>
          <w:sz w:val="24"/>
          <w:szCs w:val="24"/>
        </w:rPr>
      </w:pPr>
      <w:r w:rsidRPr="00413A4A">
        <w:rPr>
          <w:rFonts w:cstheme="minorHAnsi"/>
          <w:sz w:val="24"/>
          <w:szCs w:val="24"/>
        </w:rPr>
        <w:t>Β.6.α)  Να αναγνωρίσετε συντακτικά τις λέξεις:</w:t>
      </w:r>
    </w:p>
    <w:tbl>
      <w:tblPr>
        <w:tblStyle w:val="a5"/>
        <w:tblW w:w="0" w:type="auto"/>
        <w:jc w:val="center"/>
        <w:tblLook w:val="04A0"/>
      </w:tblPr>
      <w:tblGrid>
        <w:gridCol w:w="3114"/>
        <w:gridCol w:w="2835"/>
      </w:tblGrid>
      <w:tr w:rsidR="000172EC" w:rsidRPr="00413A4A" w:rsidTr="0087713D">
        <w:trPr>
          <w:jc w:val="center"/>
        </w:trPr>
        <w:tc>
          <w:tcPr>
            <w:tcW w:w="3114" w:type="dxa"/>
          </w:tcPr>
          <w:p w:rsidR="000172EC" w:rsidRPr="00413A4A" w:rsidRDefault="000172EC" w:rsidP="00413A4A">
            <w:pPr>
              <w:jc w:val="both"/>
              <w:rPr>
                <w:rFonts w:cstheme="minorHAnsi"/>
                <w:sz w:val="24"/>
                <w:szCs w:val="24"/>
                <w:lang w:val="en-US"/>
              </w:rPr>
            </w:pPr>
            <w:r w:rsidRPr="00413A4A">
              <w:rPr>
                <w:rFonts w:cstheme="minorHAnsi"/>
                <w:sz w:val="24"/>
                <w:szCs w:val="24"/>
                <w:lang w:val="en-US"/>
              </w:rPr>
              <w:t>natus</w:t>
            </w:r>
          </w:p>
        </w:tc>
        <w:tc>
          <w:tcPr>
            <w:tcW w:w="2835" w:type="dxa"/>
          </w:tcPr>
          <w:p w:rsidR="000172EC" w:rsidRPr="00413A4A" w:rsidRDefault="000172EC" w:rsidP="00413A4A">
            <w:pPr>
              <w:jc w:val="both"/>
              <w:rPr>
                <w:rFonts w:cstheme="minorHAnsi"/>
                <w:sz w:val="24"/>
                <w:szCs w:val="24"/>
              </w:rPr>
            </w:pPr>
            <w:r w:rsidRPr="00413A4A">
              <w:rPr>
                <w:rFonts w:cstheme="minorHAnsi"/>
                <w:sz w:val="24"/>
                <w:szCs w:val="24"/>
              </w:rPr>
              <w:t>είναι ………. στο ……….</w:t>
            </w:r>
          </w:p>
        </w:tc>
      </w:tr>
      <w:tr w:rsidR="000172EC" w:rsidRPr="00413A4A" w:rsidTr="0087713D">
        <w:trPr>
          <w:jc w:val="center"/>
        </w:trPr>
        <w:tc>
          <w:tcPr>
            <w:tcW w:w="3114" w:type="dxa"/>
          </w:tcPr>
          <w:p w:rsidR="000172EC" w:rsidRPr="00413A4A" w:rsidRDefault="000172EC" w:rsidP="00413A4A">
            <w:pPr>
              <w:jc w:val="both"/>
              <w:rPr>
                <w:rFonts w:cstheme="minorHAnsi"/>
                <w:sz w:val="24"/>
                <w:szCs w:val="24"/>
                <w:lang w:val="en-US"/>
              </w:rPr>
            </w:pPr>
            <w:r w:rsidRPr="00413A4A">
              <w:rPr>
                <w:rFonts w:cstheme="minorHAnsi"/>
                <w:color w:val="000000"/>
                <w:sz w:val="24"/>
                <w:szCs w:val="24"/>
              </w:rPr>
              <w:t>vi</w:t>
            </w:r>
            <w:r w:rsidRPr="00413A4A">
              <w:rPr>
                <w:rFonts w:cstheme="minorHAnsi"/>
                <w:sz w:val="24"/>
                <w:szCs w:val="24"/>
                <w:lang w:val="en-US"/>
              </w:rPr>
              <w:t xml:space="preserve"> </w:t>
            </w:r>
          </w:p>
        </w:tc>
        <w:tc>
          <w:tcPr>
            <w:tcW w:w="2835" w:type="dxa"/>
          </w:tcPr>
          <w:p w:rsidR="000172EC" w:rsidRPr="00413A4A" w:rsidRDefault="000172EC" w:rsidP="00413A4A">
            <w:pPr>
              <w:jc w:val="both"/>
              <w:rPr>
                <w:rFonts w:cstheme="minorHAnsi"/>
                <w:sz w:val="24"/>
                <w:szCs w:val="24"/>
              </w:rPr>
            </w:pPr>
            <w:r w:rsidRPr="00413A4A">
              <w:rPr>
                <w:rFonts w:cstheme="minorHAnsi"/>
                <w:sz w:val="24"/>
                <w:szCs w:val="24"/>
              </w:rPr>
              <w:t>είναι ………. στο ……….</w:t>
            </w:r>
          </w:p>
        </w:tc>
      </w:tr>
      <w:tr w:rsidR="000172EC" w:rsidRPr="00413A4A" w:rsidTr="0087713D">
        <w:trPr>
          <w:jc w:val="center"/>
        </w:trPr>
        <w:tc>
          <w:tcPr>
            <w:tcW w:w="3114" w:type="dxa"/>
          </w:tcPr>
          <w:p w:rsidR="000172EC" w:rsidRPr="00413A4A" w:rsidRDefault="000172EC" w:rsidP="00413A4A">
            <w:pPr>
              <w:jc w:val="both"/>
              <w:rPr>
                <w:rFonts w:cstheme="minorHAnsi"/>
                <w:sz w:val="24"/>
                <w:szCs w:val="24"/>
              </w:rPr>
            </w:pPr>
            <w:r w:rsidRPr="00413A4A">
              <w:rPr>
                <w:rFonts w:cstheme="minorHAnsi"/>
                <w:sz w:val="24"/>
                <w:szCs w:val="24"/>
                <w:lang w:val="en-US"/>
              </w:rPr>
              <w:t>Fabii Maximi</w:t>
            </w:r>
          </w:p>
        </w:tc>
        <w:tc>
          <w:tcPr>
            <w:tcW w:w="2835" w:type="dxa"/>
          </w:tcPr>
          <w:p w:rsidR="000172EC" w:rsidRPr="00413A4A" w:rsidRDefault="000172EC" w:rsidP="00413A4A">
            <w:pPr>
              <w:jc w:val="both"/>
              <w:rPr>
                <w:rFonts w:cstheme="minorHAnsi"/>
                <w:sz w:val="24"/>
                <w:szCs w:val="24"/>
              </w:rPr>
            </w:pPr>
            <w:r w:rsidRPr="00413A4A">
              <w:rPr>
                <w:rFonts w:cstheme="minorHAnsi"/>
                <w:sz w:val="24"/>
                <w:szCs w:val="24"/>
              </w:rPr>
              <w:t>είναι ………. στο ……….</w:t>
            </w:r>
          </w:p>
        </w:tc>
      </w:tr>
      <w:tr w:rsidR="000172EC" w:rsidRPr="00413A4A" w:rsidTr="0087713D">
        <w:trPr>
          <w:jc w:val="center"/>
        </w:trPr>
        <w:tc>
          <w:tcPr>
            <w:tcW w:w="3114" w:type="dxa"/>
          </w:tcPr>
          <w:p w:rsidR="000172EC" w:rsidRPr="00413A4A" w:rsidRDefault="000172EC" w:rsidP="00413A4A">
            <w:pPr>
              <w:jc w:val="both"/>
              <w:rPr>
                <w:rFonts w:cstheme="minorHAnsi"/>
                <w:sz w:val="24"/>
                <w:szCs w:val="24"/>
              </w:rPr>
            </w:pPr>
            <w:r w:rsidRPr="00413A4A">
              <w:rPr>
                <w:rFonts w:cstheme="minorHAnsi"/>
                <w:sz w:val="24"/>
                <w:szCs w:val="24"/>
                <w:lang w:val="en-US"/>
              </w:rPr>
              <w:t>bellum</w:t>
            </w:r>
          </w:p>
        </w:tc>
        <w:tc>
          <w:tcPr>
            <w:tcW w:w="2835" w:type="dxa"/>
          </w:tcPr>
          <w:p w:rsidR="000172EC" w:rsidRPr="00413A4A" w:rsidRDefault="000172EC" w:rsidP="00413A4A">
            <w:pPr>
              <w:jc w:val="both"/>
              <w:rPr>
                <w:rFonts w:cstheme="minorHAnsi"/>
                <w:sz w:val="24"/>
                <w:szCs w:val="24"/>
              </w:rPr>
            </w:pPr>
            <w:r w:rsidRPr="00413A4A">
              <w:rPr>
                <w:rFonts w:cstheme="minorHAnsi"/>
                <w:sz w:val="24"/>
                <w:szCs w:val="24"/>
              </w:rPr>
              <w:t>είναι ………. στο ……….</w:t>
            </w:r>
          </w:p>
        </w:tc>
      </w:tr>
      <w:tr w:rsidR="000172EC" w:rsidRPr="00413A4A" w:rsidTr="0087713D">
        <w:trPr>
          <w:jc w:val="center"/>
        </w:trPr>
        <w:tc>
          <w:tcPr>
            <w:tcW w:w="3114" w:type="dxa"/>
          </w:tcPr>
          <w:p w:rsidR="000172EC" w:rsidRPr="00413A4A" w:rsidRDefault="000172EC" w:rsidP="00413A4A">
            <w:pPr>
              <w:jc w:val="both"/>
              <w:rPr>
                <w:rFonts w:cstheme="minorHAnsi"/>
                <w:sz w:val="24"/>
                <w:szCs w:val="24"/>
              </w:rPr>
            </w:pPr>
            <w:r w:rsidRPr="00413A4A">
              <w:rPr>
                <w:rFonts w:cstheme="minorHAnsi"/>
                <w:sz w:val="24"/>
                <w:szCs w:val="24"/>
                <w:lang w:val="en-US"/>
              </w:rPr>
              <w:t xml:space="preserve">cum </w:t>
            </w:r>
            <w:r w:rsidRPr="00413A4A">
              <w:rPr>
                <w:rFonts w:cstheme="minorHAnsi"/>
                <w:color w:val="000000"/>
                <w:sz w:val="24"/>
                <w:szCs w:val="24"/>
                <w:lang w:val="en-US"/>
              </w:rPr>
              <w:t>Romanis</w:t>
            </w:r>
          </w:p>
        </w:tc>
        <w:tc>
          <w:tcPr>
            <w:tcW w:w="2835" w:type="dxa"/>
          </w:tcPr>
          <w:p w:rsidR="000172EC" w:rsidRPr="00413A4A" w:rsidRDefault="000172EC" w:rsidP="00413A4A">
            <w:pPr>
              <w:jc w:val="both"/>
              <w:rPr>
                <w:rFonts w:cstheme="minorHAnsi"/>
                <w:sz w:val="24"/>
                <w:szCs w:val="24"/>
              </w:rPr>
            </w:pPr>
            <w:r w:rsidRPr="00413A4A">
              <w:rPr>
                <w:rFonts w:cstheme="minorHAnsi"/>
                <w:sz w:val="24"/>
                <w:szCs w:val="24"/>
              </w:rPr>
              <w:t>είναι ………. στο ……….</w:t>
            </w:r>
          </w:p>
        </w:tc>
      </w:tr>
    </w:tbl>
    <w:p w:rsidR="000172EC" w:rsidRPr="00413A4A" w:rsidRDefault="000172EC" w:rsidP="00413A4A">
      <w:pPr>
        <w:spacing w:after="0" w:line="240" w:lineRule="auto"/>
        <w:jc w:val="right"/>
        <w:rPr>
          <w:rFonts w:cstheme="minorHAnsi"/>
          <w:sz w:val="24"/>
          <w:szCs w:val="24"/>
        </w:rPr>
      </w:pPr>
    </w:p>
    <w:p w:rsidR="000172EC" w:rsidRPr="00413A4A" w:rsidRDefault="000172EC" w:rsidP="00413A4A">
      <w:pPr>
        <w:spacing w:after="0" w:line="240" w:lineRule="auto"/>
        <w:ind w:right="480"/>
        <w:jc w:val="right"/>
        <w:rPr>
          <w:rFonts w:cstheme="minorHAnsi"/>
          <w:sz w:val="24"/>
          <w:szCs w:val="24"/>
        </w:rPr>
      </w:pPr>
      <w:r w:rsidRPr="00413A4A">
        <w:rPr>
          <w:rFonts w:cstheme="minorHAnsi"/>
          <w:sz w:val="24"/>
          <w:szCs w:val="24"/>
        </w:rPr>
        <w:t>(Μονάδες 10)</w:t>
      </w:r>
    </w:p>
    <w:p w:rsidR="000172EC" w:rsidRPr="00413A4A" w:rsidRDefault="000172EC" w:rsidP="00413A4A">
      <w:pPr>
        <w:spacing w:after="0" w:line="240" w:lineRule="auto"/>
        <w:jc w:val="both"/>
        <w:rPr>
          <w:rFonts w:cstheme="minorHAnsi"/>
          <w:sz w:val="24"/>
          <w:szCs w:val="24"/>
        </w:rPr>
      </w:pPr>
      <w:r w:rsidRPr="00413A4A">
        <w:rPr>
          <w:rFonts w:cstheme="minorHAnsi"/>
          <w:sz w:val="24"/>
          <w:szCs w:val="24"/>
        </w:rPr>
        <w:t>β) «</w:t>
      </w:r>
      <w:r w:rsidRPr="00413A4A">
        <w:rPr>
          <w:rFonts w:cstheme="minorHAnsi"/>
          <w:color w:val="000000"/>
          <w:sz w:val="24"/>
          <w:szCs w:val="24"/>
        </w:rPr>
        <w:t xml:space="preserve">In agro Falerno Hannibal ex insidiis Fabii Maximi se </w:t>
      </w:r>
      <w:r w:rsidRPr="00413A4A">
        <w:rPr>
          <w:rFonts w:cstheme="minorHAnsi"/>
          <w:color w:val="000000"/>
          <w:sz w:val="24"/>
          <w:szCs w:val="24"/>
          <w:lang w:val="en-US"/>
        </w:rPr>
        <w:t>expedivit</w:t>
      </w:r>
      <w:r w:rsidRPr="00413A4A">
        <w:rPr>
          <w:rFonts w:cstheme="minorHAnsi"/>
          <w:color w:val="000000"/>
          <w:sz w:val="24"/>
          <w:szCs w:val="24"/>
        </w:rPr>
        <w:t>.</w:t>
      </w:r>
      <w:r w:rsidRPr="00413A4A">
        <w:rPr>
          <w:rFonts w:cstheme="minorHAnsi"/>
          <w:sz w:val="24"/>
          <w:szCs w:val="24"/>
        </w:rPr>
        <w:t xml:space="preserve">»: να εντοπίσετε στην πρόταση τον όρο που εκφράζει αυτοπάθεια (2 μονάδες), να χαρακτηρίσετε το είδος της (2 μονάδες) και να δικαιολογήσετε γιατί έχουμε αυτό το είδος αυτοπάθειας (6 μονάδες). </w:t>
      </w:r>
    </w:p>
    <w:p w:rsidR="000172EC" w:rsidRPr="00413A4A" w:rsidRDefault="000172EC" w:rsidP="00413A4A">
      <w:pPr>
        <w:spacing w:after="0" w:line="240" w:lineRule="auto"/>
        <w:ind w:right="480"/>
        <w:jc w:val="right"/>
        <w:rPr>
          <w:rFonts w:cstheme="minorHAnsi"/>
          <w:sz w:val="24"/>
          <w:szCs w:val="24"/>
        </w:rPr>
      </w:pPr>
      <w:r w:rsidRPr="00413A4A">
        <w:rPr>
          <w:rFonts w:cstheme="minorHAnsi"/>
          <w:sz w:val="24"/>
          <w:szCs w:val="24"/>
        </w:rPr>
        <w:t>(Μονάδες 10)</w:t>
      </w:r>
    </w:p>
    <w:p w:rsidR="000172EC" w:rsidRPr="00413A4A" w:rsidRDefault="000172EC" w:rsidP="00413A4A">
      <w:pPr>
        <w:spacing w:after="0" w:line="240" w:lineRule="auto"/>
        <w:jc w:val="right"/>
        <w:rPr>
          <w:rFonts w:cstheme="minorHAnsi"/>
          <w:b/>
          <w:bCs/>
          <w:color w:val="000000"/>
          <w:sz w:val="24"/>
          <w:szCs w:val="24"/>
        </w:rPr>
      </w:pPr>
      <w:r w:rsidRPr="00413A4A">
        <w:rPr>
          <w:rFonts w:cstheme="minorHAnsi"/>
          <w:b/>
          <w:bCs/>
          <w:color w:val="000000"/>
          <w:sz w:val="24"/>
          <w:szCs w:val="24"/>
        </w:rPr>
        <w:t>Μονάδες 20</w:t>
      </w:r>
    </w:p>
    <w:p w:rsidR="00E57F3D" w:rsidRPr="00413A4A" w:rsidRDefault="00E57F3D" w:rsidP="00413A4A">
      <w:pPr>
        <w:spacing w:after="0" w:line="240" w:lineRule="auto"/>
        <w:jc w:val="both"/>
        <w:rPr>
          <w:rFonts w:cstheme="minorHAnsi"/>
          <w:b/>
          <w:bCs/>
          <w:sz w:val="24"/>
          <w:szCs w:val="24"/>
        </w:rPr>
      </w:pPr>
      <w:r w:rsidRPr="00413A4A">
        <w:rPr>
          <w:rFonts w:cstheme="minorHAnsi"/>
          <w:b/>
          <w:bCs/>
          <w:sz w:val="24"/>
          <w:szCs w:val="24"/>
        </w:rPr>
        <w:t>18453</w:t>
      </w:r>
    </w:p>
    <w:p w:rsidR="00E57F3D" w:rsidRPr="00413A4A" w:rsidRDefault="00E57F3D" w:rsidP="00413A4A">
      <w:pPr>
        <w:spacing w:after="0" w:line="240" w:lineRule="auto"/>
        <w:jc w:val="both"/>
        <w:rPr>
          <w:rFonts w:cstheme="minorHAnsi"/>
          <w:b/>
          <w:bCs/>
          <w:sz w:val="24"/>
          <w:szCs w:val="24"/>
        </w:rPr>
      </w:pPr>
      <w:r w:rsidRPr="00413A4A">
        <w:rPr>
          <w:rFonts w:cstheme="minorHAnsi"/>
          <w:b/>
          <w:bCs/>
          <w:sz w:val="24"/>
          <w:szCs w:val="24"/>
        </w:rPr>
        <w:t>ΜΑΘΗΜΑ ΧΙ, ΜΑΘΗΜΑ XIV</w:t>
      </w:r>
    </w:p>
    <w:p w:rsidR="00E57F3D" w:rsidRPr="00413A4A" w:rsidRDefault="00E57F3D" w:rsidP="00413A4A">
      <w:pPr>
        <w:spacing w:after="0" w:line="240" w:lineRule="auto"/>
        <w:jc w:val="both"/>
        <w:rPr>
          <w:rFonts w:cstheme="minorHAnsi"/>
          <w:b/>
          <w:bCs/>
          <w:sz w:val="24"/>
          <w:szCs w:val="24"/>
        </w:rPr>
      </w:pPr>
      <w:r w:rsidRPr="00413A4A">
        <w:rPr>
          <w:rFonts w:cstheme="minorHAnsi"/>
          <w:b/>
          <w:bCs/>
          <w:sz w:val="24"/>
          <w:szCs w:val="24"/>
        </w:rPr>
        <w:t>ΚΕΙΜΕΝΟ</w:t>
      </w:r>
    </w:p>
    <w:p w:rsidR="00E57F3D" w:rsidRPr="00413A4A" w:rsidRDefault="00E57F3D" w:rsidP="00413A4A">
      <w:pPr>
        <w:spacing w:after="0" w:line="240" w:lineRule="auto"/>
        <w:jc w:val="both"/>
        <w:rPr>
          <w:rFonts w:cstheme="minorHAnsi"/>
          <w:color w:val="000000"/>
          <w:sz w:val="24"/>
          <w:szCs w:val="24"/>
          <w:lang w:val="en-US"/>
        </w:rPr>
      </w:pPr>
      <w:r w:rsidRPr="00413A4A">
        <w:rPr>
          <w:rFonts w:cstheme="minorHAnsi"/>
          <w:b/>
          <w:bCs/>
          <w:color w:val="000000"/>
          <w:sz w:val="24"/>
          <w:szCs w:val="24"/>
        </w:rPr>
        <w:t>α</w:t>
      </w:r>
      <w:r w:rsidRPr="00413A4A">
        <w:rPr>
          <w:rFonts w:cstheme="minorHAnsi"/>
          <w:b/>
          <w:bCs/>
          <w:color w:val="000000"/>
          <w:sz w:val="24"/>
          <w:szCs w:val="24"/>
          <w:lang w:val="en-US"/>
        </w:rPr>
        <w:t>)</w:t>
      </w:r>
      <w:r w:rsidRPr="00413A4A">
        <w:rPr>
          <w:rFonts w:cstheme="minorHAnsi"/>
          <w:color w:val="000000"/>
          <w:sz w:val="24"/>
          <w:szCs w:val="24"/>
          <w:lang w:val="en-US"/>
        </w:rPr>
        <w:t xml:space="preserve"> Populus Rōmānus cladem Cannensem pavidus audīvit. </w:t>
      </w:r>
      <w:proofErr w:type="gramStart"/>
      <w:r w:rsidRPr="00413A4A">
        <w:rPr>
          <w:rFonts w:cstheme="minorHAnsi"/>
          <w:color w:val="000000"/>
          <w:sz w:val="24"/>
          <w:szCs w:val="24"/>
          <w:lang w:val="en-US"/>
        </w:rPr>
        <w:t>In agro Falerno Hannibal ex insidiis Fabii Maximi se expedīvit.</w:t>
      </w:r>
      <w:proofErr w:type="gramEnd"/>
      <w:r w:rsidRPr="00413A4A">
        <w:rPr>
          <w:rFonts w:cstheme="minorHAnsi"/>
          <w:color w:val="000000"/>
          <w:sz w:val="24"/>
          <w:szCs w:val="24"/>
          <w:lang w:val="en-US"/>
        </w:rPr>
        <w:t xml:space="preserve"> </w:t>
      </w:r>
      <w:proofErr w:type="gramStart"/>
      <w:r w:rsidRPr="00413A4A">
        <w:rPr>
          <w:rFonts w:cstheme="minorHAnsi"/>
          <w:color w:val="000000"/>
          <w:sz w:val="24"/>
          <w:szCs w:val="24"/>
          <w:lang w:val="en-US"/>
        </w:rPr>
        <w:t>Postquam XIV annos in Italiā complēvit, Carthaginienses eum in Africam revocavērunt.</w:t>
      </w:r>
      <w:proofErr w:type="gramEnd"/>
      <w:r w:rsidRPr="00413A4A">
        <w:rPr>
          <w:rFonts w:cstheme="minorHAnsi"/>
          <w:color w:val="000000"/>
          <w:sz w:val="24"/>
          <w:szCs w:val="24"/>
          <w:lang w:val="en-US"/>
        </w:rPr>
        <w:t xml:space="preserve"> </w:t>
      </w:r>
      <w:proofErr w:type="gramStart"/>
      <w:r w:rsidRPr="00413A4A">
        <w:rPr>
          <w:rFonts w:cstheme="minorHAnsi"/>
          <w:color w:val="000000"/>
          <w:sz w:val="24"/>
          <w:szCs w:val="24"/>
          <w:lang w:val="en-US"/>
        </w:rPr>
        <w:t>Ibi Hannibal bellum cum Rōmānis componere frustra cupīvit.</w:t>
      </w:r>
      <w:proofErr w:type="gramEnd"/>
      <w:r w:rsidRPr="00413A4A">
        <w:rPr>
          <w:rFonts w:cstheme="minorHAnsi"/>
          <w:color w:val="000000"/>
          <w:sz w:val="24"/>
          <w:szCs w:val="24"/>
          <w:lang w:val="en-US"/>
        </w:rPr>
        <w:t xml:space="preserve"> </w:t>
      </w:r>
    </w:p>
    <w:p w:rsidR="00E57F3D" w:rsidRPr="00413A4A" w:rsidRDefault="00E57F3D" w:rsidP="00413A4A">
      <w:pPr>
        <w:spacing w:after="0" w:line="240" w:lineRule="auto"/>
        <w:jc w:val="both"/>
        <w:rPr>
          <w:rFonts w:cstheme="minorHAnsi"/>
          <w:color w:val="000000"/>
          <w:sz w:val="24"/>
          <w:szCs w:val="24"/>
          <w:lang w:val="en-US"/>
        </w:rPr>
      </w:pPr>
      <w:r w:rsidRPr="00413A4A">
        <w:rPr>
          <w:rFonts w:cstheme="minorHAnsi"/>
          <w:b/>
          <w:bCs/>
          <w:color w:val="000000"/>
          <w:sz w:val="24"/>
          <w:szCs w:val="24"/>
        </w:rPr>
        <w:t>β</w:t>
      </w:r>
      <w:r w:rsidRPr="00413A4A">
        <w:rPr>
          <w:rFonts w:cstheme="minorHAnsi"/>
          <w:b/>
          <w:bCs/>
          <w:color w:val="000000"/>
          <w:sz w:val="24"/>
          <w:szCs w:val="24"/>
          <w:lang w:val="en-US"/>
        </w:rPr>
        <w:t xml:space="preserve">) </w:t>
      </w:r>
      <w:r w:rsidRPr="00413A4A">
        <w:rPr>
          <w:rFonts w:cstheme="minorHAnsi"/>
          <w:color w:val="000000"/>
          <w:sz w:val="24"/>
          <w:szCs w:val="24"/>
          <w:lang w:val="en-US"/>
        </w:rPr>
        <w:t xml:space="preserve">Existimāvit ad se venire hominem ingentis magnitudinis et facie squalidā, similem effigiēi mortui.Quem simul aspexit Cassius, timōrem concēpit nomenque eius audīre cupīvit. </w:t>
      </w:r>
      <w:proofErr w:type="gramStart"/>
      <w:r w:rsidRPr="00413A4A">
        <w:rPr>
          <w:rFonts w:cstheme="minorHAnsi"/>
          <w:color w:val="000000"/>
          <w:sz w:val="24"/>
          <w:szCs w:val="24"/>
          <w:lang w:val="en-US"/>
        </w:rPr>
        <w:t>Respondit ille se esse Orcum.</w:t>
      </w:r>
      <w:proofErr w:type="gramEnd"/>
      <w:r w:rsidRPr="00413A4A">
        <w:rPr>
          <w:rFonts w:cstheme="minorHAnsi"/>
          <w:color w:val="000000"/>
          <w:sz w:val="24"/>
          <w:szCs w:val="24"/>
          <w:lang w:val="en-US"/>
        </w:rPr>
        <w:t xml:space="preserve"> Tum terror Cassium concussit </w:t>
      </w:r>
      <w:proofErr w:type="gramStart"/>
      <w:r w:rsidRPr="00413A4A">
        <w:rPr>
          <w:rFonts w:cstheme="minorHAnsi"/>
          <w:color w:val="000000"/>
          <w:sz w:val="24"/>
          <w:szCs w:val="24"/>
          <w:lang w:val="en-US"/>
        </w:rPr>
        <w:t>et</w:t>
      </w:r>
      <w:proofErr w:type="gramEnd"/>
      <w:r w:rsidRPr="00413A4A">
        <w:rPr>
          <w:rFonts w:cstheme="minorHAnsi"/>
          <w:color w:val="000000"/>
          <w:sz w:val="24"/>
          <w:szCs w:val="24"/>
          <w:lang w:val="en-US"/>
        </w:rPr>
        <w:t xml:space="preserve"> e somno eum excitāvit. </w:t>
      </w:r>
    </w:p>
    <w:p w:rsidR="00E57F3D" w:rsidRPr="00413A4A" w:rsidRDefault="00E57F3D" w:rsidP="00413A4A">
      <w:pPr>
        <w:spacing w:after="0" w:line="240" w:lineRule="auto"/>
        <w:jc w:val="both"/>
        <w:rPr>
          <w:rFonts w:cstheme="minorHAnsi"/>
          <w:color w:val="FF0000"/>
          <w:sz w:val="24"/>
          <w:szCs w:val="24"/>
          <w:lang w:val="en-US"/>
        </w:rPr>
      </w:pPr>
    </w:p>
    <w:p w:rsidR="00E57F3D" w:rsidRPr="00413A4A" w:rsidRDefault="00E57F3D" w:rsidP="00413A4A">
      <w:pPr>
        <w:spacing w:after="0" w:line="240" w:lineRule="auto"/>
        <w:jc w:val="both"/>
        <w:rPr>
          <w:rFonts w:eastAsia="Times New Roman" w:cstheme="minorHAnsi"/>
          <w:sz w:val="24"/>
          <w:szCs w:val="24"/>
        </w:rPr>
      </w:pPr>
      <w:r w:rsidRPr="00413A4A">
        <w:rPr>
          <w:rFonts w:cstheme="minorHAnsi"/>
          <w:b/>
          <w:bCs/>
          <w:color w:val="000000"/>
          <w:sz w:val="24"/>
          <w:szCs w:val="24"/>
        </w:rPr>
        <w:t>Α.</w:t>
      </w:r>
      <w:r w:rsidRPr="00413A4A">
        <w:rPr>
          <w:rFonts w:eastAsia="Times New Roman" w:cstheme="minorHAnsi"/>
          <w:sz w:val="24"/>
          <w:szCs w:val="24"/>
        </w:rPr>
        <w:t xml:space="preserve"> Να μεταφράσετε στη Νέα Ελληνική τα δοθέντα αποσπάσματα.          </w:t>
      </w:r>
    </w:p>
    <w:p w:rsidR="00E57F3D" w:rsidRPr="00413A4A" w:rsidRDefault="00E57F3D" w:rsidP="00413A4A">
      <w:pPr>
        <w:spacing w:after="0" w:line="240" w:lineRule="auto"/>
        <w:jc w:val="right"/>
        <w:rPr>
          <w:rFonts w:eastAsia="Times New Roman" w:cstheme="minorHAnsi"/>
          <w:sz w:val="24"/>
          <w:szCs w:val="24"/>
        </w:rPr>
      </w:pPr>
      <w:r w:rsidRPr="00413A4A">
        <w:rPr>
          <w:rFonts w:eastAsia="Times New Roman" w:cstheme="minorHAnsi"/>
          <w:sz w:val="24"/>
          <w:szCs w:val="24"/>
        </w:rPr>
        <w:t xml:space="preserve">    </w:t>
      </w:r>
      <w:r w:rsidRPr="00413A4A">
        <w:rPr>
          <w:rFonts w:eastAsia="Times New Roman" w:cstheme="minorHAnsi"/>
          <w:b/>
          <w:bCs/>
          <w:sz w:val="24"/>
          <w:szCs w:val="24"/>
        </w:rPr>
        <w:t>Μονάδες 20</w:t>
      </w:r>
    </w:p>
    <w:p w:rsidR="00E57F3D" w:rsidRPr="00413A4A" w:rsidRDefault="00E57F3D" w:rsidP="00413A4A">
      <w:pPr>
        <w:spacing w:after="0" w:line="240" w:lineRule="auto"/>
        <w:jc w:val="both"/>
        <w:rPr>
          <w:rFonts w:cstheme="minorHAnsi"/>
          <w:b/>
          <w:bCs/>
          <w:sz w:val="24"/>
          <w:szCs w:val="24"/>
        </w:rPr>
      </w:pPr>
    </w:p>
    <w:p w:rsidR="00E57F3D" w:rsidRPr="00413A4A" w:rsidRDefault="00E57F3D" w:rsidP="00413A4A">
      <w:pPr>
        <w:spacing w:after="0" w:line="240" w:lineRule="auto"/>
        <w:jc w:val="both"/>
        <w:rPr>
          <w:rFonts w:cstheme="minorHAnsi"/>
          <w:b/>
          <w:bCs/>
          <w:sz w:val="24"/>
          <w:szCs w:val="24"/>
        </w:rPr>
      </w:pPr>
      <w:r w:rsidRPr="00413A4A">
        <w:rPr>
          <w:rFonts w:cstheme="minorHAnsi"/>
          <w:b/>
          <w:bCs/>
          <w:sz w:val="24"/>
          <w:szCs w:val="24"/>
        </w:rPr>
        <w:t>ΠΑΡΑΤΗΡΗΣΕΙΣ</w:t>
      </w:r>
    </w:p>
    <w:p w:rsidR="00E57F3D" w:rsidRPr="00413A4A" w:rsidRDefault="00E57F3D" w:rsidP="00413A4A">
      <w:pPr>
        <w:spacing w:after="0" w:line="240" w:lineRule="auto"/>
        <w:jc w:val="both"/>
        <w:rPr>
          <w:rFonts w:eastAsia="Times New Roman" w:cstheme="minorHAnsi"/>
          <w:b/>
          <w:bCs/>
          <w:sz w:val="24"/>
          <w:szCs w:val="24"/>
        </w:rPr>
      </w:pPr>
      <w:r w:rsidRPr="00413A4A">
        <w:rPr>
          <w:rFonts w:cstheme="minorHAnsi"/>
          <w:b/>
          <w:bCs/>
          <w:sz w:val="24"/>
          <w:szCs w:val="24"/>
        </w:rPr>
        <w:t xml:space="preserve">Β.2. </w:t>
      </w:r>
      <w:r w:rsidRPr="00413A4A">
        <w:rPr>
          <w:rFonts w:cstheme="minorHAnsi"/>
          <w:sz w:val="24"/>
          <w:szCs w:val="24"/>
        </w:rPr>
        <w:t>Να βρείτε στα λατινικά κείμενα που δίνονται μία ετυμολογικά συγγενή λέξη για καθεμία από τις παρακάτω λέξεις της Νέας Ελληνικής: κλάσμα, πλήρης, βατήρας, ουμανιστικός, ονομαστική.</w:t>
      </w:r>
      <w:r w:rsidRPr="00413A4A">
        <w:rPr>
          <w:rFonts w:eastAsia="Times New Roman" w:cstheme="minorHAnsi"/>
          <w:b/>
          <w:bCs/>
          <w:sz w:val="24"/>
          <w:szCs w:val="24"/>
        </w:rPr>
        <w:t xml:space="preserve">                                                                              </w:t>
      </w:r>
    </w:p>
    <w:p w:rsidR="00E57F3D" w:rsidRPr="00413A4A" w:rsidRDefault="00E57F3D" w:rsidP="00413A4A">
      <w:pPr>
        <w:spacing w:after="0" w:line="240" w:lineRule="auto"/>
        <w:jc w:val="right"/>
        <w:rPr>
          <w:rFonts w:cstheme="minorHAnsi"/>
          <w:sz w:val="24"/>
          <w:szCs w:val="24"/>
        </w:rPr>
      </w:pPr>
      <w:r w:rsidRPr="00413A4A">
        <w:rPr>
          <w:rFonts w:eastAsia="Times New Roman" w:cstheme="minorHAnsi"/>
          <w:b/>
          <w:bCs/>
          <w:sz w:val="24"/>
          <w:szCs w:val="24"/>
        </w:rPr>
        <w:t xml:space="preserve">   Μονάδες 10</w:t>
      </w:r>
    </w:p>
    <w:p w:rsidR="00E57F3D" w:rsidRPr="00413A4A" w:rsidRDefault="00E57F3D" w:rsidP="00413A4A">
      <w:pPr>
        <w:spacing w:after="0" w:line="240" w:lineRule="auto"/>
        <w:jc w:val="both"/>
        <w:rPr>
          <w:rFonts w:cstheme="minorHAnsi"/>
          <w:sz w:val="24"/>
          <w:szCs w:val="24"/>
        </w:rPr>
      </w:pPr>
    </w:p>
    <w:p w:rsidR="00E57F3D" w:rsidRPr="00413A4A" w:rsidRDefault="00E57F3D" w:rsidP="00413A4A">
      <w:pPr>
        <w:spacing w:after="0" w:line="240" w:lineRule="auto"/>
        <w:jc w:val="both"/>
        <w:rPr>
          <w:rFonts w:cstheme="minorHAnsi"/>
          <w:sz w:val="24"/>
          <w:szCs w:val="24"/>
        </w:rPr>
      </w:pPr>
      <w:r w:rsidRPr="00413A4A">
        <w:rPr>
          <w:rFonts w:cstheme="minorHAnsi"/>
          <w:b/>
          <w:bCs/>
          <w:sz w:val="24"/>
          <w:szCs w:val="24"/>
        </w:rPr>
        <w:t>Β.6.α.</w:t>
      </w:r>
      <w:r w:rsidRPr="00413A4A">
        <w:rPr>
          <w:rFonts w:cstheme="minorHAnsi"/>
          <w:sz w:val="24"/>
          <w:szCs w:val="24"/>
        </w:rPr>
        <w:t xml:space="preserve"> Να αναγνωρίσετε συντακτικά τις λέξεις που ακολουθούν επιλέγοντας τον σωστό συντακτικό τύπο από τις διαθέσιμες επιλογές.</w:t>
      </w:r>
    </w:p>
    <w:tbl>
      <w:tblPr>
        <w:tblStyle w:val="a5"/>
        <w:tblW w:w="0" w:type="auto"/>
        <w:tblInd w:w="108" w:type="dxa"/>
        <w:tblLook w:val="04A0"/>
      </w:tblPr>
      <w:tblGrid>
        <w:gridCol w:w="1985"/>
        <w:gridCol w:w="6429"/>
      </w:tblGrid>
      <w:tr w:rsidR="00E57F3D" w:rsidRPr="00413A4A" w:rsidTr="00413A4A">
        <w:tc>
          <w:tcPr>
            <w:tcW w:w="1985" w:type="dxa"/>
          </w:tcPr>
          <w:p w:rsidR="00E57F3D" w:rsidRPr="00413A4A" w:rsidRDefault="00E57F3D" w:rsidP="00413A4A">
            <w:pPr>
              <w:rPr>
                <w:rFonts w:cstheme="minorHAnsi"/>
                <w:sz w:val="24"/>
                <w:szCs w:val="24"/>
              </w:rPr>
            </w:pPr>
            <w:r w:rsidRPr="00413A4A">
              <w:rPr>
                <w:rFonts w:cstheme="minorHAnsi"/>
                <w:b/>
                <w:bCs/>
                <w:sz w:val="24"/>
                <w:szCs w:val="24"/>
                <w:lang w:val="en-US"/>
              </w:rPr>
              <w:t>i</w:t>
            </w:r>
            <w:r w:rsidRPr="00413A4A">
              <w:rPr>
                <w:rFonts w:cstheme="minorHAnsi"/>
                <w:b/>
                <w:bCs/>
                <w:sz w:val="24"/>
                <w:szCs w:val="24"/>
              </w:rPr>
              <w:t>.</w:t>
            </w:r>
            <w:r w:rsidRPr="00413A4A">
              <w:rPr>
                <w:rFonts w:cstheme="minorHAnsi"/>
                <w:sz w:val="24"/>
                <w:szCs w:val="24"/>
              </w:rPr>
              <w:t xml:space="preserve">Το επίθετο </w:t>
            </w:r>
            <w:r w:rsidRPr="00413A4A">
              <w:rPr>
                <w:rFonts w:cstheme="minorHAnsi"/>
                <w:sz w:val="24"/>
                <w:szCs w:val="24"/>
                <w:lang w:val="en-US"/>
              </w:rPr>
              <w:t>pavidus</w:t>
            </w:r>
            <w:r w:rsidRPr="00413A4A">
              <w:rPr>
                <w:rFonts w:cstheme="minorHAnsi"/>
                <w:sz w:val="24"/>
                <w:szCs w:val="24"/>
              </w:rPr>
              <w:t xml:space="preserve"> είναι:</w:t>
            </w:r>
          </w:p>
          <w:p w:rsidR="00E57F3D" w:rsidRPr="00413A4A" w:rsidRDefault="00E57F3D" w:rsidP="00413A4A">
            <w:pPr>
              <w:rPr>
                <w:rFonts w:cstheme="minorHAnsi"/>
                <w:color w:val="FF0000"/>
                <w:sz w:val="24"/>
                <w:szCs w:val="24"/>
              </w:rPr>
            </w:pPr>
          </w:p>
        </w:tc>
        <w:tc>
          <w:tcPr>
            <w:tcW w:w="6429" w:type="dxa"/>
          </w:tcPr>
          <w:p w:rsidR="00E57F3D" w:rsidRPr="00413A4A" w:rsidRDefault="00E57F3D" w:rsidP="00413A4A">
            <w:pPr>
              <w:rPr>
                <w:rFonts w:cstheme="minorHAnsi"/>
                <w:sz w:val="24"/>
                <w:szCs w:val="24"/>
              </w:rPr>
            </w:pPr>
            <w:r w:rsidRPr="00413A4A">
              <w:rPr>
                <w:rFonts w:cstheme="minorHAnsi"/>
                <w:color w:val="FF0000"/>
                <w:sz w:val="24"/>
                <w:szCs w:val="24"/>
              </w:rPr>
              <w:t xml:space="preserve"> </w:t>
            </w:r>
            <w:r w:rsidRPr="00413A4A">
              <w:rPr>
                <w:rFonts w:cstheme="minorHAnsi"/>
                <w:b/>
                <w:bCs/>
                <w:sz w:val="24"/>
                <w:szCs w:val="24"/>
              </w:rPr>
              <w:t>α.</w:t>
            </w:r>
            <w:r w:rsidRPr="00413A4A">
              <w:rPr>
                <w:rFonts w:cstheme="minorHAnsi"/>
                <w:sz w:val="24"/>
                <w:szCs w:val="24"/>
              </w:rPr>
              <w:t xml:space="preserve"> επιθετικός προσδιορισμός στο υποκείμενο </w:t>
            </w:r>
            <w:r w:rsidRPr="00413A4A">
              <w:rPr>
                <w:rStyle w:val="a4"/>
                <w:rFonts w:cstheme="minorHAnsi"/>
                <w:color w:val="111111"/>
                <w:sz w:val="24"/>
                <w:szCs w:val="24"/>
                <w:shd w:val="clear" w:color="auto" w:fill="FFFFFF"/>
              </w:rPr>
              <w:t>populus</w:t>
            </w:r>
            <w:r w:rsidRPr="00413A4A">
              <w:rPr>
                <w:rFonts w:cstheme="minorHAnsi"/>
                <w:color w:val="111111"/>
                <w:sz w:val="24"/>
                <w:szCs w:val="24"/>
                <w:shd w:val="clear" w:color="auto" w:fill="FFFFFF"/>
              </w:rPr>
              <w:t> του</w:t>
            </w:r>
            <w:r w:rsidRPr="00413A4A">
              <w:rPr>
                <w:rFonts w:cstheme="minorHAnsi"/>
                <w:i/>
                <w:iCs/>
                <w:color w:val="111111"/>
                <w:sz w:val="24"/>
                <w:szCs w:val="24"/>
                <w:shd w:val="clear" w:color="auto" w:fill="FFFFFF"/>
              </w:rPr>
              <w:t> </w:t>
            </w:r>
            <w:r w:rsidRPr="00413A4A">
              <w:rPr>
                <w:rStyle w:val="a4"/>
                <w:rFonts w:cstheme="minorHAnsi"/>
                <w:color w:val="111111"/>
                <w:sz w:val="24"/>
                <w:szCs w:val="24"/>
                <w:shd w:val="clear" w:color="auto" w:fill="FFFFFF"/>
              </w:rPr>
              <w:t>audivit</w:t>
            </w:r>
          </w:p>
          <w:p w:rsidR="00E57F3D" w:rsidRPr="00413A4A" w:rsidRDefault="00E57F3D" w:rsidP="00413A4A">
            <w:pPr>
              <w:rPr>
                <w:rFonts w:cstheme="minorHAnsi"/>
                <w:sz w:val="24"/>
                <w:szCs w:val="24"/>
              </w:rPr>
            </w:pPr>
            <w:r w:rsidRPr="00413A4A">
              <w:rPr>
                <w:rFonts w:cstheme="minorHAnsi"/>
                <w:b/>
                <w:bCs/>
                <w:sz w:val="24"/>
                <w:szCs w:val="24"/>
              </w:rPr>
              <w:t>β.</w:t>
            </w:r>
            <w:r w:rsidRPr="00413A4A">
              <w:rPr>
                <w:rFonts w:cstheme="minorHAnsi"/>
                <w:sz w:val="24"/>
                <w:szCs w:val="24"/>
              </w:rPr>
              <w:t xml:space="preserve"> κατηγορούμενο </w:t>
            </w:r>
            <w:r w:rsidRPr="00413A4A">
              <w:rPr>
                <w:rFonts w:cstheme="minorHAnsi"/>
                <w:color w:val="111111"/>
                <w:sz w:val="24"/>
                <w:szCs w:val="24"/>
                <w:shd w:val="clear" w:color="auto" w:fill="FFFFFF"/>
              </w:rPr>
              <w:t xml:space="preserve">στο υποκείμενο </w:t>
            </w:r>
            <w:r w:rsidRPr="00413A4A">
              <w:rPr>
                <w:rFonts w:cstheme="minorHAnsi"/>
                <w:i/>
                <w:iCs/>
                <w:color w:val="111111"/>
                <w:sz w:val="24"/>
                <w:szCs w:val="24"/>
                <w:shd w:val="clear" w:color="auto" w:fill="FFFFFF"/>
              </w:rPr>
              <w:t> </w:t>
            </w:r>
            <w:r w:rsidRPr="00413A4A">
              <w:rPr>
                <w:rStyle w:val="a4"/>
                <w:rFonts w:cstheme="minorHAnsi"/>
                <w:color w:val="111111"/>
                <w:sz w:val="24"/>
                <w:szCs w:val="24"/>
                <w:shd w:val="clear" w:color="auto" w:fill="FFFFFF"/>
              </w:rPr>
              <w:t>populus</w:t>
            </w:r>
            <w:r w:rsidRPr="00413A4A">
              <w:rPr>
                <w:rFonts w:cstheme="minorHAnsi"/>
                <w:i/>
                <w:iCs/>
                <w:color w:val="111111"/>
                <w:sz w:val="24"/>
                <w:szCs w:val="24"/>
                <w:shd w:val="clear" w:color="auto" w:fill="FFFFFF"/>
              </w:rPr>
              <w:t> </w:t>
            </w:r>
            <w:r w:rsidRPr="00413A4A">
              <w:rPr>
                <w:rFonts w:cstheme="minorHAnsi"/>
                <w:color w:val="111111"/>
                <w:sz w:val="24"/>
                <w:szCs w:val="24"/>
                <w:shd w:val="clear" w:color="auto" w:fill="FFFFFF"/>
              </w:rPr>
              <w:t>του </w:t>
            </w:r>
            <w:r w:rsidRPr="00413A4A">
              <w:rPr>
                <w:rStyle w:val="a4"/>
                <w:rFonts w:cstheme="minorHAnsi"/>
                <w:color w:val="111111"/>
                <w:sz w:val="24"/>
                <w:szCs w:val="24"/>
                <w:shd w:val="clear" w:color="auto" w:fill="FFFFFF"/>
              </w:rPr>
              <w:t>audivit</w:t>
            </w:r>
          </w:p>
          <w:p w:rsidR="00E57F3D" w:rsidRPr="00413A4A" w:rsidRDefault="00E57F3D" w:rsidP="00413A4A">
            <w:pPr>
              <w:rPr>
                <w:rFonts w:cstheme="minorHAnsi"/>
                <w:sz w:val="24"/>
                <w:szCs w:val="24"/>
              </w:rPr>
            </w:pPr>
            <w:r w:rsidRPr="00413A4A">
              <w:rPr>
                <w:rFonts w:cstheme="minorHAnsi"/>
                <w:b/>
                <w:bCs/>
                <w:sz w:val="24"/>
                <w:szCs w:val="24"/>
              </w:rPr>
              <w:t>γ.</w:t>
            </w:r>
            <w:r w:rsidRPr="00413A4A">
              <w:rPr>
                <w:rFonts w:cstheme="minorHAnsi"/>
                <w:i/>
                <w:iCs/>
                <w:sz w:val="24"/>
                <w:szCs w:val="24"/>
              </w:rPr>
              <w:t xml:space="preserve"> </w:t>
            </w:r>
            <w:r w:rsidRPr="00413A4A">
              <w:rPr>
                <w:rFonts w:cstheme="minorHAnsi"/>
                <w:color w:val="111111"/>
                <w:sz w:val="24"/>
                <w:szCs w:val="24"/>
                <w:shd w:val="clear" w:color="auto" w:fill="FFFFFF"/>
              </w:rPr>
              <w:t>επιρρηματικό  κατηγορούμενο του τρόπου στο ρήμα</w:t>
            </w:r>
            <w:r w:rsidRPr="00413A4A">
              <w:rPr>
                <w:rFonts w:cstheme="minorHAnsi"/>
                <w:i/>
                <w:iCs/>
                <w:color w:val="111111"/>
                <w:sz w:val="24"/>
                <w:szCs w:val="24"/>
                <w:shd w:val="clear" w:color="auto" w:fill="FFFFFF"/>
              </w:rPr>
              <w:t xml:space="preserve"> </w:t>
            </w:r>
            <w:r w:rsidRPr="00413A4A">
              <w:rPr>
                <w:rStyle w:val="a4"/>
                <w:rFonts w:cstheme="minorHAnsi"/>
                <w:color w:val="111111"/>
                <w:sz w:val="24"/>
                <w:szCs w:val="24"/>
                <w:shd w:val="clear" w:color="auto" w:fill="FFFFFF"/>
              </w:rPr>
              <w:t xml:space="preserve">audivit το οποίο </w:t>
            </w:r>
            <w:r w:rsidRPr="00413A4A">
              <w:rPr>
                <w:rStyle w:val="a4"/>
                <w:rFonts w:cstheme="minorHAnsi"/>
                <w:sz w:val="24"/>
                <w:szCs w:val="24"/>
              </w:rPr>
              <w:t xml:space="preserve">αναφέρεται στο </w:t>
            </w:r>
            <w:r w:rsidRPr="00413A4A">
              <w:rPr>
                <w:rStyle w:val="a4"/>
                <w:rFonts w:cstheme="minorHAnsi"/>
                <w:sz w:val="24"/>
                <w:szCs w:val="24"/>
                <w:lang w:val="en-US"/>
              </w:rPr>
              <w:t>populus</w:t>
            </w:r>
          </w:p>
        </w:tc>
      </w:tr>
      <w:tr w:rsidR="00E57F3D" w:rsidRPr="00413A4A" w:rsidTr="00413A4A">
        <w:trPr>
          <w:trHeight w:val="47"/>
        </w:trPr>
        <w:tc>
          <w:tcPr>
            <w:tcW w:w="1985" w:type="dxa"/>
          </w:tcPr>
          <w:p w:rsidR="00E57F3D" w:rsidRPr="00413A4A" w:rsidRDefault="00E57F3D" w:rsidP="00413A4A">
            <w:pPr>
              <w:rPr>
                <w:rFonts w:cstheme="minorHAnsi"/>
                <w:sz w:val="24"/>
                <w:szCs w:val="24"/>
              </w:rPr>
            </w:pPr>
            <w:r w:rsidRPr="00413A4A">
              <w:rPr>
                <w:rFonts w:cstheme="minorHAnsi"/>
                <w:b/>
                <w:bCs/>
                <w:sz w:val="24"/>
                <w:szCs w:val="24"/>
                <w:lang w:val="en-US"/>
              </w:rPr>
              <w:t>ii</w:t>
            </w:r>
            <w:r w:rsidRPr="00413A4A">
              <w:rPr>
                <w:rFonts w:cstheme="minorHAnsi"/>
                <w:b/>
                <w:bCs/>
                <w:sz w:val="24"/>
                <w:szCs w:val="24"/>
              </w:rPr>
              <w:t>.</w:t>
            </w:r>
            <w:r w:rsidRPr="00413A4A">
              <w:rPr>
                <w:rFonts w:cstheme="minorHAnsi"/>
                <w:sz w:val="24"/>
                <w:szCs w:val="24"/>
              </w:rPr>
              <w:t xml:space="preserve"> Το προθετικό σύνολο </w:t>
            </w:r>
            <w:r w:rsidRPr="00413A4A">
              <w:rPr>
                <w:rFonts w:cstheme="minorHAnsi"/>
                <w:color w:val="000000"/>
                <w:sz w:val="24"/>
                <w:szCs w:val="24"/>
                <w:lang w:val="en-US"/>
              </w:rPr>
              <w:t>cum</w:t>
            </w:r>
            <w:r w:rsidRPr="00413A4A">
              <w:rPr>
                <w:rFonts w:cstheme="minorHAnsi"/>
                <w:color w:val="000000"/>
                <w:sz w:val="24"/>
                <w:szCs w:val="24"/>
              </w:rPr>
              <w:t xml:space="preserve"> </w:t>
            </w:r>
            <w:r w:rsidRPr="00413A4A">
              <w:rPr>
                <w:rFonts w:cstheme="minorHAnsi"/>
                <w:color w:val="000000"/>
                <w:sz w:val="24"/>
                <w:szCs w:val="24"/>
                <w:lang w:val="en-US"/>
              </w:rPr>
              <w:t>R</w:t>
            </w:r>
            <w:r w:rsidRPr="00413A4A">
              <w:rPr>
                <w:rFonts w:cstheme="minorHAnsi"/>
                <w:color w:val="000000"/>
                <w:sz w:val="24"/>
                <w:szCs w:val="24"/>
              </w:rPr>
              <w:t>ō</w:t>
            </w:r>
            <w:r w:rsidRPr="00413A4A">
              <w:rPr>
                <w:rFonts w:cstheme="minorHAnsi"/>
                <w:color w:val="000000"/>
                <w:sz w:val="24"/>
                <w:szCs w:val="24"/>
                <w:lang w:val="en-US"/>
              </w:rPr>
              <w:t>m</w:t>
            </w:r>
            <w:r w:rsidRPr="00413A4A">
              <w:rPr>
                <w:rFonts w:cstheme="minorHAnsi"/>
                <w:color w:val="000000"/>
                <w:sz w:val="24"/>
                <w:szCs w:val="24"/>
              </w:rPr>
              <w:t>ā</w:t>
            </w:r>
            <w:r w:rsidRPr="00413A4A">
              <w:rPr>
                <w:rFonts w:cstheme="minorHAnsi"/>
                <w:color w:val="000000"/>
                <w:sz w:val="24"/>
                <w:szCs w:val="24"/>
                <w:lang w:val="en-US"/>
              </w:rPr>
              <w:t>nis</w:t>
            </w:r>
            <w:r w:rsidRPr="00413A4A">
              <w:rPr>
                <w:rFonts w:cstheme="minorHAnsi"/>
                <w:color w:val="000000"/>
                <w:sz w:val="24"/>
                <w:szCs w:val="24"/>
              </w:rPr>
              <w:t xml:space="preserve"> εκφράζει: </w:t>
            </w:r>
          </w:p>
          <w:p w:rsidR="00E57F3D" w:rsidRPr="00413A4A" w:rsidRDefault="00E57F3D" w:rsidP="00413A4A">
            <w:pPr>
              <w:rPr>
                <w:rFonts w:cstheme="minorHAnsi"/>
                <w:sz w:val="24"/>
                <w:szCs w:val="24"/>
              </w:rPr>
            </w:pPr>
          </w:p>
        </w:tc>
        <w:tc>
          <w:tcPr>
            <w:tcW w:w="6429" w:type="dxa"/>
          </w:tcPr>
          <w:p w:rsidR="00E57F3D" w:rsidRPr="00413A4A" w:rsidRDefault="00E57F3D" w:rsidP="00413A4A">
            <w:pPr>
              <w:rPr>
                <w:rFonts w:cstheme="minorHAnsi"/>
                <w:sz w:val="24"/>
                <w:szCs w:val="24"/>
              </w:rPr>
            </w:pPr>
            <w:r w:rsidRPr="00413A4A">
              <w:rPr>
                <w:rFonts w:cstheme="minorHAnsi"/>
                <w:b/>
                <w:bCs/>
                <w:sz w:val="24"/>
                <w:szCs w:val="24"/>
              </w:rPr>
              <w:lastRenderedPageBreak/>
              <w:t>α.</w:t>
            </w:r>
            <w:r w:rsidRPr="00413A4A">
              <w:rPr>
                <w:rFonts w:cstheme="minorHAnsi"/>
                <w:sz w:val="24"/>
                <w:szCs w:val="24"/>
              </w:rPr>
              <w:t xml:space="preserve"> παραβολή στο </w:t>
            </w:r>
            <w:r w:rsidRPr="00413A4A">
              <w:rPr>
                <w:rFonts w:cstheme="minorHAnsi"/>
                <w:color w:val="000000"/>
                <w:sz w:val="24"/>
                <w:szCs w:val="24"/>
                <w:lang w:val="en-US"/>
              </w:rPr>
              <w:t>componere</w:t>
            </w:r>
          </w:p>
          <w:p w:rsidR="00E57F3D" w:rsidRPr="00413A4A" w:rsidRDefault="00E57F3D" w:rsidP="00413A4A">
            <w:pPr>
              <w:rPr>
                <w:rFonts w:cstheme="minorHAnsi"/>
                <w:sz w:val="24"/>
                <w:szCs w:val="24"/>
              </w:rPr>
            </w:pPr>
            <w:r w:rsidRPr="00413A4A">
              <w:rPr>
                <w:rFonts w:cstheme="minorHAnsi"/>
                <w:b/>
                <w:bCs/>
                <w:sz w:val="24"/>
                <w:szCs w:val="24"/>
              </w:rPr>
              <w:t>β.</w:t>
            </w:r>
            <w:r w:rsidRPr="00413A4A">
              <w:rPr>
                <w:rFonts w:cstheme="minorHAnsi"/>
                <w:sz w:val="24"/>
                <w:szCs w:val="24"/>
              </w:rPr>
              <w:t xml:space="preserve"> εχθρική διάθεση ή εναντίωση στο </w:t>
            </w:r>
            <w:r w:rsidRPr="00413A4A">
              <w:rPr>
                <w:rFonts w:cstheme="minorHAnsi"/>
                <w:color w:val="000000"/>
                <w:sz w:val="24"/>
                <w:szCs w:val="24"/>
                <w:lang w:val="en-US"/>
              </w:rPr>
              <w:t>componere</w:t>
            </w:r>
          </w:p>
          <w:p w:rsidR="00E57F3D" w:rsidRPr="00413A4A" w:rsidRDefault="00E57F3D" w:rsidP="00413A4A">
            <w:pPr>
              <w:rPr>
                <w:rFonts w:cstheme="minorHAnsi"/>
                <w:color w:val="FF0000"/>
                <w:sz w:val="24"/>
                <w:szCs w:val="24"/>
              </w:rPr>
            </w:pPr>
            <w:r w:rsidRPr="00413A4A">
              <w:rPr>
                <w:rFonts w:cstheme="minorHAnsi"/>
                <w:b/>
                <w:bCs/>
                <w:sz w:val="24"/>
                <w:szCs w:val="24"/>
              </w:rPr>
              <w:t>γ.</w:t>
            </w:r>
            <w:r w:rsidRPr="00413A4A">
              <w:rPr>
                <w:rFonts w:cstheme="minorHAnsi"/>
                <w:sz w:val="24"/>
                <w:szCs w:val="24"/>
              </w:rPr>
              <w:t xml:space="preserve"> συνοδεία στο </w:t>
            </w:r>
            <w:r w:rsidRPr="00413A4A">
              <w:rPr>
                <w:rFonts w:cstheme="minorHAnsi"/>
                <w:color w:val="000000"/>
                <w:sz w:val="24"/>
                <w:szCs w:val="24"/>
                <w:lang w:val="en-US"/>
              </w:rPr>
              <w:t>componere</w:t>
            </w:r>
          </w:p>
        </w:tc>
      </w:tr>
      <w:tr w:rsidR="00E57F3D" w:rsidRPr="00413A4A" w:rsidTr="00413A4A">
        <w:trPr>
          <w:trHeight w:val="1053"/>
        </w:trPr>
        <w:tc>
          <w:tcPr>
            <w:tcW w:w="1985" w:type="dxa"/>
          </w:tcPr>
          <w:p w:rsidR="00E57F3D" w:rsidRPr="00413A4A" w:rsidRDefault="00E57F3D" w:rsidP="00413A4A">
            <w:pPr>
              <w:rPr>
                <w:rFonts w:cstheme="minorHAnsi"/>
                <w:color w:val="000000"/>
                <w:sz w:val="24"/>
                <w:szCs w:val="24"/>
              </w:rPr>
            </w:pPr>
            <w:r w:rsidRPr="00413A4A">
              <w:rPr>
                <w:rFonts w:cstheme="minorHAnsi"/>
                <w:b/>
                <w:bCs/>
                <w:sz w:val="24"/>
                <w:szCs w:val="24"/>
                <w:lang w:val="en-US"/>
              </w:rPr>
              <w:lastRenderedPageBreak/>
              <w:t>iii</w:t>
            </w:r>
            <w:r w:rsidRPr="00413A4A">
              <w:rPr>
                <w:rFonts w:cstheme="minorHAnsi"/>
                <w:b/>
                <w:bCs/>
                <w:sz w:val="24"/>
                <w:szCs w:val="24"/>
              </w:rPr>
              <w:t>.</w:t>
            </w:r>
            <w:r w:rsidRPr="00413A4A">
              <w:rPr>
                <w:rFonts w:cstheme="minorHAnsi"/>
                <w:sz w:val="24"/>
                <w:szCs w:val="24"/>
              </w:rPr>
              <w:t xml:space="preserve"> Η γενική </w:t>
            </w:r>
            <w:r w:rsidRPr="00413A4A">
              <w:rPr>
                <w:rFonts w:cstheme="minorHAnsi"/>
                <w:color w:val="000000"/>
                <w:sz w:val="24"/>
                <w:szCs w:val="24"/>
                <w:lang w:val="en-US"/>
              </w:rPr>
              <w:t>magnitudinis</w:t>
            </w:r>
            <w:r w:rsidRPr="00413A4A">
              <w:rPr>
                <w:rFonts w:cstheme="minorHAnsi"/>
                <w:color w:val="000000"/>
                <w:sz w:val="24"/>
                <w:szCs w:val="24"/>
              </w:rPr>
              <w:t xml:space="preserve"> είναι: </w:t>
            </w:r>
          </w:p>
          <w:p w:rsidR="00E57F3D" w:rsidRPr="00413A4A" w:rsidRDefault="00E57F3D" w:rsidP="00413A4A">
            <w:pPr>
              <w:rPr>
                <w:rFonts w:cstheme="minorHAnsi"/>
                <w:b/>
                <w:bCs/>
                <w:sz w:val="24"/>
                <w:szCs w:val="24"/>
              </w:rPr>
            </w:pPr>
          </w:p>
        </w:tc>
        <w:tc>
          <w:tcPr>
            <w:tcW w:w="6429" w:type="dxa"/>
          </w:tcPr>
          <w:p w:rsidR="00E57F3D" w:rsidRPr="00413A4A" w:rsidRDefault="00E57F3D" w:rsidP="00413A4A">
            <w:pPr>
              <w:rPr>
                <w:rFonts w:cstheme="minorHAnsi"/>
                <w:sz w:val="24"/>
                <w:szCs w:val="24"/>
              </w:rPr>
            </w:pPr>
            <w:r w:rsidRPr="00413A4A">
              <w:rPr>
                <w:rFonts w:cstheme="minorHAnsi"/>
                <w:b/>
                <w:bCs/>
                <w:sz w:val="24"/>
                <w:szCs w:val="24"/>
              </w:rPr>
              <w:t>α.</w:t>
            </w:r>
            <w:r w:rsidRPr="00413A4A">
              <w:rPr>
                <w:rFonts w:cstheme="minorHAnsi"/>
                <w:sz w:val="24"/>
                <w:szCs w:val="24"/>
              </w:rPr>
              <w:t xml:space="preserve"> αφαιρετική της ιδιότητας στο </w:t>
            </w:r>
            <w:r w:rsidRPr="00413A4A">
              <w:rPr>
                <w:rFonts w:cstheme="minorHAnsi"/>
                <w:sz w:val="24"/>
                <w:szCs w:val="24"/>
                <w:lang w:val="en-US"/>
              </w:rPr>
              <w:t>hominem</w:t>
            </w:r>
          </w:p>
          <w:p w:rsidR="00E57F3D" w:rsidRPr="00413A4A" w:rsidRDefault="00E57F3D" w:rsidP="00413A4A">
            <w:pPr>
              <w:rPr>
                <w:rFonts w:cstheme="minorHAnsi"/>
                <w:sz w:val="24"/>
                <w:szCs w:val="24"/>
              </w:rPr>
            </w:pPr>
            <w:r w:rsidRPr="00413A4A">
              <w:rPr>
                <w:rFonts w:cstheme="minorHAnsi"/>
                <w:b/>
                <w:bCs/>
                <w:sz w:val="24"/>
                <w:szCs w:val="24"/>
              </w:rPr>
              <w:t>β.</w:t>
            </w:r>
            <w:r w:rsidRPr="00413A4A">
              <w:rPr>
                <w:rFonts w:cstheme="minorHAnsi"/>
                <w:sz w:val="24"/>
                <w:szCs w:val="24"/>
              </w:rPr>
              <w:t xml:space="preserve"> γενική της ιδιότητας στο </w:t>
            </w:r>
            <w:r w:rsidRPr="00413A4A">
              <w:rPr>
                <w:rFonts w:cstheme="minorHAnsi"/>
                <w:sz w:val="24"/>
                <w:szCs w:val="24"/>
                <w:lang w:val="en-US"/>
              </w:rPr>
              <w:t>hominem</w:t>
            </w:r>
          </w:p>
          <w:p w:rsidR="00E57F3D" w:rsidRPr="00413A4A" w:rsidRDefault="00E57F3D" w:rsidP="00413A4A">
            <w:pPr>
              <w:rPr>
                <w:rFonts w:cstheme="minorHAnsi"/>
                <w:sz w:val="24"/>
                <w:szCs w:val="24"/>
              </w:rPr>
            </w:pPr>
            <w:r w:rsidRPr="00413A4A">
              <w:rPr>
                <w:rFonts w:cstheme="minorHAnsi"/>
                <w:b/>
                <w:bCs/>
                <w:sz w:val="24"/>
                <w:szCs w:val="24"/>
              </w:rPr>
              <w:t>γ.</w:t>
            </w:r>
            <w:r w:rsidRPr="00413A4A">
              <w:rPr>
                <w:rFonts w:cstheme="minorHAnsi"/>
                <w:sz w:val="24"/>
                <w:szCs w:val="24"/>
              </w:rPr>
              <w:t xml:space="preserve"> γενική της ιδιότητας στο </w:t>
            </w:r>
            <w:r w:rsidRPr="00413A4A">
              <w:rPr>
                <w:rFonts w:cstheme="minorHAnsi"/>
                <w:sz w:val="24"/>
                <w:szCs w:val="24"/>
                <w:lang w:val="en-US"/>
              </w:rPr>
              <w:t>ingentis</w:t>
            </w:r>
          </w:p>
        </w:tc>
      </w:tr>
      <w:tr w:rsidR="00E57F3D" w:rsidRPr="00413A4A" w:rsidTr="00413A4A">
        <w:trPr>
          <w:trHeight w:val="1053"/>
        </w:trPr>
        <w:tc>
          <w:tcPr>
            <w:tcW w:w="1985" w:type="dxa"/>
          </w:tcPr>
          <w:p w:rsidR="00E57F3D" w:rsidRPr="00413A4A" w:rsidRDefault="00E57F3D" w:rsidP="00413A4A">
            <w:pPr>
              <w:rPr>
                <w:rFonts w:cstheme="minorHAnsi"/>
                <w:b/>
                <w:bCs/>
                <w:sz w:val="24"/>
                <w:szCs w:val="24"/>
              </w:rPr>
            </w:pPr>
            <w:r w:rsidRPr="00413A4A">
              <w:rPr>
                <w:rFonts w:cstheme="minorHAnsi"/>
                <w:b/>
                <w:bCs/>
                <w:sz w:val="24"/>
                <w:szCs w:val="24"/>
                <w:lang w:val="en-US"/>
              </w:rPr>
              <w:t>iv</w:t>
            </w:r>
            <w:r w:rsidRPr="00413A4A">
              <w:rPr>
                <w:rFonts w:cstheme="minorHAnsi"/>
                <w:b/>
                <w:bCs/>
                <w:sz w:val="24"/>
                <w:szCs w:val="24"/>
              </w:rPr>
              <w:t>.</w:t>
            </w:r>
            <w:r w:rsidRPr="00413A4A">
              <w:rPr>
                <w:rFonts w:cstheme="minorHAnsi"/>
                <w:sz w:val="24"/>
                <w:szCs w:val="24"/>
              </w:rPr>
              <w:t xml:space="preserve"> Το ουσιαστικό </w:t>
            </w:r>
            <w:r w:rsidRPr="00413A4A">
              <w:rPr>
                <w:rFonts w:cstheme="minorHAnsi"/>
                <w:sz w:val="24"/>
                <w:szCs w:val="24"/>
                <w:lang w:val="en-US"/>
              </w:rPr>
              <w:t>effigiei</w:t>
            </w:r>
            <w:r w:rsidRPr="00413A4A">
              <w:rPr>
                <w:rFonts w:cstheme="minorHAnsi"/>
                <w:sz w:val="24"/>
                <w:szCs w:val="24"/>
              </w:rPr>
              <w:t xml:space="preserve"> λειτουργεί ως:</w:t>
            </w:r>
          </w:p>
        </w:tc>
        <w:tc>
          <w:tcPr>
            <w:tcW w:w="6429" w:type="dxa"/>
          </w:tcPr>
          <w:p w:rsidR="00E57F3D" w:rsidRPr="00413A4A" w:rsidRDefault="00E57F3D" w:rsidP="00413A4A">
            <w:pPr>
              <w:rPr>
                <w:rFonts w:cstheme="minorHAnsi"/>
                <w:sz w:val="24"/>
                <w:szCs w:val="24"/>
              </w:rPr>
            </w:pPr>
            <w:r w:rsidRPr="00413A4A">
              <w:rPr>
                <w:rFonts w:cstheme="minorHAnsi"/>
                <w:b/>
                <w:bCs/>
                <w:sz w:val="24"/>
                <w:szCs w:val="24"/>
              </w:rPr>
              <w:t>α.</w:t>
            </w:r>
            <w:r w:rsidRPr="00413A4A">
              <w:rPr>
                <w:rFonts w:cstheme="minorHAnsi"/>
                <w:sz w:val="24"/>
                <w:szCs w:val="24"/>
              </w:rPr>
              <w:t xml:space="preserve"> δοτική αντικειμενική (ως συμπλήρωμα) στο </w:t>
            </w:r>
            <w:r w:rsidRPr="00413A4A">
              <w:rPr>
                <w:rFonts w:cstheme="minorHAnsi"/>
                <w:sz w:val="24"/>
                <w:szCs w:val="24"/>
                <w:lang w:val="en-US"/>
              </w:rPr>
              <w:t>similem</w:t>
            </w:r>
          </w:p>
          <w:p w:rsidR="00E57F3D" w:rsidRPr="00413A4A" w:rsidRDefault="00E57F3D" w:rsidP="00413A4A">
            <w:pPr>
              <w:rPr>
                <w:rFonts w:cstheme="minorHAnsi"/>
                <w:sz w:val="24"/>
                <w:szCs w:val="24"/>
              </w:rPr>
            </w:pPr>
            <w:r w:rsidRPr="00413A4A">
              <w:rPr>
                <w:rFonts w:cstheme="minorHAnsi"/>
                <w:b/>
                <w:bCs/>
                <w:sz w:val="24"/>
                <w:szCs w:val="24"/>
              </w:rPr>
              <w:t>β.</w:t>
            </w:r>
            <w:r w:rsidRPr="00413A4A">
              <w:rPr>
                <w:rFonts w:cstheme="minorHAnsi"/>
                <w:sz w:val="24"/>
                <w:szCs w:val="24"/>
              </w:rPr>
              <w:t xml:space="preserve"> γενική αντικειμενική (ως συμπλήρωμα) στο </w:t>
            </w:r>
            <w:r w:rsidRPr="00413A4A">
              <w:rPr>
                <w:rFonts w:cstheme="minorHAnsi"/>
                <w:sz w:val="24"/>
                <w:szCs w:val="24"/>
                <w:lang w:val="en-US"/>
              </w:rPr>
              <w:t>similem</w:t>
            </w:r>
          </w:p>
          <w:p w:rsidR="00E57F3D" w:rsidRPr="00413A4A" w:rsidRDefault="00E57F3D" w:rsidP="00413A4A">
            <w:pPr>
              <w:rPr>
                <w:rFonts w:cstheme="minorHAnsi"/>
                <w:sz w:val="24"/>
                <w:szCs w:val="24"/>
              </w:rPr>
            </w:pPr>
            <w:r w:rsidRPr="00413A4A">
              <w:rPr>
                <w:rFonts w:cstheme="minorHAnsi"/>
                <w:b/>
                <w:bCs/>
                <w:sz w:val="24"/>
                <w:szCs w:val="24"/>
              </w:rPr>
              <w:t>γ.</w:t>
            </w:r>
            <w:r w:rsidRPr="00413A4A">
              <w:rPr>
                <w:rFonts w:cstheme="minorHAnsi"/>
                <w:sz w:val="24"/>
                <w:szCs w:val="24"/>
              </w:rPr>
              <w:t xml:space="preserve"> δοτική του τρόπου στο </w:t>
            </w:r>
            <w:r w:rsidRPr="00413A4A">
              <w:rPr>
                <w:rFonts w:cstheme="minorHAnsi"/>
                <w:sz w:val="24"/>
                <w:szCs w:val="24"/>
                <w:lang w:val="en-US"/>
              </w:rPr>
              <w:t>similem</w:t>
            </w:r>
          </w:p>
        </w:tc>
      </w:tr>
      <w:tr w:rsidR="00E57F3D" w:rsidRPr="00413A4A" w:rsidTr="00413A4A">
        <w:trPr>
          <w:trHeight w:val="1053"/>
        </w:trPr>
        <w:tc>
          <w:tcPr>
            <w:tcW w:w="1985" w:type="dxa"/>
          </w:tcPr>
          <w:p w:rsidR="00E57F3D" w:rsidRPr="00413A4A" w:rsidRDefault="00E57F3D" w:rsidP="00413A4A">
            <w:pPr>
              <w:rPr>
                <w:rFonts w:cstheme="minorHAnsi"/>
                <w:b/>
                <w:bCs/>
                <w:sz w:val="24"/>
                <w:szCs w:val="24"/>
              </w:rPr>
            </w:pPr>
            <w:r w:rsidRPr="00413A4A">
              <w:rPr>
                <w:rFonts w:cstheme="minorHAnsi"/>
                <w:b/>
                <w:bCs/>
                <w:sz w:val="24"/>
                <w:szCs w:val="24"/>
                <w:lang w:val="en-US"/>
              </w:rPr>
              <w:t>v</w:t>
            </w:r>
            <w:r w:rsidRPr="00413A4A">
              <w:rPr>
                <w:rFonts w:cstheme="minorHAnsi"/>
                <w:b/>
                <w:bCs/>
                <w:sz w:val="24"/>
                <w:szCs w:val="24"/>
              </w:rPr>
              <w:t>.</w:t>
            </w:r>
            <w:r w:rsidRPr="00413A4A">
              <w:rPr>
                <w:rFonts w:cstheme="minorHAnsi"/>
                <w:sz w:val="24"/>
                <w:szCs w:val="24"/>
              </w:rPr>
              <w:t xml:space="preserve"> Το ουσιαστικό </w:t>
            </w:r>
            <w:r w:rsidRPr="00413A4A">
              <w:rPr>
                <w:rFonts w:cstheme="minorHAnsi"/>
                <w:sz w:val="24"/>
                <w:szCs w:val="24"/>
                <w:lang w:val="en-US"/>
              </w:rPr>
              <w:t>timorem</w:t>
            </w:r>
            <w:r w:rsidRPr="00413A4A">
              <w:rPr>
                <w:rFonts w:cstheme="minorHAnsi"/>
                <w:sz w:val="24"/>
                <w:szCs w:val="24"/>
              </w:rPr>
              <w:t xml:space="preserve"> λειτουργεί ως: </w:t>
            </w:r>
          </w:p>
        </w:tc>
        <w:tc>
          <w:tcPr>
            <w:tcW w:w="6429" w:type="dxa"/>
          </w:tcPr>
          <w:p w:rsidR="00E57F3D" w:rsidRPr="00413A4A" w:rsidRDefault="00E57F3D" w:rsidP="00413A4A">
            <w:pPr>
              <w:rPr>
                <w:rFonts w:cstheme="minorHAnsi"/>
                <w:sz w:val="24"/>
                <w:szCs w:val="24"/>
              </w:rPr>
            </w:pPr>
            <w:r w:rsidRPr="00413A4A">
              <w:rPr>
                <w:rFonts w:cstheme="minorHAnsi"/>
                <w:b/>
                <w:bCs/>
                <w:sz w:val="24"/>
                <w:szCs w:val="24"/>
              </w:rPr>
              <w:t>α.</w:t>
            </w:r>
            <w:r w:rsidRPr="00413A4A">
              <w:rPr>
                <w:rFonts w:cstheme="minorHAnsi"/>
                <w:sz w:val="24"/>
                <w:szCs w:val="24"/>
              </w:rPr>
              <w:t xml:space="preserve"> αντικείμενο στο </w:t>
            </w:r>
            <w:r w:rsidRPr="00413A4A">
              <w:rPr>
                <w:rFonts w:cstheme="minorHAnsi"/>
                <w:sz w:val="24"/>
                <w:szCs w:val="24"/>
                <w:lang w:val="en-US"/>
              </w:rPr>
              <w:t>concepit</w:t>
            </w:r>
          </w:p>
          <w:p w:rsidR="00E57F3D" w:rsidRPr="00413A4A" w:rsidRDefault="00E57F3D" w:rsidP="00413A4A">
            <w:pPr>
              <w:rPr>
                <w:rFonts w:cstheme="minorHAnsi"/>
                <w:sz w:val="24"/>
                <w:szCs w:val="24"/>
              </w:rPr>
            </w:pPr>
            <w:r w:rsidRPr="00413A4A">
              <w:rPr>
                <w:rFonts w:cstheme="minorHAnsi"/>
                <w:b/>
                <w:bCs/>
                <w:sz w:val="24"/>
                <w:szCs w:val="24"/>
              </w:rPr>
              <w:t>β.</w:t>
            </w:r>
            <w:r w:rsidRPr="00413A4A">
              <w:rPr>
                <w:rFonts w:cstheme="minorHAnsi"/>
                <w:sz w:val="24"/>
                <w:szCs w:val="24"/>
              </w:rPr>
              <w:t xml:space="preserve"> υποκείμενο στο </w:t>
            </w:r>
            <w:r w:rsidRPr="00413A4A">
              <w:rPr>
                <w:rFonts w:cstheme="minorHAnsi"/>
                <w:sz w:val="24"/>
                <w:szCs w:val="24"/>
                <w:lang w:val="en-US"/>
              </w:rPr>
              <w:t>concepit</w:t>
            </w:r>
          </w:p>
          <w:p w:rsidR="00E57F3D" w:rsidRPr="00413A4A" w:rsidRDefault="00E57F3D" w:rsidP="00413A4A">
            <w:pPr>
              <w:rPr>
                <w:rFonts w:cstheme="minorHAnsi"/>
                <w:sz w:val="24"/>
                <w:szCs w:val="24"/>
              </w:rPr>
            </w:pPr>
            <w:r w:rsidRPr="00413A4A">
              <w:rPr>
                <w:rFonts w:cstheme="minorHAnsi"/>
                <w:b/>
                <w:bCs/>
                <w:sz w:val="24"/>
                <w:szCs w:val="24"/>
              </w:rPr>
              <w:t>γ.</w:t>
            </w:r>
            <w:r w:rsidRPr="00413A4A">
              <w:rPr>
                <w:rFonts w:cstheme="minorHAnsi"/>
                <w:sz w:val="24"/>
                <w:szCs w:val="24"/>
              </w:rPr>
              <w:t xml:space="preserve"> αντικείμενο στο </w:t>
            </w:r>
            <w:r w:rsidRPr="00413A4A">
              <w:rPr>
                <w:rFonts w:cstheme="minorHAnsi"/>
                <w:sz w:val="24"/>
                <w:szCs w:val="24"/>
                <w:lang w:val="en-US"/>
              </w:rPr>
              <w:t>cupivit</w:t>
            </w:r>
            <w:r w:rsidRPr="00413A4A">
              <w:rPr>
                <w:rFonts w:cstheme="minorHAnsi"/>
                <w:sz w:val="24"/>
                <w:szCs w:val="24"/>
              </w:rPr>
              <w:t xml:space="preserve">                                                                                   </w:t>
            </w:r>
          </w:p>
        </w:tc>
      </w:tr>
    </w:tbl>
    <w:p w:rsidR="00E57F3D" w:rsidRPr="00413A4A" w:rsidRDefault="00E57F3D" w:rsidP="00413A4A">
      <w:pPr>
        <w:spacing w:after="0" w:line="240" w:lineRule="auto"/>
        <w:rPr>
          <w:rFonts w:cstheme="minorHAnsi"/>
          <w:b/>
          <w:bCs/>
          <w:sz w:val="24"/>
          <w:szCs w:val="24"/>
        </w:rPr>
      </w:pPr>
      <w:r w:rsidRPr="00413A4A">
        <w:rPr>
          <w:rFonts w:cstheme="minorHAnsi"/>
          <w:b/>
          <w:bCs/>
          <w:sz w:val="24"/>
          <w:szCs w:val="24"/>
        </w:rPr>
        <w:t xml:space="preserve">                                                                                                                                               </w:t>
      </w:r>
      <w:r w:rsidRPr="00413A4A">
        <w:rPr>
          <w:rFonts w:cstheme="minorHAnsi"/>
          <w:sz w:val="24"/>
          <w:szCs w:val="24"/>
        </w:rPr>
        <w:t>(μονάδες 10)</w:t>
      </w:r>
    </w:p>
    <w:p w:rsidR="00E57F3D" w:rsidRPr="00413A4A" w:rsidRDefault="00E57F3D" w:rsidP="00413A4A">
      <w:pPr>
        <w:spacing w:after="0" w:line="240" w:lineRule="auto"/>
        <w:jc w:val="both"/>
        <w:rPr>
          <w:rFonts w:cstheme="minorHAnsi"/>
          <w:sz w:val="24"/>
          <w:szCs w:val="24"/>
        </w:rPr>
      </w:pPr>
      <w:r w:rsidRPr="00413A4A">
        <w:rPr>
          <w:rFonts w:cstheme="minorHAnsi"/>
          <w:b/>
          <w:bCs/>
          <w:sz w:val="24"/>
          <w:szCs w:val="24"/>
        </w:rPr>
        <w:t>Β.6.β)</w:t>
      </w:r>
      <w:r w:rsidRPr="00413A4A">
        <w:rPr>
          <w:rFonts w:cstheme="minorHAnsi"/>
          <w:color w:val="000000"/>
          <w:sz w:val="24"/>
          <w:szCs w:val="24"/>
        </w:rPr>
        <w:t xml:space="preserve"> </w:t>
      </w:r>
      <w:bookmarkStart w:id="8" w:name="_Hlk98101764"/>
      <w:r w:rsidRPr="00413A4A">
        <w:rPr>
          <w:rFonts w:cstheme="minorHAnsi"/>
          <w:color w:val="000000"/>
          <w:sz w:val="24"/>
          <w:szCs w:val="24"/>
          <w:lang w:val="en-US"/>
        </w:rPr>
        <w:t>Postquam</w:t>
      </w:r>
      <w:r w:rsidRPr="00413A4A">
        <w:rPr>
          <w:rFonts w:cstheme="minorHAnsi"/>
          <w:color w:val="000000"/>
          <w:sz w:val="24"/>
          <w:szCs w:val="24"/>
        </w:rPr>
        <w:t xml:space="preserve"> </w:t>
      </w:r>
      <w:r w:rsidRPr="00413A4A">
        <w:rPr>
          <w:rFonts w:cstheme="minorHAnsi"/>
          <w:color w:val="000000"/>
          <w:sz w:val="24"/>
          <w:szCs w:val="24"/>
          <w:lang w:val="en-US"/>
        </w:rPr>
        <w:t>XIV</w:t>
      </w:r>
      <w:r w:rsidRPr="00413A4A">
        <w:rPr>
          <w:rFonts w:cstheme="minorHAnsi"/>
          <w:color w:val="000000"/>
          <w:sz w:val="24"/>
          <w:szCs w:val="24"/>
        </w:rPr>
        <w:t xml:space="preserve"> </w:t>
      </w:r>
      <w:r w:rsidRPr="00413A4A">
        <w:rPr>
          <w:rFonts w:cstheme="minorHAnsi"/>
          <w:color w:val="000000"/>
          <w:sz w:val="24"/>
          <w:szCs w:val="24"/>
          <w:lang w:val="en-US"/>
        </w:rPr>
        <w:t>annos</w:t>
      </w:r>
      <w:r w:rsidRPr="00413A4A">
        <w:rPr>
          <w:rFonts w:cstheme="minorHAnsi"/>
          <w:color w:val="000000"/>
          <w:sz w:val="24"/>
          <w:szCs w:val="24"/>
        </w:rPr>
        <w:t xml:space="preserve"> </w:t>
      </w:r>
      <w:r w:rsidRPr="00413A4A">
        <w:rPr>
          <w:rFonts w:cstheme="minorHAnsi"/>
          <w:color w:val="000000"/>
          <w:sz w:val="24"/>
          <w:szCs w:val="24"/>
          <w:lang w:val="en-US"/>
        </w:rPr>
        <w:t>in</w:t>
      </w:r>
      <w:r w:rsidRPr="00413A4A">
        <w:rPr>
          <w:rFonts w:cstheme="minorHAnsi"/>
          <w:color w:val="000000"/>
          <w:sz w:val="24"/>
          <w:szCs w:val="24"/>
        </w:rPr>
        <w:t xml:space="preserve"> </w:t>
      </w:r>
      <w:r w:rsidRPr="00413A4A">
        <w:rPr>
          <w:rFonts w:cstheme="minorHAnsi"/>
          <w:color w:val="000000"/>
          <w:sz w:val="24"/>
          <w:szCs w:val="24"/>
          <w:lang w:val="en-US"/>
        </w:rPr>
        <w:t>Itali</w:t>
      </w:r>
      <w:r w:rsidRPr="00413A4A">
        <w:rPr>
          <w:rFonts w:cstheme="minorHAnsi"/>
          <w:color w:val="000000"/>
          <w:sz w:val="24"/>
          <w:szCs w:val="24"/>
        </w:rPr>
        <w:t xml:space="preserve">ā </w:t>
      </w:r>
      <w:r w:rsidRPr="00413A4A">
        <w:rPr>
          <w:rFonts w:cstheme="minorHAnsi"/>
          <w:color w:val="000000"/>
          <w:sz w:val="24"/>
          <w:szCs w:val="24"/>
          <w:lang w:val="en-US"/>
        </w:rPr>
        <w:t>compl</w:t>
      </w:r>
      <w:r w:rsidRPr="00413A4A">
        <w:rPr>
          <w:rFonts w:cstheme="minorHAnsi"/>
          <w:color w:val="000000"/>
          <w:sz w:val="24"/>
          <w:szCs w:val="24"/>
        </w:rPr>
        <w:t>ē</w:t>
      </w:r>
      <w:r w:rsidRPr="00413A4A">
        <w:rPr>
          <w:rFonts w:cstheme="minorHAnsi"/>
          <w:color w:val="000000"/>
          <w:sz w:val="24"/>
          <w:szCs w:val="24"/>
          <w:lang w:val="en-US"/>
        </w:rPr>
        <w:t>vit</w:t>
      </w:r>
      <w:r w:rsidRPr="00413A4A">
        <w:rPr>
          <w:rFonts w:cstheme="minorHAnsi"/>
          <w:color w:val="000000"/>
          <w:sz w:val="24"/>
          <w:szCs w:val="24"/>
        </w:rPr>
        <w:t xml:space="preserve">, </w:t>
      </w:r>
      <w:r w:rsidRPr="00413A4A">
        <w:rPr>
          <w:rFonts w:cstheme="minorHAnsi"/>
          <w:color w:val="000000"/>
          <w:sz w:val="24"/>
          <w:szCs w:val="24"/>
          <w:lang w:val="en-US"/>
        </w:rPr>
        <w:t>Carthaginienses</w:t>
      </w:r>
      <w:r w:rsidRPr="00413A4A">
        <w:rPr>
          <w:rFonts w:cstheme="minorHAnsi"/>
          <w:color w:val="000000"/>
          <w:sz w:val="24"/>
          <w:szCs w:val="24"/>
        </w:rPr>
        <w:t xml:space="preserve"> </w:t>
      </w:r>
      <w:r w:rsidRPr="00413A4A">
        <w:rPr>
          <w:rFonts w:cstheme="minorHAnsi"/>
          <w:color w:val="000000"/>
          <w:sz w:val="24"/>
          <w:szCs w:val="24"/>
          <w:lang w:val="en-US"/>
        </w:rPr>
        <w:t>eum</w:t>
      </w:r>
      <w:r w:rsidRPr="00413A4A">
        <w:rPr>
          <w:rFonts w:cstheme="minorHAnsi"/>
          <w:color w:val="000000"/>
          <w:sz w:val="24"/>
          <w:szCs w:val="24"/>
        </w:rPr>
        <w:t xml:space="preserve"> </w:t>
      </w:r>
      <w:r w:rsidRPr="00413A4A">
        <w:rPr>
          <w:rFonts w:cstheme="minorHAnsi"/>
          <w:color w:val="000000"/>
          <w:sz w:val="24"/>
          <w:szCs w:val="24"/>
          <w:lang w:val="en-US"/>
        </w:rPr>
        <w:t>in</w:t>
      </w:r>
      <w:r w:rsidRPr="00413A4A">
        <w:rPr>
          <w:rFonts w:cstheme="minorHAnsi"/>
          <w:color w:val="000000"/>
          <w:sz w:val="24"/>
          <w:szCs w:val="24"/>
        </w:rPr>
        <w:t xml:space="preserve"> </w:t>
      </w:r>
      <w:r w:rsidRPr="00413A4A">
        <w:rPr>
          <w:rFonts w:cstheme="minorHAnsi"/>
          <w:color w:val="000000"/>
          <w:sz w:val="24"/>
          <w:szCs w:val="24"/>
          <w:lang w:val="en-US"/>
        </w:rPr>
        <w:t>Africam</w:t>
      </w:r>
      <w:r w:rsidRPr="00413A4A">
        <w:rPr>
          <w:rFonts w:cstheme="minorHAnsi"/>
          <w:color w:val="000000"/>
          <w:sz w:val="24"/>
          <w:szCs w:val="24"/>
        </w:rPr>
        <w:t xml:space="preserve"> </w:t>
      </w:r>
      <w:r w:rsidRPr="00413A4A">
        <w:rPr>
          <w:rFonts w:cstheme="minorHAnsi"/>
          <w:color w:val="000000"/>
          <w:sz w:val="24"/>
          <w:szCs w:val="24"/>
          <w:lang w:val="en-US"/>
        </w:rPr>
        <w:t>revocav</w:t>
      </w:r>
      <w:r w:rsidRPr="00413A4A">
        <w:rPr>
          <w:rFonts w:cstheme="minorHAnsi"/>
          <w:color w:val="000000"/>
          <w:sz w:val="24"/>
          <w:szCs w:val="24"/>
        </w:rPr>
        <w:t>ē</w:t>
      </w:r>
      <w:r w:rsidRPr="00413A4A">
        <w:rPr>
          <w:rFonts w:cstheme="minorHAnsi"/>
          <w:color w:val="000000"/>
          <w:sz w:val="24"/>
          <w:szCs w:val="24"/>
          <w:lang w:val="en-US"/>
        </w:rPr>
        <w:t>runt</w:t>
      </w:r>
      <w:r w:rsidRPr="00413A4A">
        <w:rPr>
          <w:rFonts w:cstheme="minorHAnsi"/>
          <w:color w:val="000000"/>
          <w:sz w:val="24"/>
          <w:szCs w:val="24"/>
        </w:rPr>
        <w:t xml:space="preserve">: </w:t>
      </w:r>
      <w:bookmarkEnd w:id="8"/>
      <w:r w:rsidRPr="00413A4A">
        <w:rPr>
          <w:rFonts w:cstheme="minorHAnsi"/>
          <w:sz w:val="24"/>
          <w:szCs w:val="24"/>
        </w:rPr>
        <w:t xml:space="preserve"> Να χαρακτηρίσετε συντακτικά τις προτάσεις στην περίοδο που σας δίνεται (2 μονάδες), να αναγνωρίσετε το είδος της δευτερεύουσας πρότασης (2 μονάδες), να δικαιολογήσετε τον τρόπο εκφοράς (2 μονάδες) και τον συντακτικό της ρόλο (2 μονάδες). Να αντικαταστήσετε τον </w:t>
      </w:r>
      <w:r w:rsidRPr="00413A4A">
        <w:rPr>
          <w:rFonts w:cstheme="minorHAnsi"/>
          <w:sz w:val="24"/>
          <w:szCs w:val="24"/>
          <w:lang w:val="en-US"/>
        </w:rPr>
        <w:t>postquam</w:t>
      </w:r>
      <w:r w:rsidRPr="00413A4A">
        <w:rPr>
          <w:rFonts w:cstheme="minorHAnsi"/>
          <w:sz w:val="24"/>
          <w:szCs w:val="24"/>
        </w:rPr>
        <w:t xml:space="preserve"> με δυο ισοδύναμους τρόπους εισαγωγής, προκειμένου να εκφράζεται η ίδια χρονική σχέση (2 μονάδες).</w:t>
      </w:r>
    </w:p>
    <w:p w:rsidR="00E57F3D" w:rsidRPr="00413A4A" w:rsidRDefault="00E57F3D" w:rsidP="00413A4A">
      <w:pPr>
        <w:spacing w:after="0" w:line="240" w:lineRule="auto"/>
        <w:jc w:val="right"/>
        <w:rPr>
          <w:rFonts w:cstheme="minorHAnsi"/>
          <w:sz w:val="24"/>
          <w:szCs w:val="24"/>
        </w:rPr>
      </w:pPr>
      <w:r w:rsidRPr="00413A4A">
        <w:rPr>
          <w:rFonts w:cstheme="minorHAnsi"/>
          <w:sz w:val="24"/>
          <w:szCs w:val="24"/>
        </w:rPr>
        <w:t xml:space="preserve"> (μονάδες 10) </w:t>
      </w:r>
    </w:p>
    <w:p w:rsidR="00E57F3D" w:rsidRPr="00413A4A" w:rsidRDefault="00E57F3D" w:rsidP="00413A4A">
      <w:pPr>
        <w:spacing w:after="0" w:line="240" w:lineRule="auto"/>
        <w:jc w:val="right"/>
        <w:rPr>
          <w:rFonts w:cstheme="minorHAnsi"/>
          <w:b/>
          <w:bCs/>
          <w:sz w:val="24"/>
          <w:szCs w:val="24"/>
          <w:lang w:val="en-US"/>
        </w:rPr>
      </w:pPr>
      <w:r w:rsidRPr="00413A4A">
        <w:rPr>
          <w:rFonts w:cstheme="minorHAnsi"/>
          <w:b/>
          <w:bCs/>
          <w:sz w:val="24"/>
          <w:szCs w:val="24"/>
        </w:rPr>
        <w:t>Μονάδες 2</w:t>
      </w:r>
      <w:r w:rsidRPr="00413A4A">
        <w:rPr>
          <w:rFonts w:cstheme="minorHAnsi"/>
          <w:b/>
          <w:bCs/>
          <w:sz w:val="24"/>
          <w:szCs w:val="24"/>
          <w:lang w:val="en-US"/>
        </w:rPr>
        <w:t>0</w:t>
      </w:r>
    </w:p>
    <w:p w:rsidR="00E57F3D" w:rsidRPr="00413A4A" w:rsidRDefault="00E57F3D" w:rsidP="00413A4A">
      <w:pPr>
        <w:spacing w:after="0" w:line="240" w:lineRule="auto"/>
        <w:jc w:val="both"/>
        <w:rPr>
          <w:rFonts w:cstheme="minorHAnsi"/>
          <w:sz w:val="24"/>
          <w:szCs w:val="24"/>
        </w:rPr>
      </w:pPr>
    </w:p>
    <w:p w:rsidR="000172EC" w:rsidRPr="00413A4A" w:rsidRDefault="000172EC" w:rsidP="00413A4A">
      <w:pPr>
        <w:spacing w:after="0" w:line="240" w:lineRule="auto"/>
        <w:jc w:val="both"/>
        <w:rPr>
          <w:rFonts w:eastAsia="Times New Roman" w:cstheme="minorHAnsi"/>
          <w:b/>
          <w:bCs/>
          <w:color w:val="000000" w:themeColor="text1"/>
          <w:sz w:val="24"/>
          <w:szCs w:val="24"/>
          <w:lang w:eastAsia="el-GR"/>
        </w:rPr>
      </w:pPr>
    </w:p>
    <w:p w:rsidR="00571A0D" w:rsidRPr="00413A4A" w:rsidRDefault="00571A0D" w:rsidP="00413A4A">
      <w:pPr>
        <w:spacing w:after="0" w:line="240" w:lineRule="auto"/>
        <w:ind w:left="-284"/>
        <w:jc w:val="both"/>
        <w:rPr>
          <w:rFonts w:eastAsia="Times New Roman" w:cstheme="minorHAnsi"/>
          <w:color w:val="000000" w:themeColor="text1"/>
          <w:sz w:val="24"/>
          <w:szCs w:val="24"/>
          <w:lang w:eastAsia="el-GR"/>
        </w:rPr>
      </w:pPr>
      <w:r w:rsidRPr="00413A4A">
        <w:rPr>
          <w:rFonts w:eastAsia="Times New Roman" w:cstheme="minorHAnsi"/>
          <w:color w:val="FF0000"/>
          <w:sz w:val="24"/>
          <w:szCs w:val="24"/>
          <w:lang w:eastAsia="el-GR"/>
        </w:rPr>
        <w:tab/>
      </w:r>
      <w:r w:rsidRPr="00413A4A">
        <w:rPr>
          <w:rFonts w:eastAsia="Times New Roman" w:cstheme="minorHAnsi"/>
          <w:color w:val="000000" w:themeColor="text1"/>
          <w:sz w:val="24"/>
          <w:szCs w:val="24"/>
          <w:lang w:eastAsia="el-GR"/>
        </w:rPr>
        <w:t>21099</w:t>
      </w:r>
    </w:p>
    <w:p w:rsidR="00571A0D" w:rsidRPr="00413A4A" w:rsidRDefault="009A0F0E" w:rsidP="00413A4A">
      <w:pPr>
        <w:spacing w:after="0" w:line="240" w:lineRule="auto"/>
        <w:jc w:val="both"/>
        <w:rPr>
          <w:rFonts w:cstheme="minorHAnsi"/>
          <w:b/>
          <w:sz w:val="24"/>
          <w:szCs w:val="24"/>
          <w:lang w:val="en-US"/>
        </w:rPr>
      </w:pPr>
      <w:r w:rsidRPr="00413A4A">
        <w:rPr>
          <w:rFonts w:eastAsia="Times New Roman" w:cstheme="minorHAnsi"/>
          <w:color w:val="FF0000"/>
          <w:sz w:val="24"/>
          <w:szCs w:val="24"/>
          <w:lang w:eastAsia="el-GR"/>
        </w:rPr>
        <w:tab/>
      </w:r>
      <w:bookmarkStart w:id="9" w:name="_Hlk96442123"/>
      <w:r w:rsidR="00571A0D" w:rsidRPr="00413A4A">
        <w:rPr>
          <w:rFonts w:cstheme="minorHAnsi"/>
          <w:b/>
          <w:sz w:val="24"/>
          <w:szCs w:val="24"/>
        </w:rPr>
        <w:t>ΜΑΘΗΜΑ</w:t>
      </w:r>
      <w:r w:rsidR="00571A0D" w:rsidRPr="00413A4A">
        <w:rPr>
          <w:rFonts w:cstheme="minorHAnsi"/>
          <w:b/>
          <w:sz w:val="24"/>
          <w:szCs w:val="24"/>
          <w:lang w:val="en-US"/>
        </w:rPr>
        <w:t xml:space="preserve"> </w:t>
      </w:r>
      <w:r w:rsidR="00571A0D" w:rsidRPr="00413A4A">
        <w:rPr>
          <w:rFonts w:cstheme="minorHAnsi"/>
          <w:b/>
          <w:sz w:val="24"/>
          <w:szCs w:val="24"/>
        </w:rPr>
        <w:t>ΧΙ</w:t>
      </w:r>
    </w:p>
    <w:p w:rsidR="00571A0D" w:rsidRPr="00413A4A" w:rsidRDefault="00571A0D" w:rsidP="00413A4A">
      <w:pPr>
        <w:spacing w:after="0" w:line="240" w:lineRule="auto"/>
        <w:jc w:val="both"/>
        <w:rPr>
          <w:rFonts w:cstheme="minorHAnsi"/>
          <w:b/>
          <w:sz w:val="24"/>
          <w:szCs w:val="24"/>
          <w:lang w:val="en-US"/>
        </w:rPr>
      </w:pPr>
      <w:r w:rsidRPr="00413A4A">
        <w:rPr>
          <w:rFonts w:cstheme="minorHAnsi"/>
          <w:b/>
          <w:sz w:val="24"/>
          <w:szCs w:val="24"/>
        </w:rPr>
        <w:t>ΚΕΙΜΕΝΟ</w:t>
      </w:r>
    </w:p>
    <w:p w:rsidR="00571A0D" w:rsidRPr="00413A4A" w:rsidRDefault="00571A0D" w:rsidP="00413A4A">
      <w:pPr>
        <w:spacing w:after="0" w:line="240" w:lineRule="auto"/>
        <w:jc w:val="both"/>
        <w:rPr>
          <w:rFonts w:cstheme="minorHAnsi"/>
          <w:sz w:val="24"/>
          <w:szCs w:val="24"/>
          <w:lang w:val="en-US"/>
        </w:rPr>
      </w:pPr>
      <w:bookmarkStart w:id="10" w:name="_Hlk91591770"/>
      <w:bookmarkStart w:id="11" w:name="_Hlk98949284"/>
      <w:r w:rsidRPr="00413A4A">
        <w:rPr>
          <w:rFonts w:cstheme="minorHAnsi"/>
          <w:sz w:val="24"/>
          <w:szCs w:val="24"/>
          <w:lang w:val="en-US"/>
        </w:rPr>
        <w:t xml:space="preserve">Hannibal, dux Carthaginiensis, VI </w:t>
      </w:r>
      <w:proofErr w:type="gramStart"/>
      <w:r w:rsidRPr="00413A4A">
        <w:rPr>
          <w:rFonts w:cstheme="minorHAnsi"/>
          <w:sz w:val="24"/>
          <w:szCs w:val="24"/>
          <w:lang w:val="en-US"/>
        </w:rPr>
        <w:t>et</w:t>
      </w:r>
      <w:proofErr w:type="gramEnd"/>
      <w:r w:rsidRPr="00413A4A">
        <w:rPr>
          <w:rFonts w:cstheme="minorHAnsi"/>
          <w:sz w:val="24"/>
          <w:szCs w:val="24"/>
          <w:lang w:val="en-US"/>
        </w:rPr>
        <w:t xml:space="preserve"> XX annos natus, omnes gentes Hispaniae bello superāvit et Saguntum vi expugnāvit. Postea Alpes, quae Italiam ab Galliā seiungunt, cum elephantis transiit. Ubi in Italiā fuit, apud Ticīnum, Trebiam, Trasumēnum </w:t>
      </w:r>
      <w:proofErr w:type="gramStart"/>
      <w:r w:rsidRPr="00413A4A">
        <w:rPr>
          <w:rFonts w:cstheme="minorHAnsi"/>
          <w:sz w:val="24"/>
          <w:szCs w:val="24"/>
          <w:lang w:val="en-US"/>
        </w:rPr>
        <w:t>et</w:t>
      </w:r>
      <w:proofErr w:type="gramEnd"/>
      <w:r w:rsidRPr="00413A4A">
        <w:rPr>
          <w:rFonts w:cstheme="minorHAnsi"/>
          <w:sz w:val="24"/>
          <w:szCs w:val="24"/>
          <w:lang w:val="en-US"/>
        </w:rPr>
        <w:t xml:space="preserve"> Cannas copias Rōmanōrum profligāvit et delēvit. </w:t>
      </w:r>
      <w:proofErr w:type="gramStart"/>
      <w:r w:rsidRPr="00413A4A">
        <w:rPr>
          <w:rFonts w:cstheme="minorHAnsi"/>
          <w:sz w:val="24"/>
          <w:szCs w:val="24"/>
          <w:lang w:val="en-US"/>
        </w:rPr>
        <w:t>Populus Rōmānus cladem Cannensem pavidus audīvit.</w:t>
      </w:r>
      <w:proofErr w:type="gramEnd"/>
      <w:r w:rsidRPr="00413A4A">
        <w:rPr>
          <w:rFonts w:cstheme="minorHAnsi"/>
          <w:sz w:val="24"/>
          <w:szCs w:val="24"/>
          <w:lang w:val="en-US"/>
        </w:rPr>
        <w:t xml:space="preserve"> </w:t>
      </w:r>
      <w:proofErr w:type="gramStart"/>
      <w:r w:rsidRPr="00413A4A">
        <w:rPr>
          <w:rFonts w:cstheme="minorHAnsi"/>
          <w:sz w:val="24"/>
          <w:szCs w:val="24"/>
          <w:lang w:val="en-US"/>
        </w:rPr>
        <w:t>In agro Falerno Hannibal ex insidiis Fabii Maximi se expedīvit.</w:t>
      </w:r>
      <w:proofErr w:type="gramEnd"/>
      <w:r w:rsidRPr="00413A4A">
        <w:rPr>
          <w:rFonts w:cstheme="minorHAnsi"/>
          <w:sz w:val="24"/>
          <w:szCs w:val="24"/>
          <w:lang w:val="en-US"/>
        </w:rPr>
        <w:t xml:space="preserve"> </w:t>
      </w:r>
      <w:proofErr w:type="gramStart"/>
      <w:r w:rsidRPr="00413A4A">
        <w:rPr>
          <w:rFonts w:cstheme="minorHAnsi"/>
          <w:sz w:val="24"/>
          <w:szCs w:val="24"/>
          <w:lang w:val="en-US"/>
        </w:rPr>
        <w:t>Postquam XIV annos in Italiā complēvit, Carthaginienses eum in Africam revocavērunt.</w:t>
      </w:r>
      <w:proofErr w:type="gramEnd"/>
      <w:r w:rsidRPr="00413A4A">
        <w:rPr>
          <w:rFonts w:cstheme="minorHAnsi"/>
          <w:sz w:val="24"/>
          <w:szCs w:val="24"/>
          <w:lang w:val="en-US"/>
        </w:rPr>
        <w:t xml:space="preserve"> </w:t>
      </w:r>
      <w:proofErr w:type="gramStart"/>
      <w:r w:rsidRPr="00413A4A">
        <w:rPr>
          <w:rFonts w:cstheme="minorHAnsi"/>
          <w:sz w:val="24"/>
          <w:szCs w:val="24"/>
          <w:lang w:val="en-US"/>
        </w:rPr>
        <w:t>Ibi Hannibal bellum cum Rōmānis componere frustra cupīvit.</w:t>
      </w:r>
      <w:proofErr w:type="gramEnd"/>
    </w:p>
    <w:p w:rsidR="00571A0D" w:rsidRPr="00413A4A" w:rsidRDefault="00571A0D" w:rsidP="00413A4A">
      <w:pPr>
        <w:spacing w:after="0" w:line="240" w:lineRule="auto"/>
        <w:jc w:val="both"/>
        <w:rPr>
          <w:rFonts w:cstheme="minorHAnsi"/>
          <w:sz w:val="24"/>
          <w:szCs w:val="24"/>
          <w:lang w:val="en-US"/>
        </w:rPr>
      </w:pPr>
    </w:p>
    <w:p w:rsidR="00571A0D" w:rsidRPr="00413A4A" w:rsidRDefault="00571A0D" w:rsidP="00413A4A">
      <w:pPr>
        <w:spacing w:after="0" w:line="240" w:lineRule="auto"/>
        <w:rPr>
          <w:rFonts w:cstheme="minorHAnsi"/>
          <w:sz w:val="24"/>
          <w:szCs w:val="24"/>
          <w:lang w:val="en-US"/>
        </w:rPr>
      </w:pPr>
      <w:r w:rsidRPr="00413A4A">
        <w:rPr>
          <w:rFonts w:cstheme="minorHAnsi"/>
          <w:b/>
          <w:sz w:val="24"/>
          <w:szCs w:val="24"/>
        </w:rPr>
        <w:t>ΠΑΡΑΤΗΡΗΣΕΙΣ</w:t>
      </w:r>
    </w:p>
    <w:p w:rsidR="00571A0D" w:rsidRPr="00413A4A" w:rsidRDefault="00571A0D" w:rsidP="00413A4A">
      <w:pPr>
        <w:spacing w:after="0" w:line="240" w:lineRule="auto"/>
        <w:jc w:val="both"/>
        <w:rPr>
          <w:rFonts w:cstheme="minorHAnsi"/>
          <w:sz w:val="24"/>
          <w:szCs w:val="24"/>
          <w:lang w:val="en-US"/>
        </w:rPr>
      </w:pPr>
      <w:r w:rsidRPr="00413A4A">
        <w:rPr>
          <w:rFonts w:cstheme="minorHAnsi"/>
          <w:sz w:val="24"/>
          <w:szCs w:val="24"/>
        </w:rPr>
        <w:t>Α</w:t>
      </w:r>
      <w:r w:rsidRPr="00413A4A">
        <w:rPr>
          <w:rFonts w:cstheme="minorHAnsi"/>
          <w:sz w:val="24"/>
          <w:szCs w:val="24"/>
          <w:lang w:val="en-US"/>
        </w:rPr>
        <w:t xml:space="preserve">. </w:t>
      </w:r>
      <w:r w:rsidRPr="00413A4A">
        <w:rPr>
          <w:rFonts w:cstheme="minorHAnsi"/>
          <w:sz w:val="24"/>
          <w:szCs w:val="24"/>
        </w:rPr>
        <w:t>Να</w:t>
      </w:r>
      <w:r w:rsidRPr="00413A4A">
        <w:rPr>
          <w:rFonts w:cstheme="minorHAnsi"/>
          <w:sz w:val="24"/>
          <w:szCs w:val="24"/>
          <w:lang w:val="en-US"/>
        </w:rPr>
        <w:t xml:space="preserve"> </w:t>
      </w:r>
      <w:r w:rsidRPr="00413A4A">
        <w:rPr>
          <w:rFonts w:cstheme="minorHAnsi"/>
          <w:sz w:val="24"/>
          <w:szCs w:val="24"/>
        </w:rPr>
        <w:t>μεταφράσετε</w:t>
      </w:r>
      <w:r w:rsidRPr="00413A4A">
        <w:rPr>
          <w:rFonts w:cstheme="minorHAnsi"/>
          <w:sz w:val="24"/>
          <w:szCs w:val="24"/>
          <w:lang w:val="en-US"/>
        </w:rPr>
        <w:t xml:space="preserve"> </w:t>
      </w:r>
      <w:r w:rsidRPr="00413A4A">
        <w:rPr>
          <w:rFonts w:cstheme="minorHAnsi"/>
          <w:sz w:val="24"/>
          <w:szCs w:val="24"/>
        </w:rPr>
        <w:t>στη</w:t>
      </w:r>
      <w:r w:rsidRPr="00413A4A">
        <w:rPr>
          <w:rFonts w:cstheme="minorHAnsi"/>
          <w:sz w:val="24"/>
          <w:szCs w:val="24"/>
          <w:lang w:val="en-US"/>
        </w:rPr>
        <w:t xml:space="preserve"> </w:t>
      </w:r>
      <w:r w:rsidRPr="00413A4A">
        <w:rPr>
          <w:rFonts w:cstheme="minorHAnsi"/>
          <w:sz w:val="24"/>
          <w:szCs w:val="24"/>
        </w:rPr>
        <w:t>Νέα</w:t>
      </w:r>
      <w:r w:rsidRPr="00413A4A">
        <w:rPr>
          <w:rFonts w:cstheme="minorHAnsi"/>
          <w:sz w:val="24"/>
          <w:szCs w:val="24"/>
          <w:lang w:val="en-US"/>
        </w:rPr>
        <w:t xml:space="preserve"> </w:t>
      </w:r>
      <w:r w:rsidRPr="00413A4A">
        <w:rPr>
          <w:rFonts w:cstheme="minorHAnsi"/>
          <w:sz w:val="24"/>
          <w:szCs w:val="24"/>
        </w:rPr>
        <w:t>Ελληνική</w:t>
      </w:r>
      <w:r w:rsidRPr="00413A4A">
        <w:rPr>
          <w:rFonts w:cstheme="minorHAnsi"/>
          <w:sz w:val="24"/>
          <w:szCs w:val="24"/>
          <w:lang w:val="en-US"/>
        </w:rPr>
        <w:t xml:space="preserve"> </w:t>
      </w:r>
      <w:r w:rsidRPr="00413A4A">
        <w:rPr>
          <w:rFonts w:cstheme="minorHAnsi"/>
          <w:sz w:val="24"/>
          <w:szCs w:val="24"/>
        </w:rPr>
        <w:t>το</w:t>
      </w:r>
      <w:r w:rsidRPr="00413A4A">
        <w:rPr>
          <w:rFonts w:cstheme="minorHAnsi"/>
          <w:sz w:val="24"/>
          <w:szCs w:val="24"/>
          <w:lang w:val="en-US"/>
        </w:rPr>
        <w:t xml:space="preserve"> </w:t>
      </w:r>
      <w:r w:rsidRPr="00413A4A">
        <w:rPr>
          <w:rFonts w:cstheme="minorHAnsi"/>
          <w:sz w:val="24"/>
          <w:szCs w:val="24"/>
        </w:rPr>
        <w:t>απόσπασμα</w:t>
      </w:r>
      <w:r w:rsidRPr="00413A4A">
        <w:rPr>
          <w:rFonts w:cstheme="minorHAnsi"/>
          <w:sz w:val="24"/>
          <w:szCs w:val="24"/>
          <w:lang w:val="en-US"/>
        </w:rPr>
        <w:t>.</w:t>
      </w:r>
    </w:p>
    <w:p w:rsidR="00571A0D" w:rsidRPr="00413A4A" w:rsidRDefault="00571A0D" w:rsidP="00413A4A">
      <w:pPr>
        <w:spacing w:after="0" w:line="240" w:lineRule="auto"/>
        <w:jc w:val="right"/>
        <w:rPr>
          <w:rFonts w:cstheme="minorHAnsi"/>
          <w:b/>
          <w:sz w:val="24"/>
          <w:szCs w:val="24"/>
        </w:rPr>
      </w:pPr>
      <w:r w:rsidRPr="00413A4A">
        <w:rPr>
          <w:rFonts w:cstheme="minorHAnsi"/>
          <w:b/>
          <w:sz w:val="24"/>
          <w:szCs w:val="24"/>
        </w:rPr>
        <w:t>Μονάδες 20</w:t>
      </w:r>
    </w:p>
    <w:p w:rsidR="00571A0D" w:rsidRPr="00413A4A" w:rsidRDefault="00571A0D" w:rsidP="00413A4A">
      <w:pPr>
        <w:spacing w:after="0" w:line="240" w:lineRule="auto"/>
        <w:rPr>
          <w:rFonts w:cstheme="minorHAnsi"/>
          <w:sz w:val="24"/>
          <w:szCs w:val="24"/>
        </w:rPr>
      </w:pPr>
      <w:bookmarkStart w:id="12" w:name="_Hlk92212301"/>
      <w:bookmarkEnd w:id="10"/>
      <w:bookmarkEnd w:id="11"/>
      <w:r w:rsidRPr="00413A4A">
        <w:rPr>
          <w:rFonts w:cstheme="minorHAnsi"/>
          <w:sz w:val="24"/>
          <w:szCs w:val="24"/>
        </w:rPr>
        <w:t>Β. 2. Να επιλέξετε για καθεμία λατινική λέξη του κειμένου της στήλης Α΄ μία από τις τρεις ελληνικές λέξεις της στήλης Β΄ που είναι ετυμολογικά συγγενής.</w:t>
      </w:r>
    </w:p>
    <w:tbl>
      <w:tblPr>
        <w:tblStyle w:val="a5"/>
        <w:tblW w:w="0" w:type="auto"/>
        <w:tblLook w:val="04A0"/>
      </w:tblPr>
      <w:tblGrid>
        <w:gridCol w:w="4250"/>
        <w:gridCol w:w="4272"/>
      </w:tblGrid>
      <w:tr w:rsidR="00571A0D" w:rsidRPr="00413A4A" w:rsidTr="0087713D">
        <w:tc>
          <w:tcPr>
            <w:tcW w:w="4530" w:type="dxa"/>
          </w:tcPr>
          <w:p w:rsidR="00571A0D" w:rsidRPr="00413A4A" w:rsidRDefault="00571A0D" w:rsidP="00413A4A">
            <w:pPr>
              <w:rPr>
                <w:rFonts w:cstheme="minorHAnsi"/>
                <w:sz w:val="24"/>
                <w:szCs w:val="24"/>
              </w:rPr>
            </w:pPr>
            <w:bookmarkStart w:id="13" w:name="_Hlk101023294"/>
            <w:r w:rsidRPr="00413A4A">
              <w:rPr>
                <w:rFonts w:cstheme="minorHAnsi"/>
                <w:sz w:val="24"/>
                <w:szCs w:val="24"/>
              </w:rPr>
              <w:t>Στήλη Α΄</w:t>
            </w:r>
          </w:p>
        </w:tc>
        <w:tc>
          <w:tcPr>
            <w:tcW w:w="4530" w:type="dxa"/>
          </w:tcPr>
          <w:p w:rsidR="00571A0D" w:rsidRPr="00413A4A" w:rsidRDefault="00571A0D" w:rsidP="00413A4A">
            <w:pPr>
              <w:rPr>
                <w:rFonts w:cstheme="minorHAnsi"/>
                <w:sz w:val="24"/>
                <w:szCs w:val="24"/>
              </w:rPr>
            </w:pPr>
            <w:r w:rsidRPr="00413A4A">
              <w:rPr>
                <w:rFonts w:cstheme="minorHAnsi"/>
                <w:sz w:val="24"/>
                <w:szCs w:val="24"/>
              </w:rPr>
              <w:t>Στήλη Β΄</w:t>
            </w:r>
          </w:p>
        </w:tc>
      </w:tr>
      <w:tr w:rsidR="00571A0D" w:rsidRPr="00413A4A" w:rsidTr="0087713D">
        <w:tc>
          <w:tcPr>
            <w:tcW w:w="4530" w:type="dxa"/>
            <w:vMerge w:val="restart"/>
          </w:tcPr>
          <w:p w:rsidR="00571A0D" w:rsidRPr="00413A4A" w:rsidRDefault="00571A0D" w:rsidP="00413A4A">
            <w:pPr>
              <w:rPr>
                <w:rFonts w:cstheme="minorHAnsi"/>
                <w:sz w:val="24"/>
                <w:szCs w:val="24"/>
                <w:lang w:val="en-US"/>
              </w:rPr>
            </w:pPr>
            <w:r w:rsidRPr="00413A4A">
              <w:rPr>
                <w:rFonts w:cstheme="minorHAnsi"/>
                <w:sz w:val="24"/>
                <w:szCs w:val="24"/>
                <w:lang w:val="en-US"/>
              </w:rPr>
              <w:t>dux</w:t>
            </w:r>
          </w:p>
        </w:tc>
        <w:tc>
          <w:tcPr>
            <w:tcW w:w="4530" w:type="dxa"/>
          </w:tcPr>
          <w:p w:rsidR="00571A0D" w:rsidRPr="00413A4A" w:rsidRDefault="00571A0D" w:rsidP="00413A4A">
            <w:pPr>
              <w:rPr>
                <w:rFonts w:cstheme="minorHAnsi"/>
                <w:sz w:val="24"/>
                <w:szCs w:val="24"/>
              </w:rPr>
            </w:pPr>
            <w:r w:rsidRPr="00413A4A">
              <w:rPr>
                <w:rFonts w:cstheme="minorHAnsi"/>
                <w:sz w:val="24"/>
                <w:szCs w:val="24"/>
              </w:rPr>
              <w:t>δούκισσα</w:t>
            </w:r>
          </w:p>
        </w:tc>
      </w:tr>
      <w:tr w:rsidR="00571A0D" w:rsidRPr="00413A4A" w:rsidTr="0087713D">
        <w:tc>
          <w:tcPr>
            <w:tcW w:w="4530" w:type="dxa"/>
            <w:vMerge/>
          </w:tcPr>
          <w:p w:rsidR="00571A0D" w:rsidRPr="00413A4A" w:rsidRDefault="00571A0D" w:rsidP="00413A4A">
            <w:pPr>
              <w:rPr>
                <w:rFonts w:cstheme="minorHAnsi"/>
                <w:sz w:val="24"/>
                <w:szCs w:val="24"/>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δικαστήριο</w:t>
            </w:r>
          </w:p>
        </w:tc>
      </w:tr>
      <w:tr w:rsidR="00571A0D" w:rsidRPr="00413A4A" w:rsidTr="0087713D">
        <w:tc>
          <w:tcPr>
            <w:tcW w:w="4530" w:type="dxa"/>
            <w:vMerge/>
          </w:tcPr>
          <w:p w:rsidR="00571A0D" w:rsidRPr="00413A4A" w:rsidRDefault="00571A0D" w:rsidP="00413A4A">
            <w:pPr>
              <w:rPr>
                <w:rFonts w:cstheme="minorHAnsi"/>
                <w:sz w:val="24"/>
                <w:szCs w:val="24"/>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δοκιμασία</w:t>
            </w:r>
          </w:p>
        </w:tc>
      </w:tr>
      <w:tr w:rsidR="00571A0D" w:rsidRPr="00413A4A" w:rsidTr="0087713D">
        <w:tc>
          <w:tcPr>
            <w:tcW w:w="4530" w:type="dxa"/>
            <w:vMerge w:val="restart"/>
          </w:tcPr>
          <w:p w:rsidR="00571A0D" w:rsidRPr="00413A4A" w:rsidRDefault="00571A0D" w:rsidP="00413A4A">
            <w:pPr>
              <w:rPr>
                <w:rFonts w:cstheme="minorHAnsi"/>
                <w:sz w:val="24"/>
                <w:szCs w:val="24"/>
                <w:lang w:val="en-US"/>
              </w:rPr>
            </w:pPr>
            <w:r w:rsidRPr="00413A4A">
              <w:rPr>
                <w:rFonts w:cstheme="minorHAnsi"/>
                <w:sz w:val="24"/>
                <w:szCs w:val="24"/>
                <w:lang w:val="en-US"/>
              </w:rPr>
              <w:t>superāvit</w:t>
            </w:r>
          </w:p>
        </w:tc>
        <w:tc>
          <w:tcPr>
            <w:tcW w:w="4530" w:type="dxa"/>
          </w:tcPr>
          <w:p w:rsidR="00571A0D" w:rsidRPr="00413A4A" w:rsidRDefault="00571A0D" w:rsidP="00413A4A">
            <w:pPr>
              <w:rPr>
                <w:rFonts w:cstheme="minorHAnsi"/>
                <w:sz w:val="24"/>
                <w:szCs w:val="24"/>
              </w:rPr>
            </w:pPr>
            <w:r w:rsidRPr="00413A4A">
              <w:rPr>
                <w:rFonts w:cstheme="minorHAnsi"/>
                <w:sz w:val="24"/>
                <w:szCs w:val="24"/>
              </w:rPr>
              <w:t>υπέρβαση</w:t>
            </w:r>
          </w:p>
        </w:tc>
      </w:tr>
      <w:tr w:rsidR="00571A0D" w:rsidRPr="00413A4A" w:rsidTr="0087713D">
        <w:tc>
          <w:tcPr>
            <w:tcW w:w="4530" w:type="dxa"/>
            <w:vMerge/>
          </w:tcPr>
          <w:p w:rsidR="00571A0D" w:rsidRPr="00413A4A" w:rsidRDefault="00571A0D" w:rsidP="00413A4A">
            <w:pPr>
              <w:rPr>
                <w:rFonts w:cstheme="minorHAnsi"/>
                <w:sz w:val="24"/>
                <w:szCs w:val="24"/>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έκβαση</w:t>
            </w:r>
          </w:p>
        </w:tc>
      </w:tr>
      <w:tr w:rsidR="00571A0D" w:rsidRPr="00413A4A" w:rsidTr="0087713D">
        <w:tc>
          <w:tcPr>
            <w:tcW w:w="4530" w:type="dxa"/>
            <w:vMerge/>
          </w:tcPr>
          <w:p w:rsidR="00571A0D" w:rsidRPr="00413A4A" w:rsidRDefault="00571A0D" w:rsidP="00413A4A">
            <w:pPr>
              <w:rPr>
                <w:rFonts w:cstheme="minorHAnsi"/>
                <w:sz w:val="24"/>
                <w:szCs w:val="24"/>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σύμβαση</w:t>
            </w:r>
          </w:p>
        </w:tc>
      </w:tr>
      <w:tr w:rsidR="00571A0D" w:rsidRPr="00413A4A" w:rsidTr="0087713D">
        <w:tc>
          <w:tcPr>
            <w:tcW w:w="4530" w:type="dxa"/>
            <w:vMerge w:val="restart"/>
          </w:tcPr>
          <w:p w:rsidR="00571A0D" w:rsidRPr="00413A4A" w:rsidRDefault="00571A0D" w:rsidP="00413A4A">
            <w:pPr>
              <w:rPr>
                <w:rFonts w:cstheme="minorHAnsi"/>
                <w:sz w:val="24"/>
                <w:szCs w:val="24"/>
                <w:lang w:val="en-US"/>
              </w:rPr>
            </w:pPr>
            <w:r w:rsidRPr="00413A4A">
              <w:rPr>
                <w:rFonts w:cstheme="minorHAnsi"/>
                <w:sz w:val="24"/>
                <w:szCs w:val="24"/>
                <w:lang w:val="en-US"/>
              </w:rPr>
              <w:lastRenderedPageBreak/>
              <w:t>agro</w:t>
            </w:r>
          </w:p>
        </w:tc>
        <w:tc>
          <w:tcPr>
            <w:tcW w:w="4530" w:type="dxa"/>
          </w:tcPr>
          <w:p w:rsidR="00571A0D" w:rsidRPr="00413A4A" w:rsidRDefault="00571A0D" w:rsidP="00413A4A">
            <w:pPr>
              <w:rPr>
                <w:rFonts w:cstheme="minorHAnsi"/>
                <w:sz w:val="24"/>
                <w:szCs w:val="24"/>
              </w:rPr>
            </w:pPr>
            <w:r w:rsidRPr="00413A4A">
              <w:rPr>
                <w:rFonts w:cstheme="minorHAnsi"/>
                <w:sz w:val="24"/>
                <w:szCs w:val="24"/>
              </w:rPr>
              <w:t>αγιότητα</w:t>
            </w:r>
          </w:p>
        </w:tc>
      </w:tr>
      <w:tr w:rsidR="00571A0D" w:rsidRPr="00413A4A" w:rsidTr="0087713D">
        <w:tc>
          <w:tcPr>
            <w:tcW w:w="4530" w:type="dxa"/>
            <w:vMerge/>
          </w:tcPr>
          <w:p w:rsidR="00571A0D" w:rsidRPr="00413A4A" w:rsidRDefault="00571A0D" w:rsidP="00413A4A">
            <w:pPr>
              <w:rPr>
                <w:rFonts w:cstheme="minorHAnsi"/>
                <w:sz w:val="24"/>
                <w:szCs w:val="24"/>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αγριότητα</w:t>
            </w:r>
          </w:p>
        </w:tc>
      </w:tr>
      <w:tr w:rsidR="00571A0D" w:rsidRPr="00413A4A" w:rsidTr="0087713D">
        <w:tc>
          <w:tcPr>
            <w:tcW w:w="4530" w:type="dxa"/>
            <w:vMerge/>
          </w:tcPr>
          <w:p w:rsidR="00571A0D" w:rsidRPr="00413A4A" w:rsidRDefault="00571A0D" w:rsidP="00413A4A">
            <w:pPr>
              <w:rPr>
                <w:rFonts w:cstheme="minorHAnsi"/>
                <w:sz w:val="24"/>
                <w:szCs w:val="24"/>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αγιογραφία</w:t>
            </w:r>
          </w:p>
        </w:tc>
      </w:tr>
      <w:tr w:rsidR="00571A0D" w:rsidRPr="00413A4A" w:rsidTr="0087713D">
        <w:tc>
          <w:tcPr>
            <w:tcW w:w="4530" w:type="dxa"/>
            <w:vMerge w:val="restart"/>
          </w:tcPr>
          <w:p w:rsidR="00571A0D" w:rsidRPr="00413A4A" w:rsidRDefault="00571A0D" w:rsidP="00413A4A">
            <w:pPr>
              <w:rPr>
                <w:rFonts w:cstheme="minorHAnsi"/>
                <w:sz w:val="24"/>
                <w:szCs w:val="24"/>
              </w:rPr>
            </w:pPr>
            <w:r w:rsidRPr="00413A4A">
              <w:rPr>
                <w:rFonts w:cstheme="minorHAnsi"/>
                <w:sz w:val="24"/>
                <w:szCs w:val="24"/>
              </w:rPr>
              <w:t>expedīvit</w:t>
            </w:r>
          </w:p>
        </w:tc>
        <w:tc>
          <w:tcPr>
            <w:tcW w:w="4530" w:type="dxa"/>
          </w:tcPr>
          <w:p w:rsidR="00571A0D" w:rsidRPr="00413A4A" w:rsidRDefault="00571A0D" w:rsidP="00413A4A">
            <w:pPr>
              <w:rPr>
                <w:rFonts w:cstheme="minorHAnsi"/>
                <w:sz w:val="24"/>
                <w:szCs w:val="24"/>
              </w:rPr>
            </w:pPr>
            <w:r w:rsidRPr="00413A4A">
              <w:rPr>
                <w:rFonts w:cstheme="minorHAnsi"/>
                <w:sz w:val="24"/>
                <w:szCs w:val="24"/>
              </w:rPr>
              <w:t>οροπέδιο</w:t>
            </w:r>
          </w:p>
        </w:tc>
      </w:tr>
      <w:tr w:rsidR="00571A0D" w:rsidRPr="00413A4A" w:rsidTr="0087713D">
        <w:tc>
          <w:tcPr>
            <w:tcW w:w="4530" w:type="dxa"/>
            <w:vMerge/>
          </w:tcPr>
          <w:p w:rsidR="00571A0D" w:rsidRPr="00413A4A" w:rsidRDefault="00571A0D" w:rsidP="00413A4A">
            <w:pPr>
              <w:rPr>
                <w:rFonts w:cstheme="minorHAnsi"/>
                <w:sz w:val="24"/>
                <w:szCs w:val="24"/>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παιδίατρος</w:t>
            </w:r>
          </w:p>
        </w:tc>
      </w:tr>
      <w:tr w:rsidR="00571A0D" w:rsidRPr="00413A4A" w:rsidTr="0087713D">
        <w:tc>
          <w:tcPr>
            <w:tcW w:w="4530" w:type="dxa"/>
            <w:vMerge/>
          </w:tcPr>
          <w:p w:rsidR="00571A0D" w:rsidRPr="00413A4A" w:rsidRDefault="00571A0D" w:rsidP="00413A4A">
            <w:pPr>
              <w:rPr>
                <w:rFonts w:cstheme="minorHAnsi"/>
                <w:sz w:val="24"/>
                <w:szCs w:val="24"/>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παιδότοπος</w:t>
            </w:r>
          </w:p>
        </w:tc>
      </w:tr>
      <w:tr w:rsidR="00571A0D" w:rsidRPr="00413A4A" w:rsidTr="0087713D">
        <w:tc>
          <w:tcPr>
            <w:tcW w:w="4530" w:type="dxa"/>
            <w:vMerge w:val="restart"/>
          </w:tcPr>
          <w:p w:rsidR="00571A0D" w:rsidRPr="00413A4A" w:rsidRDefault="00571A0D" w:rsidP="00413A4A">
            <w:pPr>
              <w:rPr>
                <w:rFonts w:cstheme="minorHAnsi"/>
                <w:sz w:val="24"/>
                <w:szCs w:val="24"/>
                <w:lang w:val="en-US"/>
              </w:rPr>
            </w:pPr>
            <w:r w:rsidRPr="00413A4A">
              <w:rPr>
                <w:rFonts w:cstheme="minorHAnsi"/>
                <w:sz w:val="24"/>
                <w:szCs w:val="24"/>
                <w:lang w:val="en-US"/>
              </w:rPr>
              <w:t>bellum</w:t>
            </w:r>
          </w:p>
        </w:tc>
        <w:tc>
          <w:tcPr>
            <w:tcW w:w="4530" w:type="dxa"/>
          </w:tcPr>
          <w:p w:rsidR="00571A0D" w:rsidRPr="00413A4A" w:rsidRDefault="00571A0D" w:rsidP="00413A4A">
            <w:pPr>
              <w:rPr>
                <w:rFonts w:cstheme="minorHAnsi"/>
                <w:sz w:val="24"/>
                <w:szCs w:val="24"/>
              </w:rPr>
            </w:pPr>
            <w:r w:rsidRPr="00413A4A">
              <w:rPr>
                <w:rFonts w:cstheme="minorHAnsi"/>
                <w:sz w:val="24"/>
                <w:szCs w:val="24"/>
              </w:rPr>
              <w:t>μπελάς</w:t>
            </w:r>
          </w:p>
        </w:tc>
      </w:tr>
      <w:tr w:rsidR="00571A0D" w:rsidRPr="00413A4A" w:rsidTr="0087713D">
        <w:tc>
          <w:tcPr>
            <w:tcW w:w="4530" w:type="dxa"/>
            <w:vMerge/>
          </w:tcPr>
          <w:p w:rsidR="00571A0D" w:rsidRPr="00413A4A" w:rsidRDefault="00571A0D" w:rsidP="00413A4A">
            <w:pPr>
              <w:rPr>
                <w:rFonts w:cstheme="minorHAnsi"/>
                <w:sz w:val="24"/>
                <w:szCs w:val="24"/>
                <w:lang w:val="en-US"/>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μπάλος</w:t>
            </w:r>
          </w:p>
        </w:tc>
      </w:tr>
      <w:tr w:rsidR="00571A0D" w:rsidRPr="00413A4A" w:rsidTr="0087713D">
        <w:tc>
          <w:tcPr>
            <w:tcW w:w="4530" w:type="dxa"/>
            <w:vMerge/>
          </w:tcPr>
          <w:p w:rsidR="00571A0D" w:rsidRPr="00413A4A" w:rsidRDefault="00571A0D" w:rsidP="00413A4A">
            <w:pPr>
              <w:rPr>
                <w:rFonts w:cstheme="minorHAnsi"/>
                <w:sz w:val="24"/>
                <w:szCs w:val="24"/>
                <w:lang w:val="en-US"/>
              </w:rPr>
            </w:pPr>
          </w:p>
        </w:tc>
        <w:tc>
          <w:tcPr>
            <w:tcW w:w="4530" w:type="dxa"/>
          </w:tcPr>
          <w:p w:rsidR="00571A0D" w:rsidRPr="00413A4A" w:rsidRDefault="00571A0D" w:rsidP="00413A4A">
            <w:pPr>
              <w:rPr>
                <w:rFonts w:cstheme="minorHAnsi"/>
                <w:sz w:val="24"/>
                <w:szCs w:val="24"/>
              </w:rPr>
            </w:pPr>
            <w:r w:rsidRPr="00413A4A">
              <w:rPr>
                <w:rFonts w:cstheme="minorHAnsi"/>
                <w:sz w:val="24"/>
                <w:szCs w:val="24"/>
              </w:rPr>
              <w:t>ρέμπελος</w:t>
            </w:r>
          </w:p>
        </w:tc>
      </w:tr>
      <w:bookmarkEnd w:id="13"/>
    </w:tbl>
    <w:p w:rsidR="00571A0D" w:rsidRPr="00413A4A" w:rsidRDefault="00571A0D" w:rsidP="00413A4A">
      <w:pPr>
        <w:spacing w:after="0" w:line="240" w:lineRule="auto"/>
        <w:jc w:val="both"/>
        <w:rPr>
          <w:rFonts w:cstheme="minorHAnsi"/>
          <w:b/>
          <w:sz w:val="24"/>
          <w:szCs w:val="24"/>
        </w:rPr>
      </w:pPr>
    </w:p>
    <w:p w:rsidR="00571A0D" w:rsidRPr="00413A4A" w:rsidRDefault="00571A0D" w:rsidP="00413A4A">
      <w:pPr>
        <w:spacing w:after="0" w:line="240" w:lineRule="auto"/>
        <w:jc w:val="both"/>
        <w:rPr>
          <w:rFonts w:cstheme="minorHAnsi"/>
          <w:sz w:val="24"/>
          <w:szCs w:val="24"/>
        </w:rPr>
      </w:pPr>
      <w:bookmarkStart w:id="14" w:name="_Hlk101022787"/>
      <w:r w:rsidRPr="00413A4A">
        <w:rPr>
          <w:rFonts w:cstheme="minorHAnsi"/>
          <w:sz w:val="24"/>
          <w:szCs w:val="24"/>
        </w:rPr>
        <w:t>Β. 6. α) Να αναγνωρίσετε συντακτικά τις λέξεις:</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7"/>
        <w:gridCol w:w="5245"/>
      </w:tblGrid>
      <w:tr w:rsidR="00571A0D" w:rsidRPr="00413A4A" w:rsidTr="0087713D">
        <w:trPr>
          <w:trHeight w:val="502"/>
        </w:trPr>
        <w:tc>
          <w:tcPr>
            <w:tcW w:w="2737" w:type="dxa"/>
          </w:tcPr>
          <w:p w:rsidR="00571A0D" w:rsidRPr="00413A4A" w:rsidRDefault="00571A0D" w:rsidP="00413A4A">
            <w:pPr>
              <w:spacing w:after="0" w:line="240" w:lineRule="auto"/>
              <w:jc w:val="both"/>
              <w:rPr>
                <w:rFonts w:eastAsia="Calibri" w:cstheme="minorHAnsi"/>
                <w:sz w:val="24"/>
                <w:szCs w:val="24"/>
                <w:lang w:val="en-US"/>
              </w:rPr>
            </w:pPr>
            <w:r w:rsidRPr="00413A4A">
              <w:rPr>
                <w:rFonts w:eastAsia="Calibri" w:cstheme="minorHAnsi"/>
                <w:sz w:val="24"/>
                <w:szCs w:val="24"/>
                <w:lang w:val="en-US"/>
              </w:rPr>
              <w:t>vi</w:t>
            </w:r>
          </w:p>
        </w:tc>
        <w:tc>
          <w:tcPr>
            <w:tcW w:w="5245" w:type="dxa"/>
          </w:tcPr>
          <w:p w:rsidR="00571A0D" w:rsidRPr="00413A4A" w:rsidRDefault="00571A0D" w:rsidP="00413A4A">
            <w:pPr>
              <w:spacing w:after="0" w:line="240" w:lineRule="auto"/>
              <w:rPr>
                <w:rFonts w:eastAsia="Calibri" w:cstheme="minorHAnsi"/>
                <w:sz w:val="24"/>
                <w:szCs w:val="24"/>
                <w:lang w:val="en-US"/>
              </w:rPr>
            </w:pPr>
            <w:r w:rsidRPr="00413A4A">
              <w:rPr>
                <w:rFonts w:eastAsia="Calibri" w:cstheme="minorHAnsi"/>
                <w:sz w:val="24"/>
                <w:szCs w:val="24"/>
              </w:rPr>
              <w:t>είναι………. στο..………</w:t>
            </w:r>
            <w:r w:rsidRPr="00413A4A">
              <w:rPr>
                <w:rFonts w:eastAsia="Calibri" w:cstheme="minorHAnsi"/>
                <w:sz w:val="24"/>
                <w:szCs w:val="24"/>
                <w:lang w:val="en-US"/>
              </w:rPr>
              <w:t>…</w:t>
            </w:r>
          </w:p>
        </w:tc>
      </w:tr>
      <w:tr w:rsidR="00571A0D" w:rsidRPr="00413A4A" w:rsidTr="0087713D">
        <w:trPr>
          <w:trHeight w:val="502"/>
        </w:trPr>
        <w:tc>
          <w:tcPr>
            <w:tcW w:w="2737" w:type="dxa"/>
          </w:tcPr>
          <w:p w:rsidR="00571A0D" w:rsidRPr="00413A4A" w:rsidRDefault="00571A0D" w:rsidP="00413A4A">
            <w:pPr>
              <w:spacing w:after="0" w:line="240" w:lineRule="auto"/>
              <w:jc w:val="both"/>
              <w:rPr>
                <w:rFonts w:eastAsia="Calibri" w:cstheme="minorHAnsi"/>
                <w:sz w:val="24"/>
                <w:szCs w:val="24"/>
                <w:lang w:val="en-US"/>
              </w:rPr>
            </w:pPr>
            <w:r w:rsidRPr="00413A4A">
              <w:rPr>
                <w:rFonts w:eastAsia="Calibri" w:cstheme="minorHAnsi"/>
                <w:sz w:val="24"/>
                <w:szCs w:val="24"/>
                <w:lang w:val="en-US"/>
              </w:rPr>
              <w:t>cum elephantis</w:t>
            </w:r>
          </w:p>
        </w:tc>
        <w:tc>
          <w:tcPr>
            <w:tcW w:w="5245" w:type="dxa"/>
          </w:tcPr>
          <w:p w:rsidR="00571A0D" w:rsidRPr="00413A4A" w:rsidRDefault="00571A0D" w:rsidP="00413A4A">
            <w:pPr>
              <w:spacing w:after="0" w:line="240" w:lineRule="auto"/>
              <w:rPr>
                <w:rFonts w:eastAsia="Calibri" w:cstheme="minorHAnsi"/>
                <w:sz w:val="24"/>
                <w:szCs w:val="24"/>
              </w:rPr>
            </w:pPr>
            <w:r w:rsidRPr="00413A4A">
              <w:rPr>
                <w:rFonts w:eastAsia="Calibri" w:cstheme="minorHAnsi"/>
                <w:sz w:val="24"/>
                <w:szCs w:val="24"/>
              </w:rPr>
              <w:t>είναι……….. στο…………..</w:t>
            </w:r>
          </w:p>
        </w:tc>
      </w:tr>
      <w:tr w:rsidR="00571A0D" w:rsidRPr="00413A4A" w:rsidTr="0087713D">
        <w:trPr>
          <w:trHeight w:val="423"/>
        </w:trPr>
        <w:tc>
          <w:tcPr>
            <w:tcW w:w="2737" w:type="dxa"/>
          </w:tcPr>
          <w:p w:rsidR="00571A0D" w:rsidRPr="00413A4A" w:rsidRDefault="00571A0D" w:rsidP="00413A4A">
            <w:pPr>
              <w:spacing w:after="0" w:line="240" w:lineRule="auto"/>
              <w:jc w:val="both"/>
              <w:rPr>
                <w:rFonts w:eastAsia="Calibri" w:cstheme="minorHAnsi"/>
                <w:sz w:val="24"/>
                <w:szCs w:val="24"/>
                <w:lang w:val="en-US"/>
              </w:rPr>
            </w:pPr>
            <w:r w:rsidRPr="00413A4A">
              <w:rPr>
                <w:rFonts w:eastAsia="Calibri" w:cstheme="minorHAnsi"/>
                <w:sz w:val="24"/>
                <w:szCs w:val="24"/>
                <w:lang w:val="en-US"/>
              </w:rPr>
              <w:t>pavidus</w:t>
            </w:r>
          </w:p>
        </w:tc>
        <w:tc>
          <w:tcPr>
            <w:tcW w:w="5245" w:type="dxa"/>
          </w:tcPr>
          <w:p w:rsidR="00571A0D" w:rsidRPr="00413A4A" w:rsidRDefault="00571A0D" w:rsidP="00413A4A">
            <w:pPr>
              <w:spacing w:after="0" w:line="240" w:lineRule="auto"/>
              <w:rPr>
                <w:rFonts w:eastAsia="Calibri" w:cstheme="minorHAnsi"/>
                <w:sz w:val="24"/>
                <w:szCs w:val="24"/>
              </w:rPr>
            </w:pPr>
            <w:r w:rsidRPr="00413A4A">
              <w:rPr>
                <w:rFonts w:eastAsia="Calibri" w:cstheme="minorHAnsi"/>
                <w:sz w:val="24"/>
                <w:szCs w:val="24"/>
              </w:rPr>
              <w:t>είναι……….. στο……………</w:t>
            </w:r>
          </w:p>
        </w:tc>
      </w:tr>
      <w:tr w:rsidR="00571A0D" w:rsidRPr="00413A4A" w:rsidTr="0087713D">
        <w:trPr>
          <w:trHeight w:val="423"/>
        </w:trPr>
        <w:tc>
          <w:tcPr>
            <w:tcW w:w="2737" w:type="dxa"/>
          </w:tcPr>
          <w:p w:rsidR="00571A0D" w:rsidRPr="00413A4A" w:rsidRDefault="00571A0D" w:rsidP="00413A4A">
            <w:pPr>
              <w:spacing w:after="0" w:line="240" w:lineRule="auto"/>
              <w:jc w:val="both"/>
              <w:rPr>
                <w:rFonts w:eastAsia="Calibri" w:cstheme="minorHAnsi"/>
                <w:sz w:val="24"/>
                <w:szCs w:val="24"/>
                <w:lang w:val="en-US"/>
              </w:rPr>
            </w:pPr>
            <w:r w:rsidRPr="00413A4A">
              <w:rPr>
                <w:rFonts w:eastAsia="Calibri" w:cstheme="minorHAnsi"/>
                <w:sz w:val="24"/>
                <w:szCs w:val="24"/>
                <w:lang w:val="en-US"/>
              </w:rPr>
              <w:t>se</w:t>
            </w:r>
          </w:p>
        </w:tc>
        <w:tc>
          <w:tcPr>
            <w:tcW w:w="5245" w:type="dxa"/>
          </w:tcPr>
          <w:p w:rsidR="00571A0D" w:rsidRPr="00413A4A" w:rsidRDefault="00571A0D" w:rsidP="00413A4A">
            <w:pPr>
              <w:spacing w:after="0" w:line="240" w:lineRule="auto"/>
              <w:rPr>
                <w:rFonts w:eastAsia="Calibri" w:cstheme="minorHAnsi"/>
                <w:sz w:val="24"/>
                <w:szCs w:val="24"/>
                <w:lang w:val="en-US"/>
              </w:rPr>
            </w:pPr>
            <w:r w:rsidRPr="00413A4A">
              <w:rPr>
                <w:rFonts w:eastAsia="Calibri" w:cstheme="minorHAnsi"/>
                <w:sz w:val="24"/>
                <w:szCs w:val="24"/>
              </w:rPr>
              <w:t>είναι………..  στο…………</w:t>
            </w:r>
            <w:r w:rsidRPr="00413A4A">
              <w:rPr>
                <w:rFonts w:eastAsia="Calibri" w:cstheme="minorHAnsi"/>
                <w:sz w:val="24"/>
                <w:szCs w:val="24"/>
                <w:lang w:val="en-US"/>
              </w:rPr>
              <w:t>…</w:t>
            </w:r>
          </w:p>
        </w:tc>
      </w:tr>
      <w:tr w:rsidR="00571A0D" w:rsidRPr="00413A4A" w:rsidTr="0087713D">
        <w:trPr>
          <w:trHeight w:val="450"/>
        </w:trPr>
        <w:tc>
          <w:tcPr>
            <w:tcW w:w="2737" w:type="dxa"/>
          </w:tcPr>
          <w:p w:rsidR="00571A0D" w:rsidRPr="00413A4A" w:rsidRDefault="00571A0D" w:rsidP="00413A4A">
            <w:pPr>
              <w:spacing w:after="0" w:line="240" w:lineRule="auto"/>
              <w:jc w:val="both"/>
              <w:rPr>
                <w:rFonts w:eastAsia="Calibri" w:cstheme="minorHAnsi"/>
                <w:sz w:val="24"/>
                <w:szCs w:val="24"/>
                <w:lang w:val="en-US"/>
              </w:rPr>
            </w:pPr>
            <w:r w:rsidRPr="00413A4A">
              <w:rPr>
                <w:rFonts w:eastAsia="Calibri" w:cstheme="minorHAnsi"/>
                <w:sz w:val="24"/>
                <w:szCs w:val="24"/>
                <w:lang w:val="en-US"/>
              </w:rPr>
              <w:t>annos</w:t>
            </w:r>
          </w:p>
        </w:tc>
        <w:tc>
          <w:tcPr>
            <w:tcW w:w="5245" w:type="dxa"/>
          </w:tcPr>
          <w:p w:rsidR="00571A0D" w:rsidRPr="00413A4A" w:rsidRDefault="00571A0D" w:rsidP="00413A4A">
            <w:pPr>
              <w:spacing w:after="0" w:line="240" w:lineRule="auto"/>
              <w:rPr>
                <w:rFonts w:eastAsia="Calibri" w:cstheme="minorHAnsi"/>
                <w:sz w:val="24"/>
                <w:szCs w:val="24"/>
                <w:lang w:val="en-US"/>
              </w:rPr>
            </w:pPr>
            <w:r w:rsidRPr="00413A4A">
              <w:rPr>
                <w:rFonts w:eastAsia="Calibri" w:cstheme="minorHAnsi"/>
                <w:sz w:val="24"/>
                <w:szCs w:val="24"/>
              </w:rPr>
              <w:t>είναι…………  στο…………</w:t>
            </w:r>
            <w:r w:rsidRPr="00413A4A">
              <w:rPr>
                <w:rFonts w:eastAsia="Calibri" w:cstheme="minorHAnsi"/>
                <w:sz w:val="24"/>
                <w:szCs w:val="24"/>
                <w:lang w:val="en-US"/>
              </w:rPr>
              <w:t>…</w:t>
            </w:r>
          </w:p>
        </w:tc>
      </w:tr>
    </w:tbl>
    <w:p w:rsidR="00571A0D" w:rsidRPr="00413A4A" w:rsidRDefault="00571A0D" w:rsidP="00413A4A">
      <w:pPr>
        <w:spacing w:after="0" w:line="240" w:lineRule="auto"/>
        <w:jc w:val="right"/>
        <w:rPr>
          <w:rFonts w:cstheme="minorHAnsi"/>
          <w:sz w:val="24"/>
          <w:szCs w:val="24"/>
        </w:rPr>
      </w:pPr>
      <w:r w:rsidRPr="00413A4A">
        <w:rPr>
          <w:rFonts w:cstheme="minorHAnsi"/>
          <w:sz w:val="24"/>
          <w:szCs w:val="24"/>
        </w:rPr>
        <w:t>(μονάδες 10)</w:t>
      </w:r>
    </w:p>
    <w:p w:rsidR="00571A0D" w:rsidRPr="00413A4A" w:rsidRDefault="00571A0D" w:rsidP="00413A4A">
      <w:pPr>
        <w:spacing w:after="0" w:line="240" w:lineRule="auto"/>
        <w:jc w:val="both"/>
        <w:rPr>
          <w:rFonts w:cstheme="minorHAnsi"/>
          <w:sz w:val="24"/>
          <w:szCs w:val="24"/>
        </w:rPr>
      </w:pPr>
      <w:bookmarkStart w:id="15" w:name="_Hlk98540404"/>
      <w:bookmarkStart w:id="16" w:name="_Hlk99143490"/>
      <w:bookmarkStart w:id="17" w:name="_Hlk99381973"/>
      <w:bookmarkEnd w:id="12"/>
      <w:r w:rsidRPr="00413A4A">
        <w:rPr>
          <w:rFonts w:cstheme="minorHAnsi"/>
          <w:sz w:val="24"/>
          <w:szCs w:val="24"/>
        </w:rPr>
        <w:t xml:space="preserve">β) </w:t>
      </w:r>
      <w:bookmarkEnd w:id="15"/>
      <w:bookmarkEnd w:id="16"/>
      <w:bookmarkEnd w:id="17"/>
      <w:r w:rsidRPr="00413A4A">
        <w:rPr>
          <w:rFonts w:cstheme="minorHAnsi"/>
          <w:sz w:val="24"/>
          <w:szCs w:val="24"/>
        </w:rPr>
        <w:t>Να εντοπίσετε δύο (2) προτάσεις που δηλώνουν χρόνο (2Χ3 μονάδες) και να συμπληρώσετε τον παρακάτω πίνακα με τον σύνδεσμο εισαγωγής (2Χ1 μονάδες) και την έγκλιση εκφοράς (2Χ1 μονάδες):</w:t>
      </w:r>
    </w:p>
    <w:tbl>
      <w:tblPr>
        <w:tblStyle w:val="a5"/>
        <w:tblW w:w="9067" w:type="dxa"/>
        <w:tblLook w:val="04A0"/>
      </w:tblPr>
      <w:tblGrid>
        <w:gridCol w:w="4390"/>
        <w:gridCol w:w="2409"/>
        <w:gridCol w:w="2268"/>
      </w:tblGrid>
      <w:tr w:rsidR="00571A0D" w:rsidRPr="00413A4A" w:rsidTr="0087713D">
        <w:tc>
          <w:tcPr>
            <w:tcW w:w="4390" w:type="dxa"/>
          </w:tcPr>
          <w:p w:rsidR="00571A0D" w:rsidRPr="00413A4A" w:rsidRDefault="00571A0D" w:rsidP="00413A4A">
            <w:pPr>
              <w:jc w:val="both"/>
              <w:rPr>
                <w:rFonts w:cstheme="minorHAnsi"/>
                <w:sz w:val="24"/>
                <w:szCs w:val="24"/>
              </w:rPr>
            </w:pPr>
            <w:r w:rsidRPr="00413A4A">
              <w:rPr>
                <w:rFonts w:cstheme="minorHAnsi"/>
                <w:sz w:val="24"/>
                <w:szCs w:val="24"/>
              </w:rPr>
              <w:t>Πρόταση</w:t>
            </w:r>
          </w:p>
        </w:tc>
        <w:tc>
          <w:tcPr>
            <w:tcW w:w="2409" w:type="dxa"/>
          </w:tcPr>
          <w:p w:rsidR="00571A0D" w:rsidRPr="00413A4A" w:rsidRDefault="00571A0D" w:rsidP="00413A4A">
            <w:pPr>
              <w:jc w:val="both"/>
              <w:rPr>
                <w:rFonts w:cstheme="minorHAnsi"/>
                <w:sz w:val="24"/>
                <w:szCs w:val="24"/>
              </w:rPr>
            </w:pPr>
            <w:r w:rsidRPr="00413A4A">
              <w:rPr>
                <w:rFonts w:cstheme="minorHAnsi"/>
                <w:sz w:val="24"/>
                <w:szCs w:val="24"/>
              </w:rPr>
              <w:t>Σύνδεσμος εισαγωγής</w:t>
            </w:r>
          </w:p>
        </w:tc>
        <w:tc>
          <w:tcPr>
            <w:tcW w:w="2268" w:type="dxa"/>
          </w:tcPr>
          <w:p w:rsidR="00571A0D" w:rsidRPr="00413A4A" w:rsidRDefault="00571A0D" w:rsidP="00413A4A">
            <w:pPr>
              <w:jc w:val="both"/>
              <w:rPr>
                <w:rFonts w:cstheme="minorHAnsi"/>
                <w:sz w:val="24"/>
                <w:szCs w:val="24"/>
              </w:rPr>
            </w:pPr>
            <w:r w:rsidRPr="00413A4A">
              <w:rPr>
                <w:rFonts w:cstheme="minorHAnsi"/>
                <w:sz w:val="24"/>
                <w:szCs w:val="24"/>
              </w:rPr>
              <w:t>εκφορά (έγκλιση)</w:t>
            </w:r>
          </w:p>
        </w:tc>
      </w:tr>
      <w:tr w:rsidR="00571A0D" w:rsidRPr="00413A4A" w:rsidTr="0087713D">
        <w:tc>
          <w:tcPr>
            <w:tcW w:w="4390" w:type="dxa"/>
          </w:tcPr>
          <w:p w:rsidR="00571A0D" w:rsidRPr="00413A4A" w:rsidRDefault="00571A0D" w:rsidP="00413A4A">
            <w:pPr>
              <w:jc w:val="both"/>
              <w:rPr>
                <w:rFonts w:cstheme="minorHAnsi"/>
                <w:sz w:val="24"/>
                <w:szCs w:val="24"/>
              </w:rPr>
            </w:pPr>
          </w:p>
        </w:tc>
        <w:tc>
          <w:tcPr>
            <w:tcW w:w="2409" w:type="dxa"/>
          </w:tcPr>
          <w:p w:rsidR="00571A0D" w:rsidRPr="00413A4A" w:rsidRDefault="00571A0D" w:rsidP="00413A4A">
            <w:pPr>
              <w:jc w:val="both"/>
              <w:rPr>
                <w:rFonts w:cstheme="minorHAnsi"/>
                <w:sz w:val="24"/>
                <w:szCs w:val="24"/>
              </w:rPr>
            </w:pPr>
          </w:p>
        </w:tc>
        <w:tc>
          <w:tcPr>
            <w:tcW w:w="2268" w:type="dxa"/>
          </w:tcPr>
          <w:p w:rsidR="00571A0D" w:rsidRPr="00413A4A" w:rsidRDefault="00571A0D" w:rsidP="00413A4A">
            <w:pPr>
              <w:jc w:val="both"/>
              <w:rPr>
                <w:rFonts w:cstheme="minorHAnsi"/>
                <w:sz w:val="24"/>
                <w:szCs w:val="24"/>
              </w:rPr>
            </w:pPr>
          </w:p>
        </w:tc>
      </w:tr>
      <w:tr w:rsidR="00571A0D" w:rsidRPr="00413A4A" w:rsidTr="0087713D">
        <w:tc>
          <w:tcPr>
            <w:tcW w:w="4390" w:type="dxa"/>
          </w:tcPr>
          <w:p w:rsidR="00571A0D" w:rsidRPr="00413A4A" w:rsidRDefault="00571A0D" w:rsidP="00413A4A">
            <w:pPr>
              <w:jc w:val="both"/>
              <w:rPr>
                <w:rFonts w:cstheme="minorHAnsi"/>
                <w:sz w:val="24"/>
                <w:szCs w:val="24"/>
              </w:rPr>
            </w:pPr>
          </w:p>
        </w:tc>
        <w:tc>
          <w:tcPr>
            <w:tcW w:w="2409" w:type="dxa"/>
          </w:tcPr>
          <w:p w:rsidR="00571A0D" w:rsidRPr="00413A4A" w:rsidRDefault="00571A0D" w:rsidP="00413A4A">
            <w:pPr>
              <w:jc w:val="both"/>
              <w:rPr>
                <w:rFonts w:cstheme="minorHAnsi"/>
                <w:sz w:val="24"/>
                <w:szCs w:val="24"/>
              </w:rPr>
            </w:pPr>
          </w:p>
        </w:tc>
        <w:tc>
          <w:tcPr>
            <w:tcW w:w="2268" w:type="dxa"/>
          </w:tcPr>
          <w:p w:rsidR="00571A0D" w:rsidRPr="00413A4A" w:rsidRDefault="00571A0D" w:rsidP="00413A4A">
            <w:pPr>
              <w:jc w:val="both"/>
              <w:rPr>
                <w:rFonts w:cstheme="minorHAnsi"/>
                <w:sz w:val="24"/>
                <w:szCs w:val="24"/>
              </w:rPr>
            </w:pPr>
          </w:p>
        </w:tc>
      </w:tr>
    </w:tbl>
    <w:p w:rsidR="00571A0D" w:rsidRPr="00413A4A" w:rsidRDefault="00571A0D" w:rsidP="00413A4A">
      <w:pPr>
        <w:spacing w:after="0" w:line="240" w:lineRule="auto"/>
        <w:jc w:val="both"/>
        <w:rPr>
          <w:rFonts w:cstheme="minorHAnsi"/>
          <w:sz w:val="24"/>
          <w:szCs w:val="24"/>
        </w:rPr>
      </w:pPr>
    </w:p>
    <w:p w:rsidR="00571A0D" w:rsidRPr="00413A4A" w:rsidRDefault="00571A0D" w:rsidP="00413A4A">
      <w:pPr>
        <w:spacing w:after="0" w:line="240" w:lineRule="auto"/>
        <w:jc w:val="right"/>
        <w:rPr>
          <w:rFonts w:cstheme="minorHAnsi"/>
          <w:sz w:val="24"/>
          <w:szCs w:val="24"/>
        </w:rPr>
      </w:pPr>
      <w:r w:rsidRPr="00413A4A">
        <w:rPr>
          <w:rFonts w:cstheme="minorHAnsi"/>
          <w:sz w:val="24"/>
          <w:szCs w:val="24"/>
        </w:rPr>
        <w:t xml:space="preserve"> (μονάδες 10)</w:t>
      </w:r>
    </w:p>
    <w:p w:rsidR="00571A0D" w:rsidRPr="00413A4A" w:rsidRDefault="00571A0D" w:rsidP="00413A4A">
      <w:pPr>
        <w:spacing w:after="0" w:line="240" w:lineRule="auto"/>
        <w:ind w:firstLine="720"/>
        <w:jc w:val="right"/>
        <w:rPr>
          <w:rFonts w:cstheme="minorHAnsi"/>
          <w:b/>
          <w:sz w:val="24"/>
          <w:szCs w:val="24"/>
        </w:rPr>
      </w:pPr>
      <w:r w:rsidRPr="00413A4A">
        <w:rPr>
          <w:rFonts w:cstheme="minorHAnsi"/>
          <w:b/>
          <w:sz w:val="24"/>
          <w:szCs w:val="24"/>
        </w:rPr>
        <w:t>Μονάδες 20</w:t>
      </w:r>
      <w:bookmarkEnd w:id="9"/>
      <w:bookmarkEnd w:id="14"/>
    </w:p>
    <w:p w:rsidR="00DD6E08" w:rsidRPr="00413A4A" w:rsidRDefault="00DD6E08" w:rsidP="00413A4A">
      <w:pPr>
        <w:spacing w:after="0" w:line="240" w:lineRule="auto"/>
        <w:ind w:left="-284"/>
        <w:jc w:val="both"/>
        <w:rPr>
          <w:rFonts w:eastAsia="Times New Roman" w:cstheme="minorHAnsi"/>
          <w:color w:val="FF0000"/>
          <w:sz w:val="24"/>
          <w:szCs w:val="24"/>
          <w:lang w:eastAsia="el-GR"/>
        </w:rPr>
      </w:pPr>
    </w:p>
    <w:p w:rsidR="009A0F0E" w:rsidRPr="00413A4A" w:rsidRDefault="009A0F0E" w:rsidP="00413A4A">
      <w:pPr>
        <w:spacing w:after="0" w:line="240" w:lineRule="auto"/>
        <w:ind w:left="-284"/>
        <w:jc w:val="both"/>
        <w:rPr>
          <w:rFonts w:eastAsia="Times New Roman" w:cstheme="minorHAnsi"/>
          <w:color w:val="FF0000"/>
          <w:sz w:val="24"/>
          <w:szCs w:val="24"/>
          <w:lang w:eastAsia="el-GR"/>
        </w:rPr>
      </w:pPr>
      <w:r w:rsidRPr="00413A4A">
        <w:rPr>
          <w:rFonts w:eastAsia="Times New Roman" w:cstheme="minorHAnsi"/>
          <w:color w:val="FF0000"/>
          <w:sz w:val="24"/>
          <w:szCs w:val="24"/>
          <w:lang w:eastAsia="el-GR"/>
        </w:rPr>
        <w:tab/>
      </w:r>
      <w:r w:rsidRPr="00413A4A">
        <w:rPr>
          <w:rFonts w:eastAsia="Times New Roman" w:cstheme="minorHAnsi"/>
          <w:color w:val="FF0000"/>
          <w:sz w:val="24"/>
          <w:szCs w:val="24"/>
          <w:lang w:eastAsia="el-GR"/>
        </w:rPr>
        <w:tab/>
      </w:r>
      <w:r w:rsidRPr="00413A4A">
        <w:rPr>
          <w:rFonts w:eastAsia="Times New Roman" w:cstheme="minorHAnsi"/>
          <w:color w:val="FF0000"/>
          <w:sz w:val="24"/>
          <w:szCs w:val="24"/>
          <w:lang w:eastAsia="el-GR"/>
        </w:rPr>
        <w:tab/>
      </w:r>
      <w:r w:rsidRPr="00413A4A">
        <w:rPr>
          <w:rFonts w:eastAsia="Times New Roman" w:cstheme="minorHAnsi"/>
          <w:color w:val="FF0000"/>
          <w:sz w:val="24"/>
          <w:szCs w:val="24"/>
          <w:lang w:eastAsia="el-GR"/>
        </w:rPr>
        <w:tab/>
      </w:r>
      <w:r w:rsidRPr="00413A4A">
        <w:rPr>
          <w:rFonts w:eastAsia="Times New Roman" w:cstheme="minorHAnsi"/>
          <w:color w:val="FF0000"/>
          <w:sz w:val="24"/>
          <w:szCs w:val="24"/>
          <w:lang w:eastAsia="el-GR"/>
        </w:rPr>
        <w:tab/>
      </w:r>
      <w:r w:rsidRPr="00413A4A">
        <w:rPr>
          <w:rFonts w:eastAsia="Times New Roman" w:cstheme="minorHAnsi"/>
          <w:color w:val="FF0000"/>
          <w:sz w:val="24"/>
          <w:szCs w:val="24"/>
          <w:lang w:eastAsia="el-GR"/>
        </w:rPr>
        <w:tab/>
      </w:r>
      <w:r w:rsidRPr="00413A4A">
        <w:rPr>
          <w:rFonts w:eastAsia="Times New Roman" w:cstheme="minorHAnsi"/>
          <w:color w:val="FF0000"/>
          <w:sz w:val="24"/>
          <w:szCs w:val="24"/>
          <w:lang w:eastAsia="el-GR"/>
        </w:rPr>
        <w:tab/>
      </w:r>
    </w:p>
    <w:p w:rsidR="009A0F0E" w:rsidRPr="00413A4A" w:rsidRDefault="009A0F0E" w:rsidP="00413A4A">
      <w:pPr>
        <w:spacing w:after="0" w:line="240" w:lineRule="auto"/>
        <w:jc w:val="both"/>
        <w:rPr>
          <w:rFonts w:cstheme="minorHAnsi"/>
          <w:sz w:val="24"/>
          <w:szCs w:val="24"/>
        </w:rPr>
      </w:pPr>
    </w:p>
    <w:p w:rsidR="009F0891" w:rsidRPr="00413A4A" w:rsidRDefault="009F0891" w:rsidP="00413A4A">
      <w:pPr>
        <w:spacing w:after="0" w:line="240" w:lineRule="auto"/>
        <w:jc w:val="both"/>
        <w:rPr>
          <w:rFonts w:cstheme="minorHAnsi"/>
          <w:sz w:val="24"/>
          <w:szCs w:val="24"/>
        </w:rPr>
      </w:pPr>
    </w:p>
    <w:bookmarkEnd w:id="5"/>
    <w:p w:rsidR="004B2815" w:rsidRPr="00413A4A" w:rsidRDefault="004B2815" w:rsidP="00413A4A">
      <w:pPr>
        <w:spacing w:after="0" w:line="240" w:lineRule="auto"/>
        <w:jc w:val="both"/>
        <w:rPr>
          <w:rFonts w:cstheme="minorHAnsi"/>
          <w:sz w:val="24"/>
          <w:szCs w:val="24"/>
        </w:rPr>
      </w:pPr>
    </w:p>
    <w:p w:rsidR="004B2815" w:rsidRPr="00413A4A" w:rsidRDefault="004B2815" w:rsidP="00413A4A">
      <w:pPr>
        <w:spacing w:after="0" w:line="240" w:lineRule="auto"/>
        <w:jc w:val="both"/>
        <w:rPr>
          <w:rFonts w:eastAsia="Times New Roman" w:cstheme="minorHAnsi"/>
          <w:b/>
          <w:bCs/>
          <w:sz w:val="24"/>
          <w:szCs w:val="24"/>
          <w:lang w:eastAsia="el-GR"/>
        </w:rPr>
      </w:pPr>
    </w:p>
    <w:p w:rsidR="00BC3B9C" w:rsidRPr="00413A4A" w:rsidRDefault="00BC3B9C" w:rsidP="00413A4A">
      <w:pPr>
        <w:spacing w:after="0" w:line="240" w:lineRule="auto"/>
        <w:jc w:val="right"/>
        <w:rPr>
          <w:rFonts w:eastAsia="Times New Roman" w:cstheme="minorHAnsi"/>
          <w:sz w:val="24"/>
          <w:szCs w:val="24"/>
          <w:lang w:eastAsia="el-GR"/>
        </w:rPr>
      </w:pPr>
    </w:p>
    <w:p w:rsidR="00BC3B9C" w:rsidRPr="00413A4A" w:rsidRDefault="00BC3B9C" w:rsidP="00413A4A">
      <w:pPr>
        <w:spacing w:after="0" w:line="240" w:lineRule="auto"/>
        <w:jc w:val="both"/>
        <w:rPr>
          <w:rFonts w:cstheme="minorHAnsi"/>
          <w:b/>
          <w:bCs/>
          <w:sz w:val="24"/>
          <w:szCs w:val="24"/>
        </w:rPr>
      </w:pPr>
    </w:p>
    <w:p w:rsidR="00BC3B9C" w:rsidRPr="00413A4A" w:rsidRDefault="00BC3B9C" w:rsidP="00413A4A">
      <w:pPr>
        <w:spacing w:after="0" w:line="240" w:lineRule="auto"/>
        <w:jc w:val="both"/>
        <w:rPr>
          <w:rFonts w:cstheme="minorHAnsi"/>
          <w:bCs/>
          <w:sz w:val="24"/>
          <w:szCs w:val="24"/>
        </w:rPr>
      </w:pPr>
    </w:p>
    <w:p w:rsidR="00701E3E" w:rsidRPr="00413A4A" w:rsidRDefault="00701E3E" w:rsidP="00413A4A">
      <w:pPr>
        <w:spacing w:after="0" w:line="240" w:lineRule="auto"/>
        <w:rPr>
          <w:rFonts w:cstheme="minorHAnsi"/>
          <w:sz w:val="24"/>
          <w:szCs w:val="24"/>
        </w:rPr>
      </w:pPr>
    </w:p>
    <w:sectPr w:rsidR="00701E3E" w:rsidRPr="00413A4A" w:rsidSect="006D3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3BD"/>
    <w:multiLevelType w:val="hybridMultilevel"/>
    <w:tmpl w:val="2E8E8ABA"/>
    <w:lvl w:ilvl="0" w:tplc="28B4D84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692FC3"/>
    <w:multiLevelType w:val="hybridMultilevel"/>
    <w:tmpl w:val="E5E4D9A6"/>
    <w:lvl w:ilvl="0" w:tplc="3A74BF50">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146ED9"/>
    <w:multiLevelType w:val="hybridMultilevel"/>
    <w:tmpl w:val="BA06322A"/>
    <w:lvl w:ilvl="0" w:tplc="973A3A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0F736D"/>
    <w:multiLevelType w:val="hybridMultilevel"/>
    <w:tmpl w:val="054A2C46"/>
    <w:lvl w:ilvl="0" w:tplc="894CD04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1C69F6"/>
    <w:multiLevelType w:val="hybridMultilevel"/>
    <w:tmpl w:val="1B20F2BE"/>
    <w:lvl w:ilvl="0" w:tplc="DA8CB87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157FF4"/>
    <w:multiLevelType w:val="hybridMultilevel"/>
    <w:tmpl w:val="E9FCE8DE"/>
    <w:lvl w:ilvl="0" w:tplc="D938DECC">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35C5909"/>
    <w:multiLevelType w:val="hybridMultilevel"/>
    <w:tmpl w:val="D2848B30"/>
    <w:lvl w:ilvl="0" w:tplc="E2FC66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B3A136C"/>
    <w:multiLevelType w:val="hybridMultilevel"/>
    <w:tmpl w:val="779E7752"/>
    <w:lvl w:ilvl="0" w:tplc="3A9A94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0D466B"/>
    <w:multiLevelType w:val="hybridMultilevel"/>
    <w:tmpl w:val="016C005E"/>
    <w:lvl w:ilvl="0" w:tplc="1BFC141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compat/>
  <w:rsids>
    <w:rsidRoot w:val="003C090D"/>
    <w:rsid w:val="000172EC"/>
    <w:rsid w:val="00064E6A"/>
    <w:rsid w:val="001E4DC6"/>
    <w:rsid w:val="00235302"/>
    <w:rsid w:val="00314358"/>
    <w:rsid w:val="0033277D"/>
    <w:rsid w:val="003833D3"/>
    <w:rsid w:val="003C090D"/>
    <w:rsid w:val="003D35AA"/>
    <w:rsid w:val="00413A4A"/>
    <w:rsid w:val="00454E4A"/>
    <w:rsid w:val="004B2815"/>
    <w:rsid w:val="00522F33"/>
    <w:rsid w:val="00544BBE"/>
    <w:rsid w:val="00571A0D"/>
    <w:rsid w:val="005D4E72"/>
    <w:rsid w:val="006A0220"/>
    <w:rsid w:val="006D3F63"/>
    <w:rsid w:val="00701E3E"/>
    <w:rsid w:val="007C7DB4"/>
    <w:rsid w:val="008944AF"/>
    <w:rsid w:val="008A1EBA"/>
    <w:rsid w:val="00953501"/>
    <w:rsid w:val="009A0F0E"/>
    <w:rsid w:val="009F0891"/>
    <w:rsid w:val="009F48A4"/>
    <w:rsid w:val="00A6637F"/>
    <w:rsid w:val="00BC3B9C"/>
    <w:rsid w:val="00C30D22"/>
    <w:rsid w:val="00CE1413"/>
    <w:rsid w:val="00CF0D49"/>
    <w:rsid w:val="00D615D0"/>
    <w:rsid w:val="00DB1280"/>
    <w:rsid w:val="00DD6E08"/>
    <w:rsid w:val="00E57F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09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C090D"/>
    <w:rPr>
      <w:b/>
      <w:bCs/>
    </w:rPr>
  </w:style>
  <w:style w:type="character" w:styleId="a4">
    <w:name w:val="Emphasis"/>
    <w:basedOn w:val="a0"/>
    <w:uiPriority w:val="20"/>
    <w:qFormat/>
    <w:rsid w:val="003C090D"/>
    <w:rPr>
      <w:i/>
      <w:iCs/>
    </w:rPr>
  </w:style>
  <w:style w:type="table" w:styleId="a5">
    <w:name w:val="Table Grid"/>
    <w:basedOn w:val="a1"/>
    <w:uiPriority w:val="39"/>
    <w:rsid w:val="00701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B2815"/>
    <w:pPr>
      <w:spacing w:after="160" w:line="259" w:lineRule="auto"/>
      <w:ind w:left="720"/>
      <w:contextualSpacing/>
    </w:pPr>
  </w:style>
  <w:style w:type="paragraph" w:styleId="a7">
    <w:name w:val="annotation text"/>
    <w:basedOn w:val="a"/>
    <w:link w:val="Char"/>
    <w:uiPriority w:val="99"/>
    <w:semiHidden/>
    <w:unhideWhenUsed/>
    <w:rsid w:val="004B2815"/>
    <w:pPr>
      <w:spacing w:after="160" w:line="240" w:lineRule="auto"/>
    </w:pPr>
    <w:rPr>
      <w:sz w:val="20"/>
      <w:szCs w:val="20"/>
    </w:rPr>
  </w:style>
  <w:style w:type="character" w:customStyle="1" w:styleId="Char">
    <w:name w:val="Κείμενο σχολίου Char"/>
    <w:basedOn w:val="a0"/>
    <w:link w:val="a7"/>
    <w:uiPriority w:val="99"/>
    <w:semiHidden/>
    <w:rsid w:val="004B2815"/>
    <w:rPr>
      <w:sz w:val="20"/>
      <w:szCs w:val="20"/>
    </w:rPr>
  </w:style>
  <w:style w:type="character" w:styleId="-">
    <w:name w:val="Hyperlink"/>
    <w:basedOn w:val="a0"/>
    <w:uiPriority w:val="99"/>
    <w:semiHidden/>
    <w:unhideWhenUsed/>
    <w:rsid w:val="00064E6A"/>
    <w:rPr>
      <w:color w:val="0000FF"/>
      <w:u w:val="single"/>
    </w:rPr>
  </w:style>
</w:styles>
</file>

<file path=word/webSettings.xml><?xml version="1.0" encoding="utf-8"?>
<w:webSettings xmlns:r="http://schemas.openxmlformats.org/officeDocument/2006/relationships" xmlns:w="http://schemas.openxmlformats.org/wordprocessingml/2006/main">
  <w:divs>
    <w:div w:id="177353099">
      <w:bodyDiv w:val="1"/>
      <w:marLeft w:val="0"/>
      <w:marRight w:val="0"/>
      <w:marTop w:val="0"/>
      <w:marBottom w:val="0"/>
      <w:divBdr>
        <w:top w:val="none" w:sz="0" w:space="0" w:color="auto"/>
        <w:left w:val="none" w:sz="0" w:space="0" w:color="auto"/>
        <w:bottom w:val="none" w:sz="0" w:space="0" w:color="auto"/>
        <w:right w:val="none" w:sz="0" w:space="0" w:color="auto"/>
      </w:divBdr>
    </w:div>
    <w:div w:id="396633289">
      <w:bodyDiv w:val="1"/>
      <w:marLeft w:val="0"/>
      <w:marRight w:val="0"/>
      <w:marTop w:val="0"/>
      <w:marBottom w:val="0"/>
      <w:divBdr>
        <w:top w:val="none" w:sz="0" w:space="0" w:color="auto"/>
        <w:left w:val="none" w:sz="0" w:space="0" w:color="auto"/>
        <w:bottom w:val="none" w:sz="0" w:space="0" w:color="auto"/>
        <w:right w:val="none" w:sz="0" w:space="0" w:color="auto"/>
      </w:divBdr>
    </w:div>
    <w:div w:id="526142761">
      <w:bodyDiv w:val="1"/>
      <w:marLeft w:val="0"/>
      <w:marRight w:val="0"/>
      <w:marTop w:val="0"/>
      <w:marBottom w:val="0"/>
      <w:divBdr>
        <w:top w:val="none" w:sz="0" w:space="0" w:color="auto"/>
        <w:left w:val="none" w:sz="0" w:space="0" w:color="auto"/>
        <w:bottom w:val="none" w:sz="0" w:space="0" w:color="auto"/>
        <w:right w:val="none" w:sz="0" w:space="0" w:color="auto"/>
      </w:divBdr>
      <w:divsChild>
        <w:div w:id="1179613219">
          <w:marLeft w:val="0"/>
          <w:marRight w:val="0"/>
          <w:marTop w:val="655"/>
          <w:marBottom w:val="281"/>
          <w:divBdr>
            <w:top w:val="none" w:sz="0" w:space="0" w:color="auto"/>
            <w:left w:val="none" w:sz="0" w:space="0" w:color="auto"/>
            <w:bottom w:val="none" w:sz="0" w:space="0" w:color="auto"/>
            <w:right w:val="none" w:sz="0" w:space="0" w:color="auto"/>
          </w:divBdr>
          <w:divsChild>
            <w:div w:id="164322704">
              <w:marLeft w:val="0"/>
              <w:marRight w:val="0"/>
              <w:marTop w:val="0"/>
              <w:marBottom w:val="0"/>
              <w:divBdr>
                <w:top w:val="none" w:sz="0" w:space="0" w:color="auto"/>
                <w:left w:val="none" w:sz="0" w:space="0" w:color="auto"/>
                <w:bottom w:val="none" w:sz="0" w:space="0" w:color="auto"/>
                <w:right w:val="none" w:sz="0" w:space="0" w:color="auto"/>
              </w:divBdr>
            </w:div>
            <w:div w:id="1844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6849">
      <w:bodyDiv w:val="1"/>
      <w:marLeft w:val="0"/>
      <w:marRight w:val="0"/>
      <w:marTop w:val="0"/>
      <w:marBottom w:val="0"/>
      <w:divBdr>
        <w:top w:val="none" w:sz="0" w:space="0" w:color="auto"/>
        <w:left w:val="none" w:sz="0" w:space="0" w:color="auto"/>
        <w:bottom w:val="none" w:sz="0" w:space="0" w:color="auto"/>
        <w:right w:val="none" w:sz="0" w:space="0" w:color="auto"/>
      </w:divBdr>
    </w:div>
    <w:div w:id="789591556">
      <w:bodyDiv w:val="1"/>
      <w:marLeft w:val="0"/>
      <w:marRight w:val="0"/>
      <w:marTop w:val="0"/>
      <w:marBottom w:val="0"/>
      <w:divBdr>
        <w:top w:val="none" w:sz="0" w:space="0" w:color="auto"/>
        <w:left w:val="none" w:sz="0" w:space="0" w:color="auto"/>
        <w:bottom w:val="none" w:sz="0" w:space="0" w:color="auto"/>
        <w:right w:val="none" w:sz="0" w:space="0" w:color="auto"/>
      </w:divBdr>
      <w:divsChild>
        <w:div w:id="1394937021">
          <w:marLeft w:val="0"/>
          <w:marRight w:val="0"/>
          <w:marTop w:val="655"/>
          <w:marBottom w:val="281"/>
          <w:divBdr>
            <w:top w:val="none" w:sz="0" w:space="0" w:color="auto"/>
            <w:left w:val="none" w:sz="0" w:space="0" w:color="auto"/>
            <w:bottom w:val="none" w:sz="0" w:space="0" w:color="auto"/>
            <w:right w:val="none" w:sz="0" w:space="0" w:color="auto"/>
          </w:divBdr>
          <w:divsChild>
            <w:div w:id="1168404122">
              <w:marLeft w:val="0"/>
              <w:marRight w:val="0"/>
              <w:marTop w:val="0"/>
              <w:marBottom w:val="0"/>
              <w:divBdr>
                <w:top w:val="none" w:sz="0" w:space="0" w:color="auto"/>
                <w:left w:val="none" w:sz="0" w:space="0" w:color="auto"/>
                <w:bottom w:val="none" w:sz="0" w:space="0" w:color="auto"/>
                <w:right w:val="none" w:sz="0" w:space="0" w:color="auto"/>
              </w:divBdr>
            </w:div>
            <w:div w:id="877861021">
              <w:marLeft w:val="0"/>
              <w:marRight w:val="0"/>
              <w:marTop w:val="0"/>
              <w:marBottom w:val="0"/>
              <w:divBdr>
                <w:top w:val="none" w:sz="0" w:space="0" w:color="auto"/>
                <w:left w:val="none" w:sz="0" w:space="0" w:color="auto"/>
                <w:bottom w:val="none" w:sz="0" w:space="0" w:color="auto"/>
                <w:right w:val="none" w:sz="0" w:space="0" w:color="auto"/>
              </w:divBdr>
            </w:div>
          </w:divsChild>
        </w:div>
        <w:div w:id="1836146119">
          <w:marLeft w:val="0"/>
          <w:marRight w:val="0"/>
          <w:marTop w:val="0"/>
          <w:marBottom w:val="0"/>
          <w:divBdr>
            <w:top w:val="none" w:sz="0" w:space="0" w:color="auto"/>
            <w:left w:val="none" w:sz="0" w:space="0" w:color="auto"/>
            <w:bottom w:val="none" w:sz="0" w:space="0" w:color="auto"/>
            <w:right w:val="none" w:sz="0" w:space="0" w:color="auto"/>
          </w:divBdr>
          <w:divsChild>
            <w:div w:id="17943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3666">
      <w:bodyDiv w:val="1"/>
      <w:marLeft w:val="0"/>
      <w:marRight w:val="0"/>
      <w:marTop w:val="0"/>
      <w:marBottom w:val="0"/>
      <w:divBdr>
        <w:top w:val="none" w:sz="0" w:space="0" w:color="auto"/>
        <w:left w:val="none" w:sz="0" w:space="0" w:color="auto"/>
        <w:bottom w:val="none" w:sz="0" w:space="0" w:color="auto"/>
        <w:right w:val="none" w:sz="0" w:space="0" w:color="auto"/>
      </w:divBdr>
      <w:divsChild>
        <w:div w:id="34277484">
          <w:marLeft w:val="0"/>
          <w:marRight w:val="0"/>
          <w:marTop w:val="655"/>
          <w:marBottom w:val="281"/>
          <w:divBdr>
            <w:top w:val="none" w:sz="0" w:space="0" w:color="auto"/>
            <w:left w:val="none" w:sz="0" w:space="0" w:color="auto"/>
            <w:bottom w:val="none" w:sz="0" w:space="0" w:color="auto"/>
            <w:right w:val="none" w:sz="0" w:space="0" w:color="auto"/>
          </w:divBdr>
          <w:divsChild>
            <w:div w:id="197737907">
              <w:marLeft w:val="0"/>
              <w:marRight w:val="0"/>
              <w:marTop w:val="0"/>
              <w:marBottom w:val="0"/>
              <w:divBdr>
                <w:top w:val="none" w:sz="0" w:space="0" w:color="auto"/>
                <w:left w:val="none" w:sz="0" w:space="0" w:color="auto"/>
                <w:bottom w:val="none" w:sz="0" w:space="0" w:color="auto"/>
                <w:right w:val="none" w:sz="0" w:space="0" w:color="auto"/>
              </w:divBdr>
            </w:div>
            <w:div w:id="959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47160">
      <w:bodyDiv w:val="1"/>
      <w:marLeft w:val="0"/>
      <w:marRight w:val="0"/>
      <w:marTop w:val="0"/>
      <w:marBottom w:val="0"/>
      <w:divBdr>
        <w:top w:val="none" w:sz="0" w:space="0" w:color="auto"/>
        <w:left w:val="none" w:sz="0" w:space="0" w:color="auto"/>
        <w:bottom w:val="none" w:sz="0" w:space="0" w:color="auto"/>
        <w:right w:val="none" w:sz="0" w:space="0" w:color="auto"/>
      </w:divBdr>
    </w:div>
    <w:div w:id="21169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4458</Words>
  <Characters>24076</Characters>
  <Application>Microsoft Office Word</Application>
  <DocSecurity>0</DocSecurity>
  <Lines>200</Lines>
  <Paragraphs>56</Paragraphs>
  <ScaleCrop>false</ScaleCrop>
  <Company/>
  <LinksUpToDate>false</LinksUpToDate>
  <CharactersWithSpaces>28478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22</cp:revision>
  <dcterms:created xsi:type="dcterms:W3CDTF">2024-09-27T14:56:00Z</dcterms:created>
  <dcterms:modified xsi:type="dcterms:W3CDTF">2024-09-29T07:03:00Z</dcterms:modified>
</cp:coreProperties>
</file>